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4CC06" w14:textId="77777777" w:rsidR="00FA11E5" w:rsidRPr="000174A7" w:rsidRDefault="00FA11E5" w:rsidP="00FA11E5">
      <w:pPr>
        <w:rPr>
          <w:rFonts w:ascii="Agenda" w:eastAsia="Times New Roman" w:hAnsi="Agenda" w:cs="Times New Roman"/>
          <w:b/>
          <w:bCs/>
        </w:rPr>
      </w:pPr>
      <w:r w:rsidRPr="000174A7">
        <w:rPr>
          <w:rFonts w:ascii="Agenda" w:eastAsia="Times New Roman" w:hAnsi="Agenda" w:cs="Times New Roman"/>
          <w:b/>
          <w:bCs/>
        </w:rPr>
        <w:t>Podcast transcript</w:t>
      </w:r>
    </w:p>
    <w:p w14:paraId="7823ECF3" w14:textId="77777777" w:rsidR="00FA11E5" w:rsidRPr="000174A7" w:rsidRDefault="00FA11E5" w:rsidP="00FA11E5">
      <w:pPr>
        <w:rPr>
          <w:rFonts w:ascii="Agenda" w:eastAsia="Times New Roman" w:hAnsi="Agenda" w:cs="Times New Roman"/>
          <w:b/>
          <w:bCs/>
        </w:rPr>
      </w:pPr>
    </w:p>
    <w:p w14:paraId="15462043" w14:textId="43D1A2B6" w:rsidR="00FA11E5" w:rsidRPr="000174A7" w:rsidRDefault="00FA11E5" w:rsidP="00FA11E5">
      <w:pPr>
        <w:rPr>
          <w:rFonts w:ascii="Agenda" w:eastAsia="Times New Roman" w:hAnsi="Agenda" w:cs="Times New Roman"/>
          <w:b/>
          <w:bCs/>
        </w:rPr>
      </w:pPr>
      <w:r w:rsidRPr="000174A7">
        <w:rPr>
          <w:rFonts w:ascii="Agenda" w:eastAsia="Times New Roman" w:hAnsi="Agenda" w:cs="Times New Roman"/>
          <w:b/>
          <w:bCs/>
        </w:rPr>
        <w:t xml:space="preserve">Series </w:t>
      </w:r>
      <w:r w:rsidRPr="000174A7">
        <w:rPr>
          <w:rFonts w:ascii="Agenda" w:eastAsia="Times New Roman" w:hAnsi="Agenda" w:cs="Times New Roman"/>
          <w:b/>
          <w:bCs/>
        </w:rPr>
        <w:t>1</w:t>
      </w:r>
      <w:r w:rsidRPr="000174A7">
        <w:rPr>
          <w:rFonts w:ascii="Agenda" w:eastAsia="Times New Roman" w:hAnsi="Agenda" w:cs="Times New Roman"/>
          <w:b/>
          <w:bCs/>
        </w:rPr>
        <w:t xml:space="preserve">, Episode </w:t>
      </w:r>
      <w:r w:rsidR="000174A7" w:rsidRPr="000174A7">
        <w:rPr>
          <w:rFonts w:ascii="Agenda" w:eastAsia="Times New Roman" w:hAnsi="Agenda" w:cs="Times New Roman"/>
          <w:b/>
          <w:bCs/>
        </w:rPr>
        <w:t>6</w:t>
      </w:r>
      <w:r w:rsidRPr="000174A7">
        <w:rPr>
          <w:rFonts w:ascii="Agenda" w:eastAsia="Times New Roman" w:hAnsi="Agenda" w:cs="Times New Roman"/>
          <w:b/>
          <w:bCs/>
        </w:rPr>
        <w:t xml:space="preserve">: </w:t>
      </w:r>
      <w:r w:rsidR="000174A7" w:rsidRPr="000174A7">
        <w:rPr>
          <w:rFonts w:ascii="Agenda" w:eastAsia="Times New Roman" w:hAnsi="Agenda" w:cs="Times New Roman"/>
          <w:b/>
          <w:bCs/>
        </w:rPr>
        <w:t>10 Year</w:t>
      </w:r>
      <w:r w:rsidR="002D7FF2">
        <w:rPr>
          <w:rFonts w:ascii="Agenda" w:eastAsia="Times New Roman" w:hAnsi="Agenda" w:cs="Times New Roman"/>
          <w:b/>
          <w:bCs/>
        </w:rPr>
        <w:t>s</w:t>
      </w:r>
      <w:r w:rsidR="000174A7" w:rsidRPr="000174A7">
        <w:rPr>
          <w:rFonts w:ascii="Agenda" w:eastAsia="Times New Roman" w:hAnsi="Agenda" w:cs="Times New Roman"/>
          <w:b/>
          <w:bCs/>
        </w:rPr>
        <w:t xml:space="preserve"> of Inclusive Employers</w:t>
      </w:r>
    </w:p>
    <w:p w14:paraId="3E9C069D" w14:textId="145346CA" w:rsidR="00B468E2" w:rsidRPr="000174A7" w:rsidRDefault="00B468E2" w:rsidP="007934C3">
      <w:pPr>
        <w:rPr>
          <w:rFonts w:ascii="Agenda" w:hAnsi="Agenda"/>
        </w:rPr>
      </w:pPr>
    </w:p>
    <w:p w14:paraId="05231C32" w14:textId="2EFD6B0E" w:rsidR="00B7748E" w:rsidRPr="000174A7" w:rsidRDefault="00B7748E" w:rsidP="00B7748E">
      <w:pPr>
        <w:jc w:val="center"/>
        <w:rPr>
          <w:rFonts w:ascii="Agenda" w:hAnsi="Agenda"/>
        </w:rPr>
      </w:pPr>
    </w:p>
    <w:p w14:paraId="362566E1" w14:textId="2F19078F" w:rsidR="00B7748E" w:rsidRPr="000174A7" w:rsidRDefault="00B7748E" w:rsidP="00B7748E">
      <w:pPr>
        <w:ind w:left="1701" w:hanging="1701"/>
        <w:rPr>
          <w:rFonts w:ascii="Agenda" w:hAnsi="Agenda"/>
        </w:rPr>
      </w:pPr>
      <w:r w:rsidRPr="000174A7">
        <w:rPr>
          <w:rFonts w:ascii="Agenda" w:hAnsi="Agenda"/>
          <w:b/>
          <w:bCs/>
        </w:rPr>
        <w:t>Opening</w:t>
      </w:r>
      <w:r w:rsidR="000174A7" w:rsidRPr="000174A7">
        <w:rPr>
          <w:rFonts w:ascii="Agenda" w:hAnsi="Agenda"/>
          <w:b/>
          <w:bCs/>
        </w:rPr>
        <w:t xml:space="preserve"> c</w:t>
      </w:r>
      <w:r w:rsidRPr="000174A7">
        <w:rPr>
          <w:rFonts w:ascii="Agenda" w:hAnsi="Agenda"/>
          <w:b/>
          <w:bCs/>
        </w:rPr>
        <w:t>redits</w:t>
      </w:r>
      <w:r w:rsidRPr="000174A7">
        <w:rPr>
          <w:rFonts w:ascii="Agenda" w:hAnsi="Agenda"/>
        </w:rPr>
        <w:tab/>
        <w:t xml:space="preserve">Talking Inclusion with </w:t>
      </w:r>
      <w:r w:rsidR="00E12433" w:rsidRPr="000174A7">
        <w:rPr>
          <w:rFonts w:ascii="Agenda" w:hAnsi="Agenda"/>
        </w:rPr>
        <w:t>Stephanie Hirst</w:t>
      </w:r>
    </w:p>
    <w:p w14:paraId="1C419BA7" w14:textId="77777777" w:rsidR="00E12433" w:rsidRPr="000174A7" w:rsidRDefault="00E12433" w:rsidP="00B7748E">
      <w:pPr>
        <w:ind w:left="1701" w:hanging="1701"/>
        <w:rPr>
          <w:rFonts w:ascii="Agenda" w:hAnsi="Agenda"/>
        </w:rPr>
      </w:pPr>
    </w:p>
    <w:p w14:paraId="79148A32" w14:textId="2A03D88E" w:rsidR="006B00D2" w:rsidRPr="000174A7" w:rsidRDefault="006B00D2" w:rsidP="006B00D2">
      <w:pPr>
        <w:ind w:left="1701" w:hanging="1701"/>
        <w:rPr>
          <w:rFonts w:ascii="Agenda" w:hAnsi="Agenda"/>
        </w:rPr>
      </w:pPr>
      <w:r w:rsidRPr="000174A7">
        <w:rPr>
          <w:rFonts w:ascii="Agenda" w:hAnsi="Agenda"/>
          <w:b/>
          <w:bCs/>
        </w:rPr>
        <w:t>Stephanie</w:t>
      </w:r>
      <w:r w:rsidRPr="000174A7">
        <w:rPr>
          <w:rFonts w:ascii="Agenda" w:hAnsi="Agenda"/>
        </w:rPr>
        <w:tab/>
        <w:t xml:space="preserve">And a very warm welcome to our next </w:t>
      </w:r>
      <w:r w:rsidR="009A39C0" w:rsidRPr="000174A7">
        <w:rPr>
          <w:rFonts w:ascii="Agenda" w:hAnsi="Agenda"/>
        </w:rPr>
        <w:t>Inclusive Employers</w:t>
      </w:r>
      <w:r w:rsidR="00F15D6F" w:rsidRPr="000174A7">
        <w:rPr>
          <w:rFonts w:ascii="Agenda" w:hAnsi="Agenda"/>
        </w:rPr>
        <w:t xml:space="preserve"> </w:t>
      </w:r>
      <w:r w:rsidRPr="000174A7">
        <w:rPr>
          <w:rFonts w:ascii="Agenda" w:hAnsi="Agenda"/>
        </w:rPr>
        <w:t xml:space="preserve">podcast </w:t>
      </w:r>
      <w:r w:rsidR="00C75C5A" w:rsidRPr="000174A7">
        <w:rPr>
          <w:rFonts w:ascii="Agenda" w:hAnsi="Agenda"/>
        </w:rPr>
        <w:t>‘T</w:t>
      </w:r>
      <w:r w:rsidRPr="000174A7">
        <w:rPr>
          <w:rFonts w:ascii="Agenda" w:hAnsi="Agenda"/>
        </w:rPr>
        <w:t xml:space="preserve">alking </w:t>
      </w:r>
      <w:r w:rsidR="00C75C5A" w:rsidRPr="000174A7">
        <w:rPr>
          <w:rFonts w:ascii="Agenda" w:hAnsi="Agenda"/>
        </w:rPr>
        <w:t>I</w:t>
      </w:r>
      <w:r w:rsidRPr="000174A7">
        <w:rPr>
          <w:rFonts w:ascii="Agenda" w:hAnsi="Agenda"/>
        </w:rPr>
        <w:t>nclusion with</w:t>
      </w:r>
      <w:r w:rsidR="00C75C5A" w:rsidRPr="000174A7">
        <w:rPr>
          <w:rFonts w:ascii="Agenda" w:hAnsi="Agenda"/>
        </w:rPr>
        <w:t>’</w:t>
      </w:r>
      <w:r w:rsidRPr="000174A7">
        <w:rPr>
          <w:rFonts w:ascii="Agenda" w:hAnsi="Agenda"/>
        </w:rPr>
        <w:t xml:space="preserve">.  I'm Stephanie Hirst, and today we've got a very special episode of our podcast as we're celebrating </w:t>
      </w:r>
      <w:r w:rsidR="009A39C0" w:rsidRPr="000174A7">
        <w:rPr>
          <w:rFonts w:ascii="Agenda" w:hAnsi="Agenda"/>
        </w:rPr>
        <w:t>Inclusive Employers</w:t>
      </w:r>
      <w:r w:rsidRPr="000174A7">
        <w:rPr>
          <w:rFonts w:ascii="Agenda" w:hAnsi="Agenda"/>
        </w:rPr>
        <w:t xml:space="preserve"> 10th birthday. </w:t>
      </w:r>
    </w:p>
    <w:p w14:paraId="2A210BE7" w14:textId="77777777" w:rsidR="006B00D2" w:rsidRPr="000174A7" w:rsidRDefault="006B00D2" w:rsidP="006B00D2">
      <w:pPr>
        <w:ind w:left="1701" w:hanging="1701"/>
        <w:rPr>
          <w:rFonts w:ascii="Agenda" w:hAnsi="Agenda"/>
        </w:rPr>
      </w:pPr>
    </w:p>
    <w:p w14:paraId="4A5A8558" w14:textId="77777777" w:rsidR="004579B4" w:rsidRPr="000174A7" w:rsidRDefault="006B00D2" w:rsidP="006B00D2">
      <w:pPr>
        <w:ind w:left="1701"/>
        <w:rPr>
          <w:rFonts w:ascii="Agenda" w:hAnsi="Agenda"/>
        </w:rPr>
      </w:pPr>
      <w:r w:rsidRPr="000174A7">
        <w:rPr>
          <w:rFonts w:ascii="Agenda" w:hAnsi="Agenda"/>
        </w:rPr>
        <w:t xml:space="preserve">But before I introduce our guests, I'll tell you a little bit about us. We're </w:t>
      </w:r>
      <w:r w:rsidR="009A39C0" w:rsidRPr="000174A7">
        <w:rPr>
          <w:rFonts w:ascii="Agenda" w:hAnsi="Agenda"/>
        </w:rPr>
        <w:t>Inclusive Employers</w:t>
      </w:r>
      <w:r w:rsidRPr="000174A7">
        <w:rPr>
          <w:rFonts w:ascii="Agenda" w:hAnsi="Agenda"/>
        </w:rPr>
        <w:t>, and we support employers to make inclusion an everyday reality. Our mission is to make every workplace an inclusive employer</w:t>
      </w:r>
      <w:r w:rsidR="004579B4" w:rsidRPr="000174A7">
        <w:rPr>
          <w:rFonts w:ascii="Agenda" w:hAnsi="Agenda"/>
        </w:rPr>
        <w:t xml:space="preserve">, </w:t>
      </w:r>
      <w:r w:rsidRPr="000174A7">
        <w:rPr>
          <w:rFonts w:ascii="Agenda" w:hAnsi="Agenda"/>
        </w:rPr>
        <w:t xml:space="preserve">where every colleague values differences, and can contribute their skills and experiences fully to their organisation. </w:t>
      </w:r>
    </w:p>
    <w:p w14:paraId="441A67C4" w14:textId="77777777" w:rsidR="004579B4" w:rsidRPr="000174A7" w:rsidRDefault="004579B4" w:rsidP="006B00D2">
      <w:pPr>
        <w:ind w:left="1701"/>
        <w:rPr>
          <w:rFonts w:ascii="Agenda" w:hAnsi="Agenda"/>
        </w:rPr>
      </w:pPr>
    </w:p>
    <w:p w14:paraId="34E664DE" w14:textId="0DBA6DFE" w:rsidR="006B00D2" w:rsidRPr="000174A7" w:rsidRDefault="006B00D2" w:rsidP="006B00D2">
      <w:pPr>
        <w:ind w:left="1701"/>
        <w:rPr>
          <w:rFonts w:ascii="Agenda" w:hAnsi="Agenda"/>
        </w:rPr>
      </w:pPr>
      <w:r w:rsidRPr="000174A7">
        <w:rPr>
          <w:rFonts w:ascii="Agenda" w:hAnsi="Agenda"/>
        </w:rPr>
        <w:t xml:space="preserve">Now these podcasts are for anyone and everyone who has an interest in inclusion and diversity. In our podcast, we usually share life stories and experiences, we'll learn about best practice, and hear practical advice for employers. </w:t>
      </w:r>
    </w:p>
    <w:p w14:paraId="0BB48922" w14:textId="77777777" w:rsidR="006B00D2" w:rsidRPr="000174A7" w:rsidRDefault="006B00D2" w:rsidP="006B00D2">
      <w:pPr>
        <w:ind w:left="1701"/>
        <w:rPr>
          <w:rFonts w:ascii="Agenda" w:hAnsi="Agenda"/>
        </w:rPr>
      </w:pPr>
    </w:p>
    <w:p w14:paraId="1CEC5C29" w14:textId="26238147" w:rsidR="006B00D2" w:rsidRPr="000174A7" w:rsidRDefault="006B00D2" w:rsidP="006B00D2">
      <w:pPr>
        <w:ind w:left="1701"/>
        <w:rPr>
          <w:rFonts w:ascii="Agenda" w:hAnsi="Agenda"/>
        </w:rPr>
      </w:pPr>
      <w:r w:rsidRPr="000174A7">
        <w:rPr>
          <w:rFonts w:ascii="Agenda" w:hAnsi="Agenda"/>
        </w:rPr>
        <w:t xml:space="preserve">But today, what we're doing it a little bit differently. Today, I'm going to be joined by three people who have been instrumental in the success of </w:t>
      </w:r>
      <w:r w:rsidR="009A39C0" w:rsidRPr="000174A7">
        <w:rPr>
          <w:rFonts w:ascii="Agenda" w:hAnsi="Agenda"/>
        </w:rPr>
        <w:t>Inclusive Employers</w:t>
      </w:r>
      <w:r w:rsidRPr="000174A7">
        <w:rPr>
          <w:rFonts w:ascii="Agenda" w:hAnsi="Agenda"/>
        </w:rPr>
        <w:t xml:space="preserve">. Richard McKenna, who is our founder and chair will be joining us </w:t>
      </w:r>
      <w:r w:rsidR="00320D63" w:rsidRPr="000174A7">
        <w:rPr>
          <w:rFonts w:ascii="Agenda" w:hAnsi="Agenda"/>
        </w:rPr>
        <w:t xml:space="preserve">- </w:t>
      </w:r>
      <w:r w:rsidRPr="000174A7">
        <w:rPr>
          <w:rFonts w:ascii="Agenda" w:hAnsi="Agenda"/>
        </w:rPr>
        <w:t xml:space="preserve">he had the vision for inclusive workplaces 10 years </w:t>
      </w:r>
      <w:proofErr w:type="gramStart"/>
      <w:r w:rsidRPr="000174A7">
        <w:rPr>
          <w:rFonts w:ascii="Agenda" w:hAnsi="Agenda"/>
        </w:rPr>
        <w:t>ago</w:t>
      </w:r>
      <w:r w:rsidR="00320D63" w:rsidRPr="000174A7">
        <w:rPr>
          <w:rFonts w:ascii="Agenda" w:hAnsi="Agenda"/>
        </w:rPr>
        <w:t>,</w:t>
      </w:r>
      <w:r w:rsidRPr="000174A7">
        <w:rPr>
          <w:rFonts w:ascii="Agenda" w:hAnsi="Agenda"/>
        </w:rPr>
        <w:t xml:space="preserve"> and</w:t>
      </w:r>
      <w:proofErr w:type="gramEnd"/>
      <w:r w:rsidRPr="000174A7">
        <w:rPr>
          <w:rFonts w:ascii="Agenda" w:hAnsi="Agenda"/>
        </w:rPr>
        <w:t xml:space="preserve"> set up </w:t>
      </w:r>
      <w:r w:rsidR="009A39C0" w:rsidRPr="000174A7">
        <w:rPr>
          <w:rFonts w:ascii="Agenda" w:hAnsi="Agenda"/>
        </w:rPr>
        <w:t>Inclusive Employers</w:t>
      </w:r>
      <w:r w:rsidRPr="000174A7">
        <w:rPr>
          <w:rFonts w:ascii="Agenda" w:hAnsi="Agenda"/>
        </w:rPr>
        <w:t xml:space="preserve"> to support organisations to think about well, not just diversity, but how and why being inclusive could make their organisations more successful. </w:t>
      </w:r>
      <w:proofErr w:type="gramStart"/>
      <w:r w:rsidRPr="000174A7">
        <w:rPr>
          <w:rFonts w:ascii="Agenda" w:hAnsi="Agenda"/>
        </w:rPr>
        <w:t>So</w:t>
      </w:r>
      <w:proofErr w:type="gramEnd"/>
      <w:r w:rsidRPr="000174A7">
        <w:rPr>
          <w:rFonts w:ascii="Agenda" w:hAnsi="Agenda"/>
        </w:rPr>
        <w:t xml:space="preserve"> Richard, welcome to the podcast.</w:t>
      </w:r>
    </w:p>
    <w:p w14:paraId="444FEA90" w14:textId="77777777" w:rsidR="00176E0C" w:rsidRPr="000174A7" w:rsidRDefault="00176E0C" w:rsidP="006B00D2">
      <w:pPr>
        <w:ind w:left="1701"/>
        <w:rPr>
          <w:rFonts w:ascii="Agenda" w:hAnsi="Agenda"/>
        </w:rPr>
      </w:pPr>
    </w:p>
    <w:p w14:paraId="32984532" w14:textId="1D3767C3" w:rsidR="006B00D2" w:rsidRPr="000174A7" w:rsidRDefault="00176E0C"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Hi, Steph, how you doing?</w:t>
      </w:r>
    </w:p>
    <w:p w14:paraId="65EBCD4F" w14:textId="77777777" w:rsidR="00176E0C" w:rsidRPr="000174A7" w:rsidRDefault="00176E0C" w:rsidP="006B00D2">
      <w:pPr>
        <w:ind w:left="1701" w:hanging="1701"/>
        <w:rPr>
          <w:rFonts w:ascii="Agenda" w:hAnsi="Agenda"/>
        </w:rPr>
      </w:pPr>
    </w:p>
    <w:p w14:paraId="438171AE" w14:textId="7648BB06" w:rsidR="00176E0C" w:rsidRPr="000174A7" w:rsidRDefault="00176E0C"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I'm really, really, </w:t>
      </w:r>
      <w:proofErr w:type="gramStart"/>
      <w:r w:rsidR="006B00D2" w:rsidRPr="000174A7">
        <w:rPr>
          <w:rFonts w:ascii="Agenda" w:hAnsi="Agenda"/>
        </w:rPr>
        <w:t>really good</w:t>
      </w:r>
      <w:proofErr w:type="gramEnd"/>
      <w:r w:rsidR="006B00D2" w:rsidRPr="000174A7">
        <w:rPr>
          <w:rFonts w:ascii="Agenda" w:hAnsi="Agenda"/>
        </w:rPr>
        <w:t>. We've also got Claire Williams. Claire is M</w:t>
      </w:r>
      <w:r w:rsidR="009A43D5" w:rsidRPr="000174A7">
        <w:rPr>
          <w:rFonts w:ascii="Agenda" w:hAnsi="Agenda"/>
        </w:rPr>
        <w:t xml:space="preserve">D </w:t>
      </w:r>
      <w:r w:rsidR="00DB4E15">
        <w:rPr>
          <w:rFonts w:ascii="Agenda" w:hAnsi="Agenda"/>
        </w:rPr>
        <w:t>O</w:t>
      </w:r>
      <w:r w:rsidR="006B00D2" w:rsidRPr="000174A7">
        <w:rPr>
          <w:rFonts w:ascii="Agenda" w:hAnsi="Agenda"/>
        </w:rPr>
        <w:t xml:space="preserve">perations of </w:t>
      </w:r>
      <w:r w:rsidR="009A39C0" w:rsidRPr="000174A7">
        <w:rPr>
          <w:rFonts w:ascii="Agenda" w:hAnsi="Agenda"/>
        </w:rPr>
        <w:t>Inclusive Employers</w:t>
      </w:r>
      <w:r w:rsidR="006B00D2" w:rsidRPr="000174A7">
        <w:rPr>
          <w:rFonts w:ascii="Agenda" w:hAnsi="Agenda"/>
        </w:rPr>
        <w:t xml:space="preserve"> whose consultancy and training is legendary in our sector. Hi, Claire. Welcome to the podcast. </w:t>
      </w:r>
    </w:p>
    <w:p w14:paraId="118AD580" w14:textId="77777777" w:rsidR="009A43D5" w:rsidRPr="000174A7" w:rsidRDefault="009A43D5" w:rsidP="006B00D2">
      <w:pPr>
        <w:ind w:left="1701" w:hanging="1701"/>
        <w:rPr>
          <w:rFonts w:ascii="Agenda" w:hAnsi="Agenda"/>
        </w:rPr>
      </w:pPr>
    </w:p>
    <w:p w14:paraId="62AF9615" w14:textId="77777777" w:rsidR="009A43D5" w:rsidRPr="000174A7" w:rsidRDefault="006A7FE2" w:rsidP="006B00D2">
      <w:pPr>
        <w:ind w:left="1701" w:hanging="1701"/>
        <w:rPr>
          <w:rFonts w:ascii="Agenda" w:hAnsi="Agenda"/>
        </w:rPr>
      </w:pPr>
      <w:r w:rsidRPr="000174A7">
        <w:rPr>
          <w:rFonts w:ascii="Agenda" w:hAnsi="Agenda"/>
          <w:b/>
          <w:bCs/>
        </w:rPr>
        <w:t>Claire</w:t>
      </w:r>
      <w:r w:rsidRPr="000174A7">
        <w:rPr>
          <w:rFonts w:ascii="Agenda" w:hAnsi="Agenda"/>
          <w:b/>
          <w:bCs/>
        </w:rPr>
        <w:tab/>
      </w:r>
      <w:r w:rsidR="006B00D2" w:rsidRPr="000174A7">
        <w:rPr>
          <w:rFonts w:ascii="Agenda" w:hAnsi="Agenda"/>
        </w:rPr>
        <w:t xml:space="preserve">Hi, Steph. </w:t>
      </w:r>
    </w:p>
    <w:p w14:paraId="5BDD6AB7" w14:textId="77777777" w:rsidR="009A43D5" w:rsidRPr="000174A7" w:rsidRDefault="009A43D5" w:rsidP="006B00D2">
      <w:pPr>
        <w:ind w:left="1701" w:hanging="1701"/>
        <w:rPr>
          <w:rFonts w:ascii="Agenda" w:hAnsi="Agenda"/>
        </w:rPr>
      </w:pPr>
    </w:p>
    <w:p w14:paraId="02D1C513" w14:textId="23C77C5C" w:rsidR="007B3ABB" w:rsidRPr="000174A7" w:rsidRDefault="009A43D5"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And </w:t>
      </w:r>
      <w:proofErr w:type="gramStart"/>
      <w:r w:rsidR="006B00D2" w:rsidRPr="000174A7">
        <w:rPr>
          <w:rFonts w:ascii="Agenda" w:hAnsi="Agenda"/>
        </w:rPr>
        <w:t>last but not least</w:t>
      </w:r>
      <w:proofErr w:type="gramEnd"/>
      <w:r w:rsidR="006B00D2" w:rsidRPr="000174A7">
        <w:rPr>
          <w:rFonts w:ascii="Agenda" w:hAnsi="Agenda"/>
        </w:rPr>
        <w:t xml:space="preserve">, we have Rupert </w:t>
      </w:r>
      <w:r w:rsidRPr="000174A7">
        <w:rPr>
          <w:rFonts w:ascii="Agenda" w:hAnsi="Agenda"/>
        </w:rPr>
        <w:t>Moyne</w:t>
      </w:r>
      <w:r w:rsidR="006B00D2" w:rsidRPr="000174A7">
        <w:rPr>
          <w:rFonts w:ascii="Agenda" w:hAnsi="Agenda"/>
        </w:rPr>
        <w:t>, MD Corporate Services</w:t>
      </w:r>
      <w:r w:rsidRPr="000174A7">
        <w:rPr>
          <w:rFonts w:ascii="Agenda" w:hAnsi="Agenda"/>
        </w:rPr>
        <w:t>, who</w:t>
      </w:r>
      <w:r w:rsidR="006B00D2" w:rsidRPr="000174A7">
        <w:rPr>
          <w:rFonts w:ascii="Agenda" w:hAnsi="Agenda"/>
        </w:rPr>
        <w:t xml:space="preserve"> also has been with us right from the very start. Hi, Rupert</w:t>
      </w:r>
      <w:r w:rsidR="007B3ABB" w:rsidRPr="000174A7">
        <w:rPr>
          <w:rFonts w:ascii="Agenda" w:hAnsi="Agenda"/>
        </w:rPr>
        <w:t>.</w:t>
      </w:r>
    </w:p>
    <w:p w14:paraId="50D5CB15" w14:textId="77777777" w:rsidR="007B3ABB" w:rsidRPr="000174A7" w:rsidRDefault="007B3ABB" w:rsidP="006B00D2">
      <w:pPr>
        <w:ind w:left="1701" w:hanging="1701"/>
        <w:rPr>
          <w:rFonts w:ascii="Agenda" w:hAnsi="Agenda"/>
        </w:rPr>
      </w:pPr>
    </w:p>
    <w:p w14:paraId="14C3EB44" w14:textId="140E9298" w:rsidR="006B00D2" w:rsidRPr="000174A7" w:rsidRDefault="007B3ABB" w:rsidP="006B00D2">
      <w:pPr>
        <w:ind w:left="1701" w:hanging="1701"/>
        <w:rPr>
          <w:rFonts w:ascii="Agenda" w:hAnsi="Agenda"/>
        </w:rPr>
      </w:pPr>
      <w:r w:rsidRPr="000174A7">
        <w:rPr>
          <w:rFonts w:ascii="Agenda" w:hAnsi="Agenda"/>
          <w:b/>
          <w:bCs/>
        </w:rPr>
        <w:t>Rupert</w:t>
      </w:r>
      <w:r w:rsidRPr="000174A7">
        <w:rPr>
          <w:rFonts w:ascii="Agenda" w:hAnsi="Agenda"/>
        </w:rPr>
        <w:tab/>
      </w:r>
      <w:r w:rsidR="00850E54" w:rsidRPr="000174A7">
        <w:rPr>
          <w:rFonts w:ascii="Agenda" w:hAnsi="Agenda"/>
        </w:rPr>
        <w:t xml:space="preserve">Hi </w:t>
      </w:r>
      <w:r w:rsidR="00DB4E15">
        <w:rPr>
          <w:rFonts w:ascii="Agenda" w:hAnsi="Agenda"/>
        </w:rPr>
        <w:t>t</w:t>
      </w:r>
      <w:r w:rsidR="00850E54" w:rsidRPr="000174A7">
        <w:rPr>
          <w:rFonts w:ascii="Agenda" w:hAnsi="Agenda"/>
        </w:rPr>
        <w:t>here Steph.</w:t>
      </w:r>
    </w:p>
    <w:p w14:paraId="5E6C7F79" w14:textId="77777777" w:rsidR="007B3ABB" w:rsidRPr="000174A7" w:rsidRDefault="007B3ABB" w:rsidP="006B00D2">
      <w:pPr>
        <w:ind w:left="1701" w:hanging="1701"/>
        <w:rPr>
          <w:rFonts w:ascii="Agenda" w:hAnsi="Agenda"/>
        </w:rPr>
      </w:pPr>
    </w:p>
    <w:p w14:paraId="29538673" w14:textId="77777777" w:rsidR="00FC2CCD" w:rsidRPr="000174A7" w:rsidRDefault="007B3ABB"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Now today, as we're celebrating our 10th birthday, we're going to take the opportunity to look back and think about well, how workplace inclusion has </w:t>
      </w:r>
      <w:r w:rsidR="006B00D2" w:rsidRPr="000174A7">
        <w:rPr>
          <w:rFonts w:ascii="Agenda" w:hAnsi="Agenda"/>
        </w:rPr>
        <w:lastRenderedPageBreak/>
        <w:t xml:space="preserve">progressed over the last 10 years, then we'll look to the present and our key focuses for today. And then finally, take a little look into the future to see what the next 10 years might look like. </w:t>
      </w:r>
    </w:p>
    <w:p w14:paraId="7D8AF16D" w14:textId="77777777" w:rsidR="00FC2CCD" w:rsidRPr="000174A7" w:rsidRDefault="00FC2CCD" w:rsidP="006B00D2">
      <w:pPr>
        <w:ind w:left="1701" w:hanging="1701"/>
        <w:rPr>
          <w:rFonts w:ascii="Agenda" w:hAnsi="Agenda"/>
        </w:rPr>
      </w:pPr>
    </w:p>
    <w:p w14:paraId="3B253BB0" w14:textId="565CEE1D" w:rsidR="006B00D2" w:rsidRPr="000174A7" w:rsidRDefault="006B00D2" w:rsidP="00FC2CCD">
      <w:pPr>
        <w:ind w:left="1701"/>
        <w:rPr>
          <w:rFonts w:ascii="Agenda" w:hAnsi="Agenda"/>
        </w:rPr>
      </w:pPr>
      <w:proofErr w:type="gramStart"/>
      <w:r w:rsidRPr="000174A7">
        <w:rPr>
          <w:rFonts w:ascii="Agenda" w:hAnsi="Agenda"/>
        </w:rPr>
        <w:t>So</w:t>
      </w:r>
      <w:proofErr w:type="gramEnd"/>
      <w:r w:rsidRPr="000174A7">
        <w:rPr>
          <w:rFonts w:ascii="Agenda" w:hAnsi="Agenda"/>
        </w:rPr>
        <w:t xml:space="preserve"> I guess we should start by looking back 10 years ago, I mean, Richard, why did you decide to set up </w:t>
      </w:r>
      <w:r w:rsidR="009A39C0" w:rsidRPr="000174A7">
        <w:rPr>
          <w:rFonts w:ascii="Agenda" w:hAnsi="Agenda"/>
        </w:rPr>
        <w:t>Inclusive Employers</w:t>
      </w:r>
      <w:r w:rsidR="00FC2CCD" w:rsidRPr="000174A7">
        <w:rPr>
          <w:rFonts w:ascii="Agenda" w:hAnsi="Agenda"/>
        </w:rPr>
        <w:t>,</w:t>
      </w:r>
      <w:r w:rsidRPr="000174A7">
        <w:rPr>
          <w:rFonts w:ascii="Agenda" w:hAnsi="Agenda"/>
        </w:rPr>
        <w:t xml:space="preserve"> and what were your key motivators right at the very start?</w:t>
      </w:r>
    </w:p>
    <w:p w14:paraId="518E0C92" w14:textId="77777777" w:rsidR="007B3ABB" w:rsidRPr="000174A7" w:rsidRDefault="007B3ABB" w:rsidP="006B00D2">
      <w:pPr>
        <w:ind w:left="1701" w:hanging="1701"/>
        <w:rPr>
          <w:rFonts w:ascii="Agenda" w:hAnsi="Agenda"/>
        </w:rPr>
      </w:pPr>
    </w:p>
    <w:p w14:paraId="36E2E029" w14:textId="77777777" w:rsidR="004701CD" w:rsidRPr="000174A7" w:rsidRDefault="007B3ABB"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 xml:space="preserve">Well, I suppose at the time, I was incredibly frustrated by lack of progress in organisations. I was frustrated by the fact that many organisations were limping along focused on one </w:t>
      </w:r>
      <w:r w:rsidR="00752E61" w:rsidRPr="000174A7">
        <w:rPr>
          <w:rFonts w:ascii="Agenda" w:hAnsi="Agenda"/>
        </w:rPr>
        <w:t>protected</w:t>
      </w:r>
      <w:r w:rsidR="006B00D2" w:rsidRPr="000174A7">
        <w:rPr>
          <w:rFonts w:ascii="Agenda" w:hAnsi="Agenda"/>
        </w:rPr>
        <w:t xml:space="preserve"> characteristic and activity in that area, and then limping to another protected characteristic, rather than thinking about </w:t>
      </w:r>
      <w:r w:rsidR="005264E8" w:rsidRPr="000174A7">
        <w:rPr>
          <w:rFonts w:ascii="Agenda" w:hAnsi="Agenda"/>
        </w:rPr>
        <w:t>‘</w:t>
      </w:r>
      <w:r w:rsidR="006B00D2" w:rsidRPr="000174A7">
        <w:rPr>
          <w:rFonts w:ascii="Agenda" w:hAnsi="Agenda"/>
        </w:rPr>
        <w:t>well, how do I create a culture where every single colleague can rock up, be themselves feel valued and add value</w:t>
      </w:r>
      <w:r w:rsidR="005264E8" w:rsidRPr="000174A7">
        <w:rPr>
          <w:rFonts w:ascii="Agenda" w:hAnsi="Agenda"/>
        </w:rPr>
        <w:t>’</w:t>
      </w:r>
      <w:r w:rsidR="006B00D2" w:rsidRPr="000174A7">
        <w:rPr>
          <w:rFonts w:ascii="Agenda" w:hAnsi="Agenda"/>
        </w:rPr>
        <w:t xml:space="preserve">? And the other thing was, I think this was being exacerbated by the fact that the organisations that were supporting businesses were predominantly charitable focused organisations. </w:t>
      </w:r>
      <w:proofErr w:type="gramStart"/>
      <w:r w:rsidR="006B00D2" w:rsidRPr="000174A7">
        <w:rPr>
          <w:rFonts w:ascii="Agenda" w:hAnsi="Agenda"/>
        </w:rPr>
        <w:t>So</w:t>
      </w:r>
      <w:proofErr w:type="gramEnd"/>
      <w:r w:rsidR="006B00D2" w:rsidRPr="000174A7">
        <w:rPr>
          <w:rFonts w:ascii="Agenda" w:hAnsi="Agenda"/>
        </w:rPr>
        <w:t xml:space="preserve"> they were thinking about it, it was all kind of, </w:t>
      </w:r>
      <w:r w:rsidR="004701CD" w:rsidRPr="000174A7">
        <w:rPr>
          <w:rFonts w:ascii="Agenda" w:hAnsi="Agenda"/>
        </w:rPr>
        <w:t>‘</w:t>
      </w:r>
      <w:r w:rsidR="006B00D2" w:rsidRPr="000174A7">
        <w:rPr>
          <w:rFonts w:ascii="Agenda" w:hAnsi="Agenda"/>
        </w:rPr>
        <w:t>Oh, aren't we good people, we're being nice to those poor people that are excluded. Let's be nice to this group or that group</w:t>
      </w:r>
      <w:r w:rsidR="004701CD" w:rsidRPr="000174A7">
        <w:rPr>
          <w:rFonts w:ascii="Agenda" w:hAnsi="Agenda"/>
        </w:rPr>
        <w:t>’</w:t>
      </w:r>
      <w:r w:rsidR="006B00D2" w:rsidRPr="000174A7">
        <w:rPr>
          <w:rFonts w:ascii="Agenda" w:hAnsi="Agenda"/>
        </w:rPr>
        <w:t xml:space="preserve">. </w:t>
      </w:r>
    </w:p>
    <w:p w14:paraId="78177D0E" w14:textId="77777777" w:rsidR="004701CD" w:rsidRPr="000174A7" w:rsidRDefault="004701CD" w:rsidP="006B00D2">
      <w:pPr>
        <w:ind w:left="1701" w:hanging="1701"/>
        <w:rPr>
          <w:rFonts w:ascii="Agenda" w:hAnsi="Agenda"/>
        </w:rPr>
      </w:pPr>
    </w:p>
    <w:p w14:paraId="1E6F9A51" w14:textId="59986CE5" w:rsidR="006B00D2" w:rsidRPr="000174A7" w:rsidRDefault="006B00D2" w:rsidP="004701CD">
      <w:pPr>
        <w:ind w:left="1701"/>
        <w:rPr>
          <w:rFonts w:ascii="Agenda" w:hAnsi="Agenda"/>
        </w:rPr>
      </w:pPr>
      <w:r w:rsidRPr="000174A7">
        <w:rPr>
          <w:rFonts w:ascii="Agenda" w:hAnsi="Agenda"/>
        </w:rPr>
        <w:t>And I find it utterly patronising. I was thinking</w:t>
      </w:r>
      <w:proofErr w:type="gramStart"/>
      <w:r w:rsidRPr="000174A7">
        <w:rPr>
          <w:rFonts w:ascii="Agenda" w:hAnsi="Agenda"/>
        </w:rPr>
        <w:t>, actually, this</w:t>
      </w:r>
      <w:proofErr w:type="gramEnd"/>
      <w:r w:rsidRPr="000174A7">
        <w:rPr>
          <w:rFonts w:ascii="Agenda" w:hAnsi="Agenda"/>
        </w:rPr>
        <w:t xml:space="preserve"> is about how do we create this environment where everyone can prosper as individuals, and also how that links to the commercial opportunity, so how businesses can really then venture forward and harness those commercial opportunities</w:t>
      </w:r>
      <w:r w:rsidR="00E00EAB" w:rsidRPr="000174A7">
        <w:rPr>
          <w:rFonts w:ascii="Agenda" w:hAnsi="Agenda"/>
        </w:rPr>
        <w:t>,</w:t>
      </w:r>
      <w:r w:rsidRPr="000174A7">
        <w:rPr>
          <w:rFonts w:ascii="Agenda" w:hAnsi="Agenda"/>
        </w:rPr>
        <w:t xml:space="preserve"> through valuing difference. </w:t>
      </w:r>
      <w:proofErr w:type="gramStart"/>
      <w:r w:rsidRPr="000174A7">
        <w:rPr>
          <w:rFonts w:ascii="Agenda" w:hAnsi="Agenda"/>
        </w:rPr>
        <w:t>So</w:t>
      </w:r>
      <w:proofErr w:type="gramEnd"/>
      <w:r w:rsidRPr="000174A7">
        <w:rPr>
          <w:rFonts w:ascii="Agenda" w:hAnsi="Agenda"/>
        </w:rPr>
        <w:t xml:space="preserve"> it was a really sticky time.</w:t>
      </w:r>
    </w:p>
    <w:p w14:paraId="159DCE85" w14:textId="77777777" w:rsidR="007B3ABB" w:rsidRPr="000174A7" w:rsidRDefault="007B3ABB" w:rsidP="006B00D2">
      <w:pPr>
        <w:ind w:left="1701" w:hanging="1701"/>
        <w:rPr>
          <w:rFonts w:ascii="Agenda" w:hAnsi="Agenda"/>
        </w:rPr>
      </w:pPr>
    </w:p>
    <w:p w14:paraId="3A7FE4ED" w14:textId="1C29846E" w:rsidR="006B00D2" w:rsidRPr="000174A7" w:rsidRDefault="007B3ABB"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Because if you're not coming into the workplace and being your true self, you're not operating at your full capability, are you?</w:t>
      </w:r>
    </w:p>
    <w:p w14:paraId="0A761D93" w14:textId="77777777" w:rsidR="007B3ABB" w:rsidRPr="000174A7" w:rsidRDefault="007B3ABB" w:rsidP="006B00D2">
      <w:pPr>
        <w:ind w:left="1701" w:hanging="1701"/>
        <w:rPr>
          <w:rFonts w:ascii="Agenda" w:hAnsi="Agenda"/>
        </w:rPr>
      </w:pPr>
    </w:p>
    <w:p w14:paraId="2EF942CC" w14:textId="77777777" w:rsidR="00E00EAB" w:rsidRPr="000174A7" w:rsidRDefault="007B3ABB"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Absolutely</w:t>
      </w:r>
      <w:r w:rsidR="00E00EAB" w:rsidRPr="000174A7">
        <w:rPr>
          <w:rFonts w:ascii="Agenda" w:hAnsi="Agenda"/>
        </w:rPr>
        <w:t>,</w:t>
      </w:r>
      <w:r w:rsidR="006B00D2" w:rsidRPr="000174A7">
        <w:rPr>
          <w:rFonts w:ascii="Agenda" w:hAnsi="Agenda"/>
        </w:rPr>
        <w:t xml:space="preserve"> and it was, and there was as more and more evidence that was being built up in relation to one protected characteristic or another. </w:t>
      </w:r>
    </w:p>
    <w:p w14:paraId="0CC460F1" w14:textId="77777777" w:rsidR="00E00EAB" w:rsidRPr="000174A7" w:rsidRDefault="00E00EAB" w:rsidP="006B00D2">
      <w:pPr>
        <w:ind w:left="1701" w:hanging="1701"/>
        <w:rPr>
          <w:rFonts w:ascii="Agenda" w:hAnsi="Agenda"/>
        </w:rPr>
      </w:pPr>
    </w:p>
    <w:p w14:paraId="61B787CD" w14:textId="425C9A6D" w:rsidR="001B0AC6" w:rsidRPr="000174A7" w:rsidRDefault="006B00D2" w:rsidP="00E00EAB">
      <w:pPr>
        <w:ind w:left="1701"/>
        <w:rPr>
          <w:rFonts w:ascii="Agenda" w:hAnsi="Agenda"/>
        </w:rPr>
      </w:pPr>
      <w:proofErr w:type="gramStart"/>
      <w:r w:rsidRPr="000174A7">
        <w:rPr>
          <w:rFonts w:ascii="Agenda" w:hAnsi="Agenda"/>
        </w:rPr>
        <w:t>So</w:t>
      </w:r>
      <w:proofErr w:type="gramEnd"/>
      <w:r w:rsidRPr="000174A7">
        <w:rPr>
          <w:rFonts w:ascii="Agenda" w:hAnsi="Agenda"/>
        </w:rPr>
        <w:t xml:space="preserve"> looking at kind of what was the LGB agenda, then really, because the trans agenda really wasn't at the forefront as it should have been</w:t>
      </w:r>
      <w:r w:rsidR="00FE56CF">
        <w:rPr>
          <w:rFonts w:ascii="Agenda" w:hAnsi="Agenda"/>
        </w:rPr>
        <w:t>.</w:t>
      </w:r>
      <w:r w:rsidRPr="000174A7">
        <w:rPr>
          <w:rFonts w:ascii="Agenda" w:hAnsi="Agenda"/>
        </w:rPr>
        <w:t xml:space="preserve"> Or looking at gender issues, or looking at race issues or disability issues. And nobody was linking it together and say, well</w:t>
      </w:r>
      <w:proofErr w:type="gramStart"/>
      <w:r w:rsidRPr="000174A7">
        <w:rPr>
          <w:rFonts w:ascii="Agenda" w:hAnsi="Agenda"/>
        </w:rPr>
        <w:t>, actually, this</w:t>
      </w:r>
      <w:proofErr w:type="gramEnd"/>
      <w:r w:rsidRPr="000174A7">
        <w:rPr>
          <w:rFonts w:ascii="Agenda" w:hAnsi="Agenda"/>
        </w:rPr>
        <w:t xml:space="preserve"> is about every one of us being able to rock up and be ourselves. </w:t>
      </w:r>
    </w:p>
    <w:p w14:paraId="6451013B" w14:textId="77777777" w:rsidR="001B0AC6" w:rsidRPr="000174A7" w:rsidRDefault="001B0AC6" w:rsidP="006B00D2">
      <w:pPr>
        <w:ind w:left="1701" w:hanging="1701"/>
        <w:rPr>
          <w:rFonts w:ascii="Agenda" w:hAnsi="Agenda"/>
        </w:rPr>
      </w:pPr>
    </w:p>
    <w:p w14:paraId="1DB3885B" w14:textId="72EDFC24" w:rsidR="006B00D2" w:rsidRPr="000174A7" w:rsidRDefault="001B0AC6"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And Claire, your</w:t>
      </w:r>
      <w:r w:rsidRPr="000174A7">
        <w:rPr>
          <w:rFonts w:ascii="Agenda" w:hAnsi="Agenda"/>
        </w:rPr>
        <w:t xml:space="preserve"> </w:t>
      </w:r>
      <w:r w:rsidR="006B00D2" w:rsidRPr="000174A7">
        <w:rPr>
          <w:rFonts w:ascii="Agenda" w:hAnsi="Agenda"/>
        </w:rPr>
        <w:t xml:space="preserve">background prior to joining </w:t>
      </w:r>
      <w:r w:rsidR="009A39C0" w:rsidRPr="000174A7">
        <w:rPr>
          <w:rFonts w:ascii="Agenda" w:hAnsi="Agenda"/>
        </w:rPr>
        <w:t>Inclusive Employers</w:t>
      </w:r>
      <w:r w:rsidR="006B00D2" w:rsidRPr="000174A7">
        <w:rPr>
          <w:rFonts w:ascii="Agenda" w:hAnsi="Agenda"/>
        </w:rPr>
        <w:t xml:space="preserve"> is in HR. I mean, why did you decide to join </w:t>
      </w:r>
      <w:r w:rsidR="009A39C0" w:rsidRPr="000174A7">
        <w:rPr>
          <w:rFonts w:ascii="Agenda" w:hAnsi="Agenda"/>
        </w:rPr>
        <w:t>Inclusive Employers</w:t>
      </w:r>
      <w:r w:rsidR="007413ED" w:rsidRPr="000174A7">
        <w:rPr>
          <w:rFonts w:ascii="Agenda" w:hAnsi="Agenda"/>
        </w:rPr>
        <w:t>,</w:t>
      </w:r>
      <w:r w:rsidR="006B00D2" w:rsidRPr="000174A7">
        <w:rPr>
          <w:rFonts w:ascii="Agenda" w:hAnsi="Agenda"/>
        </w:rPr>
        <w:t xml:space="preserve"> and </w:t>
      </w:r>
      <w:proofErr w:type="spellStart"/>
      <w:r w:rsidR="006B00D2" w:rsidRPr="000174A7">
        <w:rPr>
          <w:rFonts w:ascii="Agenda" w:hAnsi="Agenda"/>
        </w:rPr>
        <w:t>and</w:t>
      </w:r>
      <w:proofErr w:type="spellEnd"/>
      <w:r w:rsidR="006B00D2" w:rsidRPr="000174A7">
        <w:rPr>
          <w:rFonts w:ascii="Agenda" w:hAnsi="Agenda"/>
        </w:rPr>
        <w:t xml:space="preserve"> was it what you expected?</w:t>
      </w:r>
    </w:p>
    <w:p w14:paraId="2D5B51D2" w14:textId="77777777" w:rsidR="001B0AC6" w:rsidRPr="000174A7" w:rsidRDefault="001B0AC6" w:rsidP="006B00D2">
      <w:pPr>
        <w:ind w:left="1701" w:hanging="1701"/>
        <w:rPr>
          <w:rFonts w:ascii="Agenda" w:hAnsi="Agenda"/>
        </w:rPr>
      </w:pPr>
    </w:p>
    <w:p w14:paraId="097BE4EB" w14:textId="77777777" w:rsidR="00631816" w:rsidRPr="000174A7" w:rsidRDefault="001B0AC6" w:rsidP="006B00D2">
      <w:pPr>
        <w:ind w:left="1701" w:hanging="1701"/>
        <w:rPr>
          <w:rFonts w:ascii="Agenda" w:hAnsi="Agenda"/>
        </w:rPr>
      </w:pPr>
      <w:r w:rsidRPr="000174A7">
        <w:rPr>
          <w:rFonts w:ascii="Agenda" w:hAnsi="Agenda"/>
          <w:b/>
          <w:bCs/>
        </w:rPr>
        <w:t>Claire</w:t>
      </w:r>
      <w:r w:rsidRPr="000174A7">
        <w:rPr>
          <w:rFonts w:ascii="Agenda" w:hAnsi="Agenda"/>
        </w:rPr>
        <w:tab/>
      </w:r>
      <w:r w:rsidR="006B00D2" w:rsidRPr="000174A7">
        <w:rPr>
          <w:rFonts w:ascii="Agenda" w:hAnsi="Agenda"/>
        </w:rPr>
        <w:t xml:space="preserve">Yeah, my background was in HR. </w:t>
      </w:r>
      <w:proofErr w:type="gramStart"/>
      <w:r w:rsidR="006B00D2" w:rsidRPr="000174A7">
        <w:rPr>
          <w:rFonts w:ascii="Agenda" w:hAnsi="Agenda"/>
        </w:rPr>
        <w:t>So</w:t>
      </w:r>
      <w:proofErr w:type="gramEnd"/>
      <w:r w:rsidR="006B00D2" w:rsidRPr="000174A7">
        <w:rPr>
          <w:rFonts w:ascii="Agenda" w:hAnsi="Agenda"/>
        </w:rPr>
        <w:t xml:space="preserve"> I've been working in large organisations since graduating really, in HR roles. And I've been thinking this </w:t>
      </w:r>
      <w:proofErr w:type="gramStart"/>
      <w:r w:rsidR="006B00D2" w:rsidRPr="000174A7">
        <w:rPr>
          <w:rFonts w:ascii="Agenda" w:hAnsi="Agenda"/>
        </w:rPr>
        <w:t>weekend actually</w:t>
      </w:r>
      <w:r w:rsidR="00631816" w:rsidRPr="000174A7">
        <w:rPr>
          <w:rFonts w:ascii="Agenda" w:hAnsi="Agenda"/>
        </w:rPr>
        <w:t xml:space="preserve">, </w:t>
      </w:r>
      <w:r w:rsidR="006B00D2" w:rsidRPr="000174A7">
        <w:rPr>
          <w:rFonts w:ascii="Agenda" w:hAnsi="Agenda"/>
        </w:rPr>
        <w:t>about</w:t>
      </w:r>
      <w:proofErr w:type="gramEnd"/>
      <w:r w:rsidR="006B00D2" w:rsidRPr="000174A7">
        <w:rPr>
          <w:rFonts w:ascii="Agenda" w:hAnsi="Agenda"/>
        </w:rPr>
        <w:t xml:space="preserve"> the start for me was </w:t>
      </w:r>
      <w:r w:rsidR="009A39C0" w:rsidRPr="000174A7">
        <w:rPr>
          <w:rFonts w:ascii="Agenda" w:hAnsi="Agenda"/>
        </w:rPr>
        <w:t>Inclusive Employers</w:t>
      </w:r>
      <w:r w:rsidR="006B00D2" w:rsidRPr="000174A7">
        <w:rPr>
          <w:rFonts w:ascii="Agenda" w:hAnsi="Agenda"/>
        </w:rPr>
        <w:t xml:space="preserve">. </w:t>
      </w:r>
    </w:p>
    <w:p w14:paraId="1FBFE76D" w14:textId="77777777" w:rsidR="00631816" w:rsidRPr="000174A7" w:rsidRDefault="00631816" w:rsidP="006B00D2">
      <w:pPr>
        <w:ind w:left="1701" w:hanging="1701"/>
        <w:rPr>
          <w:rFonts w:ascii="Agenda" w:hAnsi="Agenda"/>
        </w:rPr>
      </w:pPr>
    </w:p>
    <w:p w14:paraId="7F833132" w14:textId="77777777" w:rsidR="008056F5" w:rsidRPr="000174A7" w:rsidRDefault="006B00D2" w:rsidP="00631816">
      <w:pPr>
        <w:ind w:left="1701"/>
        <w:rPr>
          <w:rFonts w:ascii="Agenda" w:hAnsi="Agenda"/>
        </w:rPr>
      </w:pPr>
      <w:r w:rsidRPr="000174A7">
        <w:rPr>
          <w:rFonts w:ascii="Agenda" w:hAnsi="Agenda"/>
        </w:rPr>
        <w:t xml:space="preserve">And it was quite an informal sort of arrangement to start with, I think we agreed that I'd maybe do a couple of days a week for a month. And I never stopped after that. It </w:t>
      </w:r>
      <w:proofErr w:type="gramStart"/>
      <w:r w:rsidRPr="000174A7">
        <w:rPr>
          <w:rFonts w:ascii="Agenda" w:hAnsi="Agenda"/>
        </w:rPr>
        <w:t>sort</w:t>
      </w:r>
      <w:proofErr w:type="gramEnd"/>
      <w:r w:rsidRPr="000174A7">
        <w:rPr>
          <w:rFonts w:ascii="Agenda" w:hAnsi="Agenda"/>
        </w:rPr>
        <w:t xml:space="preserve"> of really took off for there for me, but I mean, I think my HR background really helped it made me feel like I could do something useful because my experience was very much around the employment landscape. And we are all about, you know, inclusion in the context of employment. </w:t>
      </w:r>
    </w:p>
    <w:p w14:paraId="03CE2E24" w14:textId="77777777" w:rsidR="008056F5" w:rsidRPr="000174A7" w:rsidRDefault="008056F5" w:rsidP="00631816">
      <w:pPr>
        <w:ind w:left="1701"/>
        <w:rPr>
          <w:rFonts w:ascii="Agenda" w:hAnsi="Agenda"/>
        </w:rPr>
      </w:pPr>
    </w:p>
    <w:p w14:paraId="469062EE" w14:textId="77777777" w:rsidR="008056F5" w:rsidRPr="000174A7" w:rsidRDefault="006B00D2" w:rsidP="00631816">
      <w:pPr>
        <w:ind w:left="1701"/>
        <w:rPr>
          <w:rFonts w:ascii="Agenda" w:hAnsi="Agenda"/>
        </w:rPr>
      </w:pPr>
      <w:proofErr w:type="gramStart"/>
      <w:r w:rsidRPr="000174A7">
        <w:rPr>
          <w:rFonts w:ascii="Agenda" w:hAnsi="Agenda"/>
        </w:rPr>
        <w:t>So</w:t>
      </w:r>
      <w:proofErr w:type="gramEnd"/>
      <w:r w:rsidRPr="000174A7">
        <w:rPr>
          <w:rFonts w:ascii="Agenda" w:hAnsi="Agenda"/>
        </w:rPr>
        <w:t xml:space="preserve"> my experience of working on discrimination, talent, all of those sorts of issues really played very well into what we were trying </w:t>
      </w:r>
      <w:r w:rsidR="008056F5" w:rsidRPr="000174A7">
        <w:rPr>
          <w:rFonts w:ascii="Agenda" w:hAnsi="Agenda"/>
        </w:rPr>
        <w:t>t</w:t>
      </w:r>
      <w:r w:rsidRPr="000174A7">
        <w:rPr>
          <w:rFonts w:ascii="Agenda" w:hAnsi="Agenda"/>
        </w:rPr>
        <w:t xml:space="preserve">o achieve </w:t>
      </w:r>
      <w:r w:rsidR="008056F5" w:rsidRPr="000174A7">
        <w:rPr>
          <w:rFonts w:ascii="Agenda" w:hAnsi="Agenda"/>
        </w:rPr>
        <w:t xml:space="preserve">at </w:t>
      </w:r>
      <w:r w:rsidR="009A39C0" w:rsidRPr="000174A7">
        <w:rPr>
          <w:rFonts w:ascii="Agenda" w:hAnsi="Agenda"/>
        </w:rPr>
        <w:t>Inclusive Employers</w:t>
      </w:r>
      <w:r w:rsidR="008056F5" w:rsidRPr="000174A7">
        <w:rPr>
          <w:rFonts w:ascii="Agenda" w:hAnsi="Agenda"/>
        </w:rPr>
        <w:t>.</w:t>
      </w:r>
    </w:p>
    <w:p w14:paraId="4ADF5A7A" w14:textId="77777777" w:rsidR="008056F5" w:rsidRPr="000174A7" w:rsidRDefault="008056F5" w:rsidP="00631816">
      <w:pPr>
        <w:ind w:left="1701"/>
        <w:rPr>
          <w:rFonts w:ascii="Agenda" w:hAnsi="Agenda"/>
        </w:rPr>
      </w:pPr>
    </w:p>
    <w:p w14:paraId="0B82CBF3" w14:textId="5F95701C" w:rsidR="006B00D2" w:rsidRPr="000174A7" w:rsidRDefault="008056F5" w:rsidP="00631816">
      <w:pPr>
        <w:ind w:left="1701"/>
        <w:rPr>
          <w:rFonts w:ascii="Agenda" w:hAnsi="Agenda"/>
        </w:rPr>
      </w:pPr>
      <w:r w:rsidRPr="000174A7">
        <w:rPr>
          <w:rFonts w:ascii="Agenda" w:hAnsi="Agenda"/>
        </w:rPr>
        <w:t>In</w:t>
      </w:r>
      <w:r w:rsidR="006B00D2" w:rsidRPr="000174A7">
        <w:rPr>
          <w:rFonts w:ascii="Agenda" w:hAnsi="Agenda"/>
        </w:rPr>
        <w:t xml:space="preserve"> terms of whether it was what I expected, it was just amazing from the start, Steph, so I don't really know what I expected, but it's been an absolute blast.</w:t>
      </w:r>
    </w:p>
    <w:p w14:paraId="3B1E31EF" w14:textId="77777777" w:rsidR="001B0AC6" w:rsidRPr="000174A7" w:rsidRDefault="001B0AC6" w:rsidP="006B00D2">
      <w:pPr>
        <w:ind w:left="1701" w:hanging="1701"/>
        <w:rPr>
          <w:rFonts w:ascii="Agenda" w:hAnsi="Agenda"/>
        </w:rPr>
      </w:pPr>
    </w:p>
    <w:p w14:paraId="33D6E84B" w14:textId="50D545BA" w:rsidR="006B00D2" w:rsidRPr="000174A7" w:rsidRDefault="001B0AC6"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And I'm guessing it feels like it </w:t>
      </w:r>
      <w:proofErr w:type="gramStart"/>
      <w:r w:rsidR="006B00D2" w:rsidRPr="000174A7">
        <w:rPr>
          <w:rFonts w:ascii="Agenda" w:hAnsi="Agenda"/>
        </w:rPr>
        <w:t>was</w:t>
      </w:r>
      <w:r w:rsidR="00D93D63" w:rsidRPr="000174A7">
        <w:rPr>
          <w:rFonts w:ascii="Agenda" w:hAnsi="Agenda"/>
        </w:rPr>
        <w:t>..</w:t>
      </w:r>
      <w:proofErr w:type="gramEnd"/>
      <w:r w:rsidR="00D93D63" w:rsidRPr="000174A7">
        <w:rPr>
          <w:rFonts w:ascii="Agenda" w:hAnsi="Agenda"/>
        </w:rPr>
        <w:t xml:space="preserve"> </w:t>
      </w:r>
      <w:r w:rsidR="006B00D2" w:rsidRPr="000174A7">
        <w:rPr>
          <w:rFonts w:ascii="Agenda" w:hAnsi="Agenda"/>
        </w:rPr>
        <w:t>was two minutes ago, not 10 years ago.</w:t>
      </w:r>
    </w:p>
    <w:p w14:paraId="6A9C917F" w14:textId="77777777" w:rsidR="00D93D63" w:rsidRPr="000174A7" w:rsidRDefault="00D93D63" w:rsidP="006B00D2">
      <w:pPr>
        <w:ind w:left="1701" w:hanging="1701"/>
        <w:rPr>
          <w:rFonts w:ascii="Agenda" w:hAnsi="Agenda"/>
        </w:rPr>
      </w:pPr>
    </w:p>
    <w:p w14:paraId="4C84DCBD" w14:textId="77777777" w:rsidR="006866E8" w:rsidRPr="000174A7" w:rsidRDefault="006468B9" w:rsidP="006B00D2">
      <w:pPr>
        <w:ind w:left="1701" w:hanging="1701"/>
        <w:rPr>
          <w:rFonts w:ascii="Agenda" w:hAnsi="Agenda"/>
        </w:rPr>
      </w:pPr>
      <w:r w:rsidRPr="000174A7">
        <w:rPr>
          <w:rFonts w:ascii="Agenda" w:hAnsi="Agenda"/>
          <w:b/>
          <w:bCs/>
        </w:rPr>
        <w:t>Claire</w:t>
      </w:r>
      <w:r w:rsidRPr="000174A7">
        <w:rPr>
          <w:rFonts w:ascii="Agenda" w:hAnsi="Agenda"/>
        </w:rPr>
        <w:tab/>
      </w:r>
      <w:r w:rsidR="006B00D2" w:rsidRPr="000174A7">
        <w:rPr>
          <w:rFonts w:ascii="Agenda" w:hAnsi="Agenda"/>
        </w:rPr>
        <w:t>I can't believe</w:t>
      </w:r>
      <w:r w:rsidR="006866E8" w:rsidRPr="000174A7">
        <w:rPr>
          <w:rFonts w:ascii="Agenda" w:hAnsi="Agenda"/>
        </w:rPr>
        <w:t>,</w:t>
      </w:r>
      <w:r w:rsidR="006B00D2" w:rsidRPr="000174A7">
        <w:rPr>
          <w:rFonts w:ascii="Agenda" w:hAnsi="Agenda"/>
        </w:rPr>
        <w:t xml:space="preserve"> I just cannot believe we're 10 years old. But then I think we have done so much</w:t>
      </w:r>
      <w:r w:rsidR="006866E8" w:rsidRPr="000174A7">
        <w:rPr>
          <w:rFonts w:ascii="Agenda" w:hAnsi="Agenda"/>
        </w:rPr>
        <w:t xml:space="preserve"> o</w:t>
      </w:r>
      <w:r w:rsidR="006B00D2" w:rsidRPr="000174A7">
        <w:rPr>
          <w:rFonts w:ascii="Agenda" w:hAnsi="Agenda"/>
        </w:rPr>
        <w:t xml:space="preserve">ver the years. </w:t>
      </w:r>
    </w:p>
    <w:p w14:paraId="66AF9D45" w14:textId="77777777" w:rsidR="006866E8" w:rsidRPr="000174A7" w:rsidRDefault="006866E8" w:rsidP="006B00D2">
      <w:pPr>
        <w:ind w:left="1701" w:hanging="1701"/>
        <w:rPr>
          <w:rFonts w:ascii="Agenda" w:hAnsi="Agenda"/>
        </w:rPr>
      </w:pPr>
    </w:p>
    <w:p w14:paraId="0901DDAB" w14:textId="3AF73B6A" w:rsidR="006468B9" w:rsidRPr="000174A7" w:rsidRDefault="006B00D2" w:rsidP="006866E8">
      <w:pPr>
        <w:ind w:left="1701"/>
        <w:rPr>
          <w:rFonts w:ascii="Agenda" w:hAnsi="Agenda"/>
        </w:rPr>
      </w:pPr>
      <w:r w:rsidRPr="000174A7">
        <w:rPr>
          <w:rFonts w:ascii="Agenda" w:hAnsi="Agenda"/>
        </w:rPr>
        <w:t>I mean, we've really focused on doing projects with employers, our focus was very much on let's do interesting work. Let's really make change happen</w:t>
      </w:r>
      <w:r w:rsidR="006866E8" w:rsidRPr="000174A7">
        <w:rPr>
          <w:rFonts w:ascii="Agenda" w:hAnsi="Agenda"/>
        </w:rPr>
        <w:t>, a</w:t>
      </w:r>
      <w:r w:rsidRPr="000174A7">
        <w:rPr>
          <w:rFonts w:ascii="Agenda" w:hAnsi="Agenda"/>
        </w:rPr>
        <w:t xml:space="preserve">nd we've just done tonnes of stuff. </w:t>
      </w:r>
      <w:proofErr w:type="gramStart"/>
      <w:r w:rsidRPr="000174A7">
        <w:rPr>
          <w:rFonts w:ascii="Agenda" w:hAnsi="Agenda"/>
        </w:rPr>
        <w:t>So</w:t>
      </w:r>
      <w:proofErr w:type="gramEnd"/>
      <w:r w:rsidRPr="000174A7">
        <w:rPr>
          <w:rFonts w:ascii="Agenda" w:hAnsi="Agenda"/>
        </w:rPr>
        <w:t xml:space="preserve"> in that context, yes, I can believe it's 10 years, but it does feel like a very fast 10 years. </w:t>
      </w:r>
    </w:p>
    <w:p w14:paraId="00826E6B" w14:textId="77777777" w:rsidR="006468B9" w:rsidRPr="000174A7" w:rsidRDefault="006468B9" w:rsidP="006B00D2">
      <w:pPr>
        <w:ind w:left="1701" w:hanging="1701"/>
        <w:rPr>
          <w:rFonts w:ascii="Agenda" w:hAnsi="Agenda"/>
        </w:rPr>
      </w:pPr>
    </w:p>
    <w:p w14:paraId="7EFA24E0" w14:textId="77777777" w:rsidR="00155DFC" w:rsidRPr="000174A7" w:rsidRDefault="006468B9"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And Rupert,</w:t>
      </w:r>
      <w:r w:rsidRPr="000174A7">
        <w:rPr>
          <w:rFonts w:ascii="Agenda" w:hAnsi="Agenda"/>
        </w:rPr>
        <w:t xml:space="preserve"> </w:t>
      </w:r>
      <w:r w:rsidR="006B00D2" w:rsidRPr="000174A7">
        <w:rPr>
          <w:rFonts w:ascii="Agenda" w:hAnsi="Agenda"/>
        </w:rPr>
        <w:t>you were there</w:t>
      </w:r>
      <w:r w:rsidR="00155DFC" w:rsidRPr="000174A7">
        <w:rPr>
          <w:rFonts w:ascii="Agenda" w:hAnsi="Agenda"/>
        </w:rPr>
        <w:t xml:space="preserve"> r</w:t>
      </w:r>
      <w:r w:rsidR="006B00D2" w:rsidRPr="000174A7">
        <w:rPr>
          <w:rFonts w:ascii="Agenda" w:hAnsi="Agenda"/>
        </w:rPr>
        <w:t>ight from the start as well. I mean, why did you think that workplace inclusion was important?</w:t>
      </w:r>
    </w:p>
    <w:p w14:paraId="1DAC7624" w14:textId="77777777" w:rsidR="00155DFC" w:rsidRPr="000174A7" w:rsidRDefault="00155DFC" w:rsidP="006B00D2">
      <w:pPr>
        <w:ind w:left="1701" w:hanging="1701"/>
        <w:rPr>
          <w:rFonts w:ascii="Agenda" w:hAnsi="Agenda"/>
        </w:rPr>
      </w:pPr>
    </w:p>
    <w:p w14:paraId="2E2C8B67" w14:textId="0C7AC5FE" w:rsidR="002B140D" w:rsidRPr="000174A7" w:rsidRDefault="00155DFC" w:rsidP="006B00D2">
      <w:pPr>
        <w:ind w:left="1701" w:hanging="1701"/>
        <w:rPr>
          <w:rFonts w:ascii="Agenda" w:hAnsi="Agenda"/>
        </w:rPr>
      </w:pPr>
      <w:r w:rsidRPr="000174A7">
        <w:rPr>
          <w:rFonts w:ascii="Agenda" w:hAnsi="Agenda"/>
          <w:b/>
          <w:bCs/>
        </w:rPr>
        <w:t>Rupert</w:t>
      </w:r>
      <w:r w:rsidRPr="000174A7">
        <w:rPr>
          <w:rFonts w:ascii="Agenda" w:hAnsi="Agenda"/>
        </w:rPr>
        <w:tab/>
      </w:r>
      <w:r w:rsidR="006B00D2" w:rsidRPr="000174A7">
        <w:rPr>
          <w:rFonts w:ascii="Agenda" w:hAnsi="Agenda"/>
        </w:rPr>
        <w:t xml:space="preserve">For me, I've always worked in areas where there's a strong </w:t>
      </w:r>
      <w:r w:rsidR="000274B1" w:rsidRPr="000174A7">
        <w:rPr>
          <w:rFonts w:ascii="Agenda" w:hAnsi="Agenda"/>
        </w:rPr>
        <w:t>s</w:t>
      </w:r>
      <w:r w:rsidR="006B00D2" w:rsidRPr="000174A7">
        <w:rPr>
          <w:rFonts w:ascii="Agenda" w:hAnsi="Agenda"/>
        </w:rPr>
        <w:t>ense of social purpose, predominantly in social housing. And I suppose, where it came from, for me</w:t>
      </w:r>
      <w:r w:rsidR="008151A9">
        <w:rPr>
          <w:rFonts w:ascii="Agenda" w:hAnsi="Agenda"/>
        </w:rPr>
        <w:t>,</w:t>
      </w:r>
      <w:r w:rsidR="006B00D2" w:rsidRPr="000174A7">
        <w:rPr>
          <w:rFonts w:ascii="Agenda" w:hAnsi="Agenda"/>
        </w:rPr>
        <w:t xml:space="preserve"> was my last job before </w:t>
      </w:r>
      <w:r w:rsidR="009A39C0" w:rsidRPr="000174A7">
        <w:rPr>
          <w:rFonts w:ascii="Agenda" w:hAnsi="Agenda"/>
        </w:rPr>
        <w:t>Inclusive Employers</w:t>
      </w:r>
      <w:r w:rsidR="000274B1" w:rsidRPr="000174A7">
        <w:rPr>
          <w:rFonts w:ascii="Agenda" w:hAnsi="Agenda"/>
        </w:rPr>
        <w:t>,</w:t>
      </w:r>
      <w:r w:rsidR="006B00D2" w:rsidRPr="000174A7">
        <w:rPr>
          <w:rFonts w:ascii="Agenda" w:hAnsi="Agenda"/>
        </w:rPr>
        <w:t xml:space="preserve"> was as </w:t>
      </w:r>
      <w:proofErr w:type="spellStart"/>
      <w:proofErr w:type="gramStart"/>
      <w:r w:rsidR="006B00D2" w:rsidRPr="000174A7">
        <w:rPr>
          <w:rFonts w:ascii="Agenda" w:hAnsi="Agenda"/>
        </w:rPr>
        <w:t>a</w:t>
      </w:r>
      <w:proofErr w:type="spellEnd"/>
      <w:proofErr w:type="gramEnd"/>
      <w:r w:rsidR="006B00D2" w:rsidRPr="000174A7">
        <w:rPr>
          <w:rFonts w:ascii="Agenda" w:hAnsi="Agenda"/>
        </w:rPr>
        <w:t xml:space="preserve"> operational director within a housing association. I was managing very large teams of people and very diverse teams</w:t>
      </w:r>
      <w:r w:rsidR="000274B1" w:rsidRPr="000174A7">
        <w:rPr>
          <w:rFonts w:ascii="Agenda" w:hAnsi="Agenda"/>
        </w:rPr>
        <w:t>, a</w:t>
      </w:r>
      <w:r w:rsidR="006B00D2" w:rsidRPr="000174A7">
        <w:rPr>
          <w:rFonts w:ascii="Agenda" w:hAnsi="Agenda"/>
        </w:rPr>
        <w:t>nd what I learned from that was how important it was to have a means to connect with your teams. And to, in effect, humanise work. So, not try to create something that is other than your life, but it's an opportunity really</w:t>
      </w:r>
      <w:r w:rsidR="008151A9">
        <w:rPr>
          <w:rFonts w:ascii="Agenda" w:hAnsi="Agenda"/>
        </w:rPr>
        <w:t>,</w:t>
      </w:r>
      <w:r w:rsidR="006B00D2" w:rsidRPr="000174A7">
        <w:rPr>
          <w:rFonts w:ascii="Agenda" w:hAnsi="Agenda"/>
        </w:rPr>
        <w:t xml:space="preserve"> i</w:t>
      </w:r>
      <w:r w:rsidR="008151A9">
        <w:rPr>
          <w:rFonts w:ascii="Agenda" w:hAnsi="Agenda"/>
        </w:rPr>
        <w:t>t’</w:t>
      </w:r>
      <w:r w:rsidR="006B00D2" w:rsidRPr="000174A7">
        <w:rPr>
          <w:rFonts w:ascii="Agenda" w:hAnsi="Agenda"/>
        </w:rPr>
        <w:t xml:space="preserve">s that thing about bringing your whole self to work. So work is part of your whole lived experience. </w:t>
      </w:r>
    </w:p>
    <w:p w14:paraId="002A3963" w14:textId="77777777" w:rsidR="002B140D" w:rsidRPr="000174A7" w:rsidRDefault="002B140D" w:rsidP="006B00D2">
      <w:pPr>
        <w:ind w:left="1701" w:hanging="1701"/>
        <w:rPr>
          <w:rFonts w:ascii="Agenda" w:hAnsi="Agenda"/>
        </w:rPr>
      </w:pPr>
    </w:p>
    <w:p w14:paraId="30D19299" w14:textId="026F33DC" w:rsidR="006B00D2" w:rsidRPr="000174A7" w:rsidRDefault="006B00D2" w:rsidP="002B140D">
      <w:pPr>
        <w:ind w:left="1701"/>
        <w:rPr>
          <w:rFonts w:ascii="Agenda" w:hAnsi="Agenda"/>
        </w:rPr>
      </w:pPr>
      <w:r w:rsidRPr="000174A7">
        <w:rPr>
          <w:rFonts w:ascii="Agenda" w:hAnsi="Agenda"/>
        </w:rPr>
        <w:t xml:space="preserve">And I learned through the work that I was doing, about how that brings commercial opportunity through that level of engagement that you can achieve. And I had started to think around the concept of inclusion through discussions with Richard and with Claire, and about how inclusion could give us the opportunity to really kind of take a step on from that sort of engagement theme that a lot of organisations were looking at </w:t>
      </w:r>
      <w:proofErr w:type="spellStart"/>
      <w:r w:rsidRPr="000174A7">
        <w:rPr>
          <w:rFonts w:ascii="Agenda" w:hAnsi="Agenda"/>
        </w:rPr>
        <w:t>at</w:t>
      </w:r>
      <w:proofErr w:type="spellEnd"/>
      <w:r w:rsidRPr="000174A7">
        <w:rPr>
          <w:rFonts w:ascii="Agenda" w:hAnsi="Agenda"/>
        </w:rPr>
        <w:t xml:space="preserve"> that time.</w:t>
      </w:r>
    </w:p>
    <w:p w14:paraId="68FCEBCB" w14:textId="77777777" w:rsidR="00B94888" w:rsidRPr="000174A7" w:rsidRDefault="00B94888" w:rsidP="006B00D2">
      <w:pPr>
        <w:ind w:left="1701" w:hanging="1701"/>
        <w:rPr>
          <w:rFonts w:ascii="Agenda" w:hAnsi="Agenda"/>
        </w:rPr>
      </w:pPr>
    </w:p>
    <w:p w14:paraId="72F1BE3D" w14:textId="704438D7" w:rsidR="006B00D2" w:rsidRPr="000174A7" w:rsidRDefault="00B94888" w:rsidP="006B00D2">
      <w:pPr>
        <w:ind w:left="1701" w:hanging="1701"/>
        <w:rPr>
          <w:rFonts w:ascii="Agenda" w:hAnsi="Agenda"/>
        </w:rPr>
      </w:pPr>
      <w:r w:rsidRPr="000174A7">
        <w:rPr>
          <w:rFonts w:ascii="Agenda" w:hAnsi="Agenda"/>
          <w:b/>
          <w:bCs/>
        </w:rPr>
        <w:t>Stephanie</w:t>
      </w:r>
      <w:r w:rsidRPr="000174A7">
        <w:rPr>
          <w:rFonts w:ascii="Agenda" w:hAnsi="Agenda"/>
          <w:b/>
          <w:bCs/>
        </w:rPr>
        <w:tab/>
      </w:r>
      <w:r w:rsidR="006B00D2" w:rsidRPr="000174A7">
        <w:rPr>
          <w:rFonts w:ascii="Agenda" w:hAnsi="Agenda"/>
        </w:rPr>
        <w:t xml:space="preserve">And Richard, there must have been some key challenges right at the start that the business faced back in 2011. I guess how did </w:t>
      </w:r>
      <w:r w:rsidR="009A39C0" w:rsidRPr="000174A7">
        <w:rPr>
          <w:rFonts w:ascii="Agenda" w:hAnsi="Agenda"/>
        </w:rPr>
        <w:t>Inclusive Employers</w:t>
      </w:r>
      <w:r w:rsidR="006B00D2" w:rsidRPr="000174A7">
        <w:rPr>
          <w:rFonts w:ascii="Agenda" w:hAnsi="Agenda"/>
        </w:rPr>
        <w:t xml:space="preserve"> kind of support them at the </w:t>
      </w:r>
      <w:proofErr w:type="gramStart"/>
      <w:r w:rsidR="006B00D2" w:rsidRPr="000174A7">
        <w:rPr>
          <w:rFonts w:ascii="Agenda" w:hAnsi="Agenda"/>
        </w:rPr>
        <w:t>time?</w:t>
      </w:r>
      <w:proofErr w:type="gramEnd"/>
    </w:p>
    <w:p w14:paraId="774BABA8" w14:textId="77777777" w:rsidR="00B94888" w:rsidRPr="000174A7" w:rsidRDefault="00B94888" w:rsidP="006B00D2">
      <w:pPr>
        <w:ind w:left="1701" w:hanging="1701"/>
        <w:rPr>
          <w:rFonts w:ascii="Agenda" w:hAnsi="Agenda"/>
        </w:rPr>
      </w:pPr>
    </w:p>
    <w:p w14:paraId="00D4A7E8" w14:textId="5D0A62E9" w:rsidR="00D31537" w:rsidRPr="000174A7" w:rsidRDefault="00B94888"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Gosh, there were lots of challenges</w:t>
      </w:r>
      <w:r w:rsidR="00B604DD">
        <w:rPr>
          <w:rFonts w:ascii="Agenda" w:hAnsi="Agenda"/>
        </w:rPr>
        <w:t>,</w:t>
      </w:r>
      <w:r w:rsidR="006B00D2" w:rsidRPr="000174A7">
        <w:rPr>
          <w:rFonts w:ascii="Agenda" w:hAnsi="Agenda"/>
        </w:rPr>
        <w:t xml:space="preserve"> </w:t>
      </w:r>
      <w:r w:rsidR="00D31537" w:rsidRPr="000174A7">
        <w:rPr>
          <w:rFonts w:ascii="Agenda" w:hAnsi="Agenda"/>
        </w:rPr>
        <w:t>Steph</w:t>
      </w:r>
      <w:r w:rsidR="006B00D2" w:rsidRPr="000174A7">
        <w:rPr>
          <w:rFonts w:ascii="Agenda" w:hAnsi="Agenda"/>
        </w:rPr>
        <w:t xml:space="preserve">. </w:t>
      </w:r>
    </w:p>
    <w:p w14:paraId="465FBDA2" w14:textId="77777777" w:rsidR="00D31537" w:rsidRPr="000174A7" w:rsidRDefault="00D31537" w:rsidP="006B00D2">
      <w:pPr>
        <w:ind w:left="1701" w:hanging="1701"/>
        <w:rPr>
          <w:rFonts w:ascii="Agenda" w:hAnsi="Agenda"/>
        </w:rPr>
      </w:pPr>
    </w:p>
    <w:p w14:paraId="44CF3F30" w14:textId="77777777" w:rsidR="00064C54" w:rsidRPr="000174A7" w:rsidRDefault="006B00D2" w:rsidP="00D31537">
      <w:pPr>
        <w:ind w:left="1701"/>
        <w:rPr>
          <w:rFonts w:ascii="Agenda" w:hAnsi="Agenda"/>
        </w:rPr>
      </w:pPr>
      <w:r w:rsidRPr="000174A7">
        <w:rPr>
          <w:rFonts w:ascii="Agenda" w:hAnsi="Agenda"/>
        </w:rPr>
        <w:t xml:space="preserve">So firstly, the Equality Act have just come in. </w:t>
      </w:r>
      <w:proofErr w:type="gramStart"/>
      <w:r w:rsidRPr="000174A7">
        <w:rPr>
          <w:rFonts w:ascii="Agenda" w:hAnsi="Agenda"/>
        </w:rPr>
        <w:t>So</w:t>
      </w:r>
      <w:proofErr w:type="gramEnd"/>
      <w:r w:rsidRPr="000174A7">
        <w:rPr>
          <w:rFonts w:ascii="Agenda" w:hAnsi="Agenda"/>
        </w:rPr>
        <w:t xml:space="preserve"> all of our business preparation was happening when we knew all the work was being done on the Equality Act. </w:t>
      </w:r>
    </w:p>
    <w:p w14:paraId="74C9C520" w14:textId="77777777" w:rsidR="00064C54" w:rsidRPr="000174A7" w:rsidRDefault="00064C54" w:rsidP="00D31537">
      <w:pPr>
        <w:ind w:left="1701"/>
        <w:rPr>
          <w:rFonts w:ascii="Agenda" w:hAnsi="Agenda"/>
        </w:rPr>
      </w:pPr>
    </w:p>
    <w:p w14:paraId="5088B51F" w14:textId="769ADE5A" w:rsidR="0007268A" w:rsidRPr="000174A7" w:rsidRDefault="006B00D2" w:rsidP="00D31537">
      <w:pPr>
        <w:ind w:left="1701"/>
        <w:rPr>
          <w:rFonts w:ascii="Agenda" w:hAnsi="Agenda"/>
        </w:rPr>
      </w:pPr>
      <w:r w:rsidRPr="000174A7">
        <w:rPr>
          <w:rFonts w:ascii="Agenda" w:hAnsi="Agenda"/>
        </w:rPr>
        <w:t xml:space="preserve">And in </w:t>
      </w:r>
      <w:proofErr w:type="gramStart"/>
      <w:r w:rsidRPr="000174A7">
        <w:rPr>
          <w:rFonts w:ascii="Agenda" w:hAnsi="Agenda"/>
        </w:rPr>
        <w:t>many different ways</w:t>
      </w:r>
      <w:proofErr w:type="gramEnd"/>
      <w:r w:rsidRPr="000174A7">
        <w:rPr>
          <w:rFonts w:ascii="Agenda" w:hAnsi="Agenda"/>
        </w:rPr>
        <w:t xml:space="preserve">, all three of us were working on different aspects of that preparation in relation to the Equality Act coming in. </w:t>
      </w:r>
      <w:proofErr w:type="gramStart"/>
      <w:r w:rsidRPr="000174A7">
        <w:rPr>
          <w:rFonts w:ascii="Agenda" w:hAnsi="Agenda"/>
        </w:rPr>
        <w:t>So</w:t>
      </w:r>
      <w:proofErr w:type="gramEnd"/>
      <w:r w:rsidRPr="000174A7">
        <w:rPr>
          <w:rFonts w:ascii="Agenda" w:hAnsi="Agenda"/>
        </w:rPr>
        <w:t xml:space="preserve"> I think the biggest challenge for most organisations was, in a sense, diversity fatigue, so they were all like really fed up with this concept</w:t>
      </w:r>
      <w:r w:rsidR="00064C54" w:rsidRPr="000174A7">
        <w:rPr>
          <w:rFonts w:ascii="Agenda" w:hAnsi="Agenda"/>
        </w:rPr>
        <w:t>, a</w:t>
      </w:r>
      <w:r w:rsidRPr="000174A7">
        <w:rPr>
          <w:rFonts w:ascii="Agenda" w:hAnsi="Agenda"/>
        </w:rPr>
        <w:t>nd I think that's because what was happening was, well, not everyone was fed up</w:t>
      </w:r>
      <w:r w:rsidR="00064C54" w:rsidRPr="000174A7">
        <w:rPr>
          <w:rFonts w:ascii="Agenda" w:hAnsi="Agenda"/>
        </w:rPr>
        <w:t xml:space="preserve">, </w:t>
      </w:r>
      <w:r w:rsidRPr="000174A7">
        <w:rPr>
          <w:rFonts w:ascii="Agenda" w:hAnsi="Agenda"/>
        </w:rPr>
        <w:t xml:space="preserve">there were majority cultures. And a lot of the decision makers were thinking, </w:t>
      </w:r>
      <w:r w:rsidR="00D971CE">
        <w:rPr>
          <w:rFonts w:ascii="Agenda" w:hAnsi="Agenda"/>
        </w:rPr>
        <w:t>“</w:t>
      </w:r>
      <w:r w:rsidRPr="000174A7">
        <w:rPr>
          <w:rFonts w:ascii="Agenda" w:hAnsi="Agenda"/>
        </w:rPr>
        <w:t>Oh, no, here come the diversity police</w:t>
      </w:r>
      <w:r w:rsidR="00D971CE">
        <w:rPr>
          <w:rFonts w:ascii="Agenda" w:hAnsi="Agenda"/>
        </w:rPr>
        <w:t>”</w:t>
      </w:r>
      <w:r w:rsidRPr="000174A7">
        <w:rPr>
          <w:rFonts w:ascii="Agenda" w:hAnsi="Agenda"/>
        </w:rPr>
        <w:t xml:space="preserve">. And it was so </w:t>
      </w:r>
      <w:proofErr w:type="gramStart"/>
      <w:r w:rsidRPr="000174A7">
        <w:rPr>
          <w:rFonts w:ascii="Agenda" w:hAnsi="Agenda"/>
        </w:rPr>
        <w:t>frustrating, because</w:t>
      </w:r>
      <w:proofErr w:type="gramEnd"/>
      <w:r w:rsidRPr="000174A7">
        <w:rPr>
          <w:rFonts w:ascii="Agenda" w:hAnsi="Agenda"/>
        </w:rPr>
        <w:t xml:space="preserve"> they were seeing this as a threat rather than opportunity. And they hadn't understood</w:t>
      </w:r>
      <w:r w:rsidR="0007268A" w:rsidRPr="000174A7">
        <w:rPr>
          <w:rFonts w:ascii="Agenda" w:hAnsi="Agenda"/>
        </w:rPr>
        <w:t>, y</w:t>
      </w:r>
      <w:r w:rsidRPr="000174A7">
        <w:rPr>
          <w:rFonts w:ascii="Agenda" w:hAnsi="Agenda"/>
        </w:rPr>
        <w:t xml:space="preserve">ou know, understanding inclusion is another subject, but they were really seeing it as, as this big threat, here comes these people with this, this stick to beat us over the head rather than saying, </w:t>
      </w:r>
      <w:r w:rsidR="004003C1">
        <w:rPr>
          <w:rFonts w:ascii="Agenda" w:hAnsi="Agenda"/>
        </w:rPr>
        <w:t>“</w:t>
      </w:r>
      <w:r w:rsidRPr="000174A7">
        <w:rPr>
          <w:rFonts w:ascii="Agenda" w:hAnsi="Agenda"/>
        </w:rPr>
        <w:t>actually look at this great commercial opportunity that we've got</w:t>
      </w:r>
      <w:r w:rsidR="004003C1">
        <w:rPr>
          <w:rFonts w:ascii="Agenda" w:hAnsi="Agenda"/>
        </w:rPr>
        <w:t>”</w:t>
      </w:r>
      <w:r w:rsidRPr="000174A7">
        <w:rPr>
          <w:rFonts w:ascii="Agenda" w:hAnsi="Agenda"/>
        </w:rPr>
        <w:t xml:space="preserve">. </w:t>
      </w:r>
    </w:p>
    <w:p w14:paraId="3BDB6706" w14:textId="77777777" w:rsidR="0007268A" w:rsidRPr="000174A7" w:rsidRDefault="0007268A" w:rsidP="00D31537">
      <w:pPr>
        <w:ind w:left="1701"/>
        <w:rPr>
          <w:rFonts w:ascii="Agenda" w:hAnsi="Agenda"/>
        </w:rPr>
      </w:pPr>
    </w:p>
    <w:p w14:paraId="0A212FB0" w14:textId="5C62935D" w:rsidR="00127CB8" w:rsidRPr="000174A7" w:rsidRDefault="006B00D2" w:rsidP="00D31537">
      <w:pPr>
        <w:ind w:left="1701"/>
        <w:rPr>
          <w:rFonts w:ascii="Agenda" w:hAnsi="Agenda"/>
        </w:rPr>
      </w:pPr>
      <w:r w:rsidRPr="000174A7">
        <w:rPr>
          <w:rFonts w:ascii="Agenda" w:hAnsi="Agenda"/>
        </w:rPr>
        <w:t xml:space="preserve">And another big threat </w:t>
      </w:r>
      <w:proofErr w:type="gramStart"/>
      <w:r w:rsidRPr="000174A7">
        <w:rPr>
          <w:rFonts w:ascii="Agenda" w:hAnsi="Agenda"/>
        </w:rPr>
        <w:t>was</w:t>
      </w:r>
      <w:proofErr w:type="gramEnd"/>
      <w:r w:rsidRPr="000174A7">
        <w:rPr>
          <w:rFonts w:ascii="Agenda" w:hAnsi="Agenda"/>
        </w:rPr>
        <w:t xml:space="preserve"> or another big challenge was </w:t>
      </w:r>
      <w:r w:rsidR="004003C1">
        <w:rPr>
          <w:rFonts w:ascii="Agenda" w:hAnsi="Agenda"/>
        </w:rPr>
        <w:t>they</w:t>
      </w:r>
      <w:r w:rsidRPr="000174A7">
        <w:rPr>
          <w:rFonts w:ascii="Agenda" w:hAnsi="Agenda"/>
        </w:rPr>
        <w:t xml:space="preserve"> saw it as about being politically correct. They didn't link it again to the commercial piece they thought about, you know, the challenge was, </w:t>
      </w:r>
      <w:r w:rsidR="0007268A" w:rsidRPr="000174A7">
        <w:rPr>
          <w:rFonts w:ascii="Agenda" w:hAnsi="Agenda"/>
        </w:rPr>
        <w:t>‘</w:t>
      </w:r>
      <w:r w:rsidRPr="000174A7">
        <w:rPr>
          <w:rFonts w:ascii="Agenda" w:hAnsi="Agenda"/>
        </w:rPr>
        <w:t>Oh, it's just about political correctness</w:t>
      </w:r>
      <w:r w:rsidR="0007268A" w:rsidRPr="000174A7">
        <w:rPr>
          <w:rFonts w:ascii="Agenda" w:hAnsi="Agenda"/>
        </w:rPr>
        <w:t>’</w:t>
      </w:r>
      <w:r w:rsidRPr="000174A7">
        <w:rPr>
          <w:rFonts w:ascii="Agenda" w:hAnsi="Agenda"/>
        </w:rPr>
        <w:t xml:space="preserve">. And it just, I mean, we were pulling our hair out, </w:t>
      </w:r>
      <w:r w:rsidR="0007268A" w:rsidRPr="000174A7">
        <w:rPr>
          <w:rFonts w:ascii="Agenda" w:hAnsi="Agenda"/>
        </w:rPr>
        <w:t>(</w:t>
      </w:r>
      <w:r w:rsidRPr="000174A7">
        <w:rPr>
          <w:rFonts w:ascii="Agenda" w:hAnsi="Agenda"/>
        </w:rPr>
        <w:t>well, what little hair I have</w:t>
      </w:r>
      <w:r w:rsidR="00F76CE7">
        <w:rPr>
          <w:rFonts w:ascii="Agenda" w:hAnsi="Agenda"/>
        </w:rPr>
        <w:t>!</w:t>
      </w:r>
      <w:r w:rsidR="0007268A" w:rsidRPr="000174A7">
        <w:rPr>
          <w:rFonts w:ascii="Agenda" w:hAnsi="Agenda"/>
        </w:rPr>
        <w:t>)</w:t>
      </w:r>
      <w:r w:rsidRPr="000174A7">
        <w:rPr>
          <w:rFonts w:ascii="Agenda" w:hAnsi="Agenda"/>
        </w:rPr>
        <w:t xml:space="preserve">. I was pulling </w:t>
      </w:r>
      <w:r w:rsidR="00F76CE7">
        <w:rPr>
          <w:rFonts w:ascii="Agenda" w:hAnsi="Agenda"/>
        </w:rPr>
        <w:t xml:space="preserve">it </w:t>
      </w:r>
      <w:r w:rsidRPr="000174A7">
        <w:rPr>
          <w:rFonts w:ascii="Agenda" w:hAnsi="Agenda"/>
        </w:rPr>
        <w:t xml:space="preserve">out at times with, with frustration at organisations. </w:t>
      </w:r>
      <w:proofErr w:type="gramStart"/>
      <w:r w:rsidRPr="000174A7">
        <w:rPr>
          <w:rFonts w:ascii="Agenda" w:hAnsi="Agenda"/>
        </w:rPr>
        <w:t>So</w:t>
      </w:r>
      <w:proofErr w:type="gramEnd"/>
      <w:r w:rsidRPr="000174A7">
        <w:rPr>
          <w:rFonts w:ascii="Agenda" w:hAnsi="Agenda"/>
        </w:rPr>
        <w:t xml:space="preserve"> it was challenging. But I think, because we entered the market, and we, you know, we shifted what was happening in a very static market around this conversation. </w:t>
      </w:r>
    </w:p>
    <w:p w14:paraId="4896F10D" w14:textId="77777777" w:rsidR="00127CB8" w:rsidRPr="000174A7" w:rsidRDefault="00127CB8" w:rsidP="00D31537">
      <w:pPr>
        <w:ind w:left="1701"/>
        <w:rPr>
          <w:rFonts w:ascii="Agenda" w:hAnsi="Agenda"/>
        </w:rPr>
      </w:pPr>
    </w:p>
    <w:p w14:paraId="3F1C0F04" w14:textId="0EDEE1A1" w:rsidR="006B00D2" w:rsidRPr="000174A7" w:rsidRDefault="006B00D2" w:rsidP="00D31537">
      <w:pPr>
        <w:ind w:left="1701"/>
        <w:rPr>
          <w:rFonts w:ascii="Agenda" w:hAnsi="Agenda"/>
        </w:rPr>
      </w:pPr>
      <w:r w:rsidRPr="000174A7">
        <w:rPr>
          <w:rFonts w:ascii="Agenda" w:hAnsi="Agenda"/>
        </w:rPr>
        <w:t>And I think fundamentally, that's what we did. 10 years ago, we shifted a discussion</w:t>
      </w:r>
      <w:r w:rsidR="00127CB8" w:rsidRPr="000174A7">
        <w:rPr>
          <w:rFonts w:ascii="Agenda" w:hAnsi="Agenda"/>
        </w:rPr>
        <w:t>, a</w:t>
      </w:r>
      <w:r w:rsidRPr="000174A7">
        <w:rPr>
          <w:rFonts w:ascii="Agenda" w:hAnsi="Agenda"/>
        </w:rPr>
        <w:t xml:space="preserve">nd we shifted a focus towards action and rather, to action and commitment, rather than just like writing papers and charitable activity. </w:t>
      </w:r>
      <w:proofErr w:type="gramStart"/>
      <w:r w:rsidRPr="000174A7">
        <w:rPr>
          <w:rFonts w:ascii="Agenda" w:hAnsi="Agenda"/>
        </w:rPr>
        <w:t>So</w:t>
      </w:r>
      <w:proofErr w:type="gramEnd"/>
      <w:r w:rsidRPr="000174A7">
        <w:rPr>
          <w:rFonts w:ascii="Agenda" w:hAnsi="Agenda"/>
        </w:rPr>
        <w:t xml:space="preserve"> we did it with a sense of, you know, we're all in this together, we can all learn together. </w:t>
      </w:r>
      <w:proofErr w:type="gramStart"/>
      <w:r w:rsidRPr="000174A7">
        <w:rPr>
          <w:rFonts w:ascii="Agenda" w:hAnsi="Agenda"/>
        </w:rPr>
        <w:t>So</w:t>
      </w:r>
      <w:proofErr w:type="gramEnd"/>
      <w:r w:rsidRPr="000174A7">
        <w:rPr>
          <w:rFonts w:ascii="Agenda" w:hAnsi="Agenda"/>
        </w:rPr>
        <w:t xml:space="preserve"> let's go for it</w:t>
      </w:r>
      <w:r w:rsidR="00127CB8" w:rsidRPr="000174A7">
        <w:rPr>
          <w:rFonts w:ascii="Agenda" w:hAnsi="Agenda"/>
        </w:rPr>
        <w:t>, a</w:t>
      </w:r>
      <w:r w:rsidRPr="000174A7">
        <w:rPr>
          <w:rFonts w:ascii="Agenda" w:hAnsi="Agenda"/>
        </w:rPr>
        <w:t>nd let's understand that not everything might make the immediate change we want it to make, but we are going to down the line, create cultures that are truly inclusive, so it was fab</w:t>
      </w:r>
      <w:r w:rsidR="00127CB8" w:rsidRPr="000174A7">
        <w:rPr>
          <w:rFonts w:ascii="Agenda" w:hAnsi="Agenda"/>
        </w:rPr>
        <w:t>.</w:t>
      </w:r>
    </w:p>
    <w:p w14:paraId="42474201" w14:textId="77777777" w:rsidR="005B396A" w:rsidRPr="000174A7" w:rsidRDefault="005B396A" w:rsidP="006B00D2">
      <w:pPr>
        <w:ind w:left="1701" w:hanging="1701"/>
        <w:rPr>
          <w:rFonts w:ascii="Agenda" w:hAnsi="Agenda"/>
        </w:rPr>
      </w:pPr>
    </w:p>
    <w:p w14:paraId="3278D2D0" w14:textId="6C150B1D" w:rsidR="006B00D2" w:rsidRPr="000174A7" w:rsidRDefault="005B396A" w:rsidP="006B00D2">
      <w:pPr>
        <w:ind w:left="1701" w:hanging="1701"/>
        <w:rPr>
          <w:rFonts w:ascii="Agenda" w:hAnsi="Agenda"/>
        </w:rPr>
      </w:pPr>
      <w:r w:rsidRPr="000174A7">
        <w:rPr>
          <w:rFonts w:ascii="Agenda" w:hAnsi="Agenda"/>
          <w:b/>
          <w:bCs/>
        </w:rPr>
        <w:t>Stephanie</w:t>
      </w:r>
      <w:r w:rsidRPr="000174A7">
        <w:rPr>
          <w:rFonts w:ascii="Agenda" w:hAnsi="Agenda"/>
        </w:rPr>
        <w:tab/>
      </w:r>
      <w:r w:rsidR="00F76CE7">
        <w:rPr>
          <w:rFonts w:ascii="Agenda" w:hAnsi="Agenda"/>
        </w:rPr>
        <w:t>A</w:t>
      </w:r>
      <w:r w:rsidR="006B00D2" w:rsidRPr="000174A7">
        <w:rPr>
          <w:rFonts w:ascii="Agenda" w:hAnsi="Agenda"/>
        </w:rPr>
        <w:t xml:space="preserve">nd with those challenges of trying to get people on board </w:t>
      </w:r>
      <w:r w:rsidR="00127CB8" w:rsidRPr="000174A7">
        <w:rPr>
          <w:rFonts w:ascii="Agenda" w:hAnsi="Agenda"/>
        </w:rPr>
        <w:t xml:space="preserve">Rupert, </w:t>
      </w:r>
      <w:r w:rsidRPr="000174A7">
        <w:rPr>
          <w:rFonts w:ascii="Agenda" w:hAnsi="Agenda"/>
        </w:rPr>
        <w:t>w</w:t>
      </w:r>
      <w:r w:rsidR="006B00D2" w:rsidRPr="000174A7">
        <w:rPr>
          <w:rFonts w:ascii="Agenda" w:hAnsi="Agenda"/>
        </w:rPr>
        <w:t>as it difficult to kind of get employers on board</w:t>
      </w:r>
      <w:r w:rsidR="00867B28" w:rsidRPr="000174A7">
        <w:rPr>
          <w:rFonts w:ascii="Agenda" w:hAnsi="Agenda"/>
        </w:rPr>
        <w:t xml:space="preserve"> r</w:t>
      </w:r>
      <w:r w:rsidR="006B00D2" w:rsidRPr="000174A7">
        <w:rPr>
          <w:rFonts w:ascii="Agenda" w:hAnsi="Agenda"/>
        </w:rPr>
        <w:t>ight from the start?</w:t>
      </w:r>
    </w:p>
    <w:p w14:paraId="448ED90C" w14:textId="77777777" w:rsidR="00867B28" w:rsidRPr="000174A7" w:rsidRDefault="00867B28" w:rsidP="006B00D2">
      <w:pPr>
        <w:ind w:left="1701" w:hanging="1701"/>
        <w:rPr>
          <w:rFonts w:ascii="Agenda" w:hAnsi="Agenda"/>
        </w:rPr>
      </w:pPr>
    </w:p>
    <w:p w14:paraId="39DB3C61" w14:textId="77777777" w:rsidR="001868BE" w:rsidRPr="000174A7" w:rsidRDefault="00127CB8" w:rsidP="006B00D2">
      <w:pPr>
        <w:ind w:left="1701" w:hanging="1701"/>
        <w:rPr>
          <w:rFonts w:ascii="Agenda" w:hAnsi="Agenda"/>
        </w:rPr>
      </w:pPr>
      <w:r w:rsidRPr="000174A7">
        <w:rPr>
          <w:rFonts w:ascii="Agenda" w:hAnsi="Agenda"/>
          <w:b/>
          <w:bCs/>
        </w:rPr>
        <w:t>Rupert</w:t>
      </w:r>
      <w:r w:rsidRPr="000174A7">
        <w:rPr>
          <w:rFonts w:ascii="Agenda" w:hAnsi="Agenda"/>
        </w:rPr>
        <w:tab/>
      </w:r>
      <w:r w:rsidR="006B00D2" w:rsidRPr="000174A7">
        <w:rPr>
          <w:rFonts w:ascii="Agenda" w:hAnsi="Agenda"/>
        </w:rPr>
        <w:t xml:space="preserve">It was certainly a challenge. So 10 years ago, the conversations and people's familiarity was around equality and diversity, of course, and inclusion was a new </w:t>
      </w:r>
      <w:proofErr w:type="gramStart"/>
      <w:r w:rsidR="006B00D2" w:rsidRPr="000174A7">
        <w:rPr>
          <w:rFonts w:ascii="Agenda" w:hAnsi="Agenda"/>
        </w:rPr>
        <w:t>concept</w:t>
      </w:r>
      <w:r w:rsidRPr="000174A7">
        <w:rPr>
          <w:rFonts w:ascii="Agenda" w:hAnsi="Agenda"/>
        </w:rPr>
        <w:t xml:space="preserve">, </w:t>
      </w:r>
      <w:r w:rsidR="006B00D2" w:rsidRPr="000174A7">
        <w:rPr>
          <w:rFonts w:ascii="Agenda" w:hAnsi="Agenda"/>
        </w:rPr>
        <w:t xml:space="preserve"> </w:t>
      </w:r>
      <w:r w:rsidRPr="000174A7">
        <w:rPr>
          <w:rFonts w:ascii="Agenda" w:hAnsi="Agenda"/>
        </w:rPr>
        <w:t>a</w:t>
      </w:r>
      <w:r w:rsidR="006B00D2" w:rsidRPr="000174A7">
        <w:rPr>
          <w:rFonts w:ascii="Agenda" w:hAnsi="Agenda"/>
        </w:rPr>
        <w:t>nd</w:t>
      </w:r>
      <w:proofErr w:type="gramEnd"/>
      <w:r w:rsidR="006B00D2" w:rsidRPr="000174A7">
        <w:rPr>
          <w:rFonts w:ascii="Agenda" w:hAnsi="Agenda"/>
        </w:rPr>
        <w:t xml:space="preserve"> in fact, I, I always like to say that we invented it. I was probably </w:t>
      </w:r>
      <w:r w:rsidR="006B00D2" w:rsidRPr="000174A7">
        <w:rPr>
          <w:rFonts w:ascii="Agenda" w:hAnsi="Agenda"/>
        </w:rPr>
        <w:lastRenderedPageBreak/>
        <w:t>pushing it slightly. But we were certainly there at the beginning</w:t>
      </w:r>
      <w:r w:rsidR="001868BE" w:rsidRPr="000174A7">
        <w:rPr>
          <w:rFonts w:ascii="Agenda" w:hAnsi="Agenda"/>
        </w:rPr>
        <w:t>, an</w:t>
      </w:r>
      <w:r w:rsidR="006B00D2" w:rsidRPr="000174A7">
        <w:rPr>
          <w:rFonts w:ascii="Agenda" w:hAnsi="Agenda"/>
        </w:rPr>
        <w:t xml:space="preserve">d we were certainly the first organisation in the UK to </w:t>
      </w:r>
      <w:proofErr w:type="spellStart"/>
      <w:r w:rsidR="006B00D2" w:rsidRPr="000174A7">
        <w:rPr>
          <w:rFonts w:ascii="Agenda" w:hAnsi="Agenda"/>
        </w:rPr>
        <w:t>to</w:t>
      </w:r>
      <w:proofErr w:type="spellEnd"/>
      <w:r w:rsidR="006B00D2" w:rsidRPr="000174A7">
        <w:rPr>
          <w:rFonts w:ascii="Agenda" w:hAnsi="Agenda"/>
        </w:rPr>
        <w:t xml:space="preserve"> be promoting inclusion in the workplace. </w:t>
      </w:r>
    </w:p>
    <w:p w14:paraId="0DA20C4A" w14:textId="77777777" w:rsidR="001868BE" w:rsidRPr="000174A7" w:rsidRDefault="001868BE" w:rsidP="006B00D2">
      <w:pPr>
        <w:ind w:left="1701" w:hanging="1701"/>
        <w:rPr>
          <w:rFonts w:ascii="Agenda" w:hAnsi="Agenda"/>
        </w:rPr>
      </w:pPr>
    </w:p>
    <w:p w14:paraId="3A64A47C" w14:textId="25302FF6" w:rsidR="00E853DB" w:rsidRPr="000174A7" w:rsidRDefault="006B00D2" w:rsidP="001868BE">
      <w:pPr>
        <w:ind w:left="1701"/>
        <w:rPr>
          <w:rFonts w:ascii="Agenda" w:hAnsi="Agenda"/>
        </w:rPr>
      </w:pPr>
      <w:r w:rsidRPr="000174A7">
        <w:rPr>
          <w:rFonts w:ascii="Agenda" w:hAnsi="Agenda"/>
        </w:rPr>
        <w:t>And I remember back in those days, right at the very beginning, I go out visiting organisations</w:t>
      </w:r>
      <w:r w:rsidR="001868BE" w:rsidRPr="000174A7">
        <w:rPr>
          <w:rFonts w:ascii="Agenda" w:hAnsi="Agenda"/>
        </w:rPr>
        <w:t>, a</w:t>
      </w:r>
      <w:r w:rsidRPr="000174A7">
        <w:rPr>
          <w:rFonts w:ascii="Agenda" w:hAnsi="Agenda"/>
        </w:rPr>
        <w:t xml:space="preserve">nd the first thing to do would be to explain what inclusion is, because we're all obviously webinars now, but if we used to have workshops held in the office, and people used to come in, and our earliest, the first topic we ever had for a workshop was </w:t>
      </w:r>
      <w:r w:rsidR="00E853DB" w:rsidRPr="000174A7">
        <w:rPr>
          <w:rFonts w:ascii="Agenda" w:hAnsi="Agenda"/>
        </w:rPr>
        <w:t>‘W</w:t>
      </w:r>
      <w:r w:rsidRPr="000174A7">
        <w:rPr>
          <w:rFonts w:ascii="Agenda" w:hAnsi="Agenda"/>
        </w:rPr>
        <w:t xml:space="preserve">hat is </w:t>
      </w:r>
      <w:r w:rsidR="00E853DB" w:rsidRPr="000174A7">
        <w:rPr>
          <w:rFonts w:ascii="Agenda" w:hAnsi="Agenda"/>
        </w:rPr>
        <w:t>I</w:t>
      </w:r>
      <w:r w:rsidRPr="000174A7">
        <w:rPr>
          <w:rFonts w:ascii="Agenda" w:hAnsi="Agenda"/>
        </w:rPr>
        <w:t>nclusion</w:t>
      </w:r>
      <w:r w:rsidR="00F263F3">
        <w:rPr>
          <w:rFonts w:ascii="Agenda" w:hAnsi="Agenda"/>
        </w:rPr>
        <w:t>?</w:t>
      </w:r>
      <w:r w:rsidR="00E853DB" w:rsidRPr="000174A7">
        <w:rPr>
          <w:rFonts w:ascii="Agenda" w:hAnsi="Agenda"/>
        </w:rPr>
        <w:t>’</w:t>
      </w:r>
      <w:r w:rsidRPr="000174A7">
        <w:rPr>
          <w:rFonts w:ascii="Agenda" w:hAnsi="Agenda"/>
        </w:rPr>
        <w:t xml:space="preserve">. </w:t>
      </w:r>
    </w:p>
    <w:p w14:paraId="1F26B13F" w14:textId="77777777" w:rsidR="00E853DB" w:rsidRPr="000174A7" w:rsidRDefault="00E853DB" w:rsidP="001868BE">
      <w:pPr>
        <w:ind w:left="1701"/>
        <w:rPr>
          <w:rFonts w:ascii="Agenda" w:hAnsi="Agenda"/>
        </w:rPr>
      </w:pPr>
    </w:p>
    <w:p w14:paraId="4EFC99D8" w14:textId="784DFF3D" w:rsidR="00F516D2" w:rsidRPr="000174A7" w:rsidRDefault="006B00D2" w:rsidP="001868BE">
      <w:pPr>
        <w:ind w:left="1701"/>
        <w:rPr>
          <w:rFonts w:ascii="Agenda" w:hAnsi="Agenda"/>
        </w:rPr>
      </w:pPr>
      <w:proofErr w:type="gramStart"/>
      <w:r w:rsidRPr="000174A7">
        <w:rPr>
          <w:rFonts w:ascii="Agenda" w:hAnsi="Agenda"/>
        </w:rPr>
        <w:t>So</w:t>
      </w:r>
      <w:proofErr w:type="gramEnd"/>
      <w:r w:rsidRPr="000174A7">
        <w:rPr>
          <w:rFonts w:ascii="Agenda" w:hAnsi="Agenda"/>
        </w:rPr>
        <w:t xml:space="preserve"> we had a number of early adopters, so people that really got it from the start. And people like Transport for London and Nomura, McDonald's, Hampshire Fire and Rescue and the C</w:t>
      </w:r>
      <w:r w:rsidR="006F7363" w:rsidRPr="000174A7">
        <w:rPr>
          <w:rFonts w:ascii="Agenda" w:hAnsi="Agenda"/>
        </w:rPr>
        <w:t>o</w:t>
      </w:r>
      <w:r w:rsidR="00536D00">
        <w:rPr>
          <w:rFonts w:ascii="Agenda" w:hAnsi="Agenda"/>
        </w:rPr>
        <w:t>-</w:t>
      </w:r>
      <w:r w:rsidRPr="000174A7">
        <w:rPr>
          <w:rFonts w:ascii="Agenda" w:hAnsi="Agenda"/>
        </w:rPr>
        <w:t xml:space="preserve">operative </w:t>
      </w:r>
      <w:r w:rsidR="006F7363" w:rsidRPr="000174A7">
        <w:rPr>
          <w:rFonts w:ascii="Agenda" w:hAnsi="Agenda"/>
        </w:rPr>
        <w:t>G</w:t>
      </w:r>
      <w:r w:rsidRPr="000174A7">
        <w:rPr>
          <w:rFonts w:ascii="Agenda" w:hAnsi="Agenda"/>
        </w:rPr>
        <w:t>roup where some of the early organisations that joined us</w:t>
      </w:r>
      <w:r w:rsidR="006F7363" w:rsidRPr="000174A7">
        <w:rPr>
          <w:rFonts w:ascii="Agenda" w:hAnsi="Agenda"/>
        </w:rPr>
        <w:t>, a</w:t>
      </w:r>
      <w:r w:rsidRPr="000174A7">
        <w:rPr>
          <w:rFonts w:ascii="Agenda" w:hAnsi="Agenda"/>
        </w:rPr>
        <w:t xml:space="preserve">nd those ones are still members to this day, and they </w:t>
      </w:r>
      <w:r w:rsidR="005208CB" w:rsidRPr="000174A7">
        <w:rPr>
          <w:rFonts w:ascii="Agenda" w:hAnsi="Agenda"/>
        </w:rPr>
        <w:t xml:space="preserve">stuck </w:t>
      </w:r>
      <w:r w:rsidRPr="000174A7">
        <w:rPr>
          <w:rFonts w:ascii="Agenda" w:hAnsi="Agenda"/>
        </w:rPr>
        <w:t xml:space="preserve">with us, but clearly there are a lot of organisations for whom it was a new </w:t>
      </w:r>
      <w:proofErr w:type="gramStart"/>
      <w:r w:rsidRPr="000174A7">
        <w:rPr>
          <w:rFonts w:ascii="Agenda" w:hAnsi="Agenda"/>
        </w:rPr>
        <w:t>concept, but</w:t>
      </w:r>
      <w:proofErr w:type="gramEnd"/>
      <w:r w:rsidRPr="000174A7">
        <w:rPr>
          <w:rFonts w:ascii="Agenda" w:hAnsi="Agenda"/>
        </w:rPr>
        <w:t xml:space="preserve"> have come on board over the 10 years. </w:t>
      </w:r>
    </w:p>
    <w:p w14:paraId="5C9199AB" w14:textId="77777777" w:rsidR="00F516D2" w:rsidRPr="000174A7" w:rsidRDefault="00F516D2" w:rsidP="001868BE">
      <w:pPr>
        <w:ind w:left="1701"/>
        <w:rPr>
          <w:rFonts w:ascii="Agenda" w:hAnsi="Agenda"/>
        </w:rPr>
      </w:pPr>
    </w:p>
    <w:p w14:paraId="781452D0" w14:textId="0315B98B" w:rsidR="002D22FA" w:rsidRPr="000174A7" w:rsidRDefault="006B00D2" w:rsidP="001868BE">
      <w:pPr>
        <w:ind w:left="1701"/>
        <w:rPr>
          <w:rFonts w:ascii="Agenda" w:hAnsi="Agenda"/>
        </w:rPr>
      </w:pPr>
      <w:r w:rsidRPr="000174A7">
        <w:rPr>
          <w:rFonts w:ascii="Agenda" w:hAnsi="Agenda"/>
        </w:rPr>
        <w:t xml:space="preserve">But right at the beginning, I'd say what we were having to do was to go and </w:t>
      </w:r>
      <w:proofErr w:type="gramStart"/>
      <w:r w:rsidRPr="000174A7">
        <w:rPr>
          <w:rFonts w:ascii="Agenda" w:hAnsi="Agenda"/>
        </w:rPr>
        <w:t>knock on</w:t>
      </w:r>
      <w:proofErr w:type="gramEnd"/>
      <w:r w:rsidRPr="000174A7">
        <w:rPr>
          <w:rFonts w:ascii="Agenda" w:hAnsi="Agenda"/>
        </w:rPr>
        <w:t xml:space="preserve"> doors. And, and be it was it was in effect in sales terms</w:t>
      </w:r>
      <w:r w:rsidR="00F516D2" w:rsidRPr="000174A7">
        <w:rPr>
          <w:rFonts w:ascii="Agenda" w:hAnsi="Agenda"/>
        </w:rPr>
        <w:t xml:space="preserve">, </w:t>
      </w:r>
      <w:r w:rsidR="00536D00">
        <w:rPr>
          <w:rFonts w:ascii="Agenda" w:hAnsi="Agenda"/>
        </w:rPr>
        <w:t>i</w:t>
      </w:r>
      <w:r w:rsidRPr="000174A7">
        <w:rPr>
          <w:rFonts w:ascii="Agenda" w:hAnsi="Agenda"/>
        </w:rPr>
        <w:t xml:space="preserve">t was cold calling it was </w:t>
      </w:r>
      <w:proofErr w:type="gramStart"/>
      <w:r w:rsidRPr="000174A7">
        <w:rPr>
          <w:rFonts w:ascii="Agenda" w:hAnsi="Agenda"/>
        </w:rPr>
        <w:t>say</w:t>
      </w:r>
      <w:proofErr w:type="gramEnd"/>
      <w:r w:rsidRPr="000174A7">
        <w:rPr>
          <w:rFonts w:ascii="Agenda" w:hAnsi="Agenda"/>
        </w:rPr>
        <w:t xml:space="preserve">, </w:t>
      </w:r>
      <w:r w:rsidR="002D22FA" w:rsidRPr="000174A7">
        <w:rPr>
          <w:rFonts w:ascii="Agenda" w:hAnsi="Agenda"/>
        </w:rPr>
        <w:t>‘</w:t>
      </w:r>
      <w:r w:rsidRPr="000174A7">
        <w:rPr>
          <w:rFonts w:ascii="Agenda" w:hAnsi="Agenda"/>
        </w:rPr>
        <w:t>Have you heard about inclusion</w:t>
      </w:r>
      <w:r w:rsidR="002D22FA" w:rsidRPr="000174A7">
        <w:rPr>
          <w:rFonts w:ascii="Agenda" w:hAnsi="Agenda"/>
        </w:rPr>
        <w:t>’</w:t>
      </w:r>
      <w:r w:rsidRPr="000174A7">
        <w:rPr>
          <w:rFonts w:ascii="Agenda" w:hAnsi="Agenda"/>
        </w:rPr>
        <w:t xml:space="preserve">? And, you know, nowadays, of course, there's, there's, thank goodness, there's a hunger and organisations are really, really want to learn all about it. </w:t>
      </w:r>
    </w:p>
    <w:p w14:paraId="7B983A18" w14:textId="77777777" w:rsidR="002D22FA" w:rsidRPr="000174A7" w:rsidRDefault="002D22FA" w:rsidP="001868BE">
      <w:pPr>
        <w:ind w:left="1701"/>
        <w:rPr>
          <w:rFonts w:ascii="Agenda" w:hAnsi="Agenda"/>
        </w:rPr>
      </w:pPr>
    </w:p>
    <w:p w14:paraId="603C3E8B" w14:textId="737BABCF" w:rsidR="006B00D2" w:rsidRPr="000174A7" w:rsidRDefault="006B00D2" w:rsidP="001868BE">
      <w:pPr>
        <w:ind w:left="1701"/>
        <w:rPr>
          <w:rFonts w:ascii="Agenda" w:hAnsi="Agenda"/>
        </w:rPr>
      </w:pPr>
      <w:r w:rsidRPr="000174A7">
        <w:rPr>
          <w:rFonts w:ascii="Agenda" w:hAnsi="Agenda"/>
        </w:rPr>
        <w:t>But I suppose you know, one of the things for us when we started</w:t>
      </w:r>
      <w:r w:rsidR="002D22FA" w:rsidRPr="000174A7">
        <w:rPr>
          <w:rFonts w:ascii="Agenda" w:hAnsi="Agenda"/>
        </w:rPr>
        <w:t>,</w:t>
      </w:r>
      <w:r w:rsidRPr="000174A7">
        <w:rPr>
          <w:rFonts w:ascii="Agenda" w:hAnsi="Agenda"/>
        </w:rPr>
        <w:t xml:space="preserve"> one of our US</w:t>
      </w:r>
      <w:r w:rsidR="002D22FA" w:rsidRPr="000174A7">
        <w:rPr>
          <w:rFonts w:ascii="Agenda" w:hAnsi="Agenda"/>
        </w:rPr>
        <w:t>P</w:t>
      </w:r>
      <w:r w:rsidRPr="000174A7">
        <w:rPr>
          <w:rFonts w:ascii="Agenda" w:hAnsi="Agenda"/>
        </w:rPr>
        <w:t>s</w:t>
      </w:r>
      <w:r w:rsidR="007A0D30" w:rsidRPr="000174A7">
        <w:rPr>
          <w:rFonts w:ascii="Agenda" w:hAnsi="Agenda"/>
        </w:rPr>
        <w:t xml:space="preserve">, </w:t>
      </w:r>
      <w:r w:rsidRPr="000174A7">
        <w:rPr>
          <w:rFonts w:ascii="Agenda" w:hAnsi="Agenda"/>
        </w:rPr>
        <w:t>was our offer</w:t>
      </w:r>
      <w:r w:rsidR="004D17E2" w:rsidRPr="000174A7">
        <w:rPr>
          <w:rFonts w:ascii="Agenda" w:hAnsi="Agenda"/>
        </w:rPr>
        <w:t>,</w:t>
      </w:r>
      <w:r w:rsidRPr="000174A7">
        <w:rPr>
          <w:rFonts w:ascii="Agenda" w:hAnsi="Agenda"/>
        </w:rPr>
        <w:t xml:space="preserve"> was a membership, which focused </w:t>
      </w:r>
      <w:proofErr w:type="gramStart"/>
      <w:r w:rsidRPr="000174A7">
        <w:rPr>
          <w:rFonts w:ascii="Agenda" w:hAnsi="Agenda"/>
        </w:rPr>
        <w:t>around</w:t>
      </w:r>
      <w:proofErr w:type="gramEnd"/>
      <w:r w:rsidRPr="000174A7">
        <w:rPr>
          <w:rFonts w:ascii="Agenda" w:hAnsi="Agenda"/>
        </w:rPr>
        <w:t xml:space="preserve"> inclusion. And for organisations at that time, what they were doing was they were joining numerous organisations looking at the different strands, or each of the protected characteristics at that time. And then there was memberships that specialised in each one. And this kind of pulled them together</w:t>
      </w:r>
      <w:r w:rsidR="004D17E2" w:rsidRPr="000174A7">
        <w:rPr>
          <w:rFonts w:ascii="Agenda" w:hAnsi="Agenda"/>
        </w:rPr>
        <w:t>, b</w:t>
      </w:r>
      <w:r w:rsidRPr="000174A7">
        <w:rPr>
          <w:rFonts w:ascii="Agenda" w:hAnsi="Agenda"/>
        </w:rPr>
        <w:t>ut not only that, but created something more holistic than that, which was inclusion.</w:t>
      </w:r>
    </w:p>
    <w:p w14:paraId="168BC025" w14:textId="77777777" w:rsidR="004D17E2" w:rsidRPr="000174A7" w:rsidRDefault="004D17E2" w:rsidP="001868BE">
      <w:pPr>
        <w:ind w:left="1701"/>
        <w:rPr>
          <w:rFonts w:ascii="Agenda" w:hAnsi="Agenda"/>
        </w:rPr>
      </w:pPr>
    </w:p>
    <w:p w14:paraId="70D187C9" w14:textId="77777777" w:rsidR="00CD175F" w:rsidRPr="000174A7" w:rsidRDefault="004D17E2" w:rsidP="006B00D2">
      <w:pPr>
        <w:ind w:left="1701" w:hanging="1701"/>
        <w:rPr>
          <w:rFonts w:ascii="Agenda" w:hAnsi="Agenda"/>
        </w:rPr>
      </w:pPr>
      <w:r w:rsidRPr="000174A7">
        <w:rPr>
          <w:rFonts w:ascii="Agenda" w:hAnsi="Agenda"/>
          <w:b/>
          <w:bCs/>
        </w:rPr>
        <w:t>Stephanie</w:t>
      </w:r>
      <w:r w:rsidRPr="000174A7">
        <w:rPr>
          <w:rFonts w:ascii="Agenda" w:hAnsi="Agenda"/>
          <w:b/>
          <w:bCs/>
        </w:rPr>
        <w:tab/>
      </w:r>
      <w:r w:rsidR="006B00D2" w:rsidRPr="000174A7">
        <w:rPr>
          <w:rFonts w:ascii="Agenda" w:hAnsi="Agenda"/>
        </w:rPr>
        <w:t xml:space="preserve">And Claire, you know, when you look back over these last 10 years, a lot has happened. But if you were to pick just one highlight that springs to mind, which is a tough question, I'm guessing. </w:t>
      </w:r>
    </w:p>
    <w:p w14:paraId="5C76B640" w14:textId="77777777" w:rsidR="00CD175F" w:rsidRPr="000174A7" w:rsidRDefault="00CD175F" w:rsidP="006B00D2">
      <w:pPr>
        <w:ind w:left="1701" w:hanging="1701"/>
        <w:rPr>
          <w:rFonts w:ascii="Agenda" w:hAnsi="Agenda"/>
        </w:rPr>
      </w:pPr>
    </w:p>
    <w:p w14:paraId="43430394" w14:textId="41295C34" w:rsidR="00520340" w:rsidRDefault="00CD175F" w:rsidP="00520340">
      <w:pPr>
        <w:ind w:left="1701" w:hanging="1701"/>
        <w:rPr>
          <w:rFonts w:ascii="Agenda" w:hAnsi="Agenda"/>
        </w:rPr>
      </w:pPr>
      <w:r w:rsidRPr="000174A7">
        <w:rPr>
          <w:rFonts w:ascii="Agenda" w:hAnsi="Agenda"/>
          <w:b/>
          <w:bCs/>
        </w:rPr>
        <w:t>Claire</w:t>
      </w:r>
      <w:r w:rsidRPr="000174A7">
        <w:rPr>
          <w:rFonts w:ascii="Agenda" w:hAnsi="Agenda"/>
        </w:rPr>
        <w:tab/>
      </w:r>
      <w:r w:rsidR="006B00D2" w:rsidRPr="000174A7">
        <w:rPr>
          <w:rFonts w:ascii="Agenda" w:hAnsi="Agenda"/>
        </w:rPr>
        <w:t>Yeah, that's</w:t>
      </w:r>
      <w:r w:rsidRPr="000174A7">
        <w:rPr>
          <w:rFonts w:ascii="Agenda" w:hAnsi="Agenda"/>
        </w:rPr>
        <w:t xml:space="preserve"> </w:t>
      </w:r>
      <w:r w:rsidR="006B00D2" w:rsidRPr="000174A7">
        <w:rPr>
          <w:rFonts w:ascii="Agenda" w:hAnsi="Agenda"/>
        </w:rPr>
        <w:t xml:space="preserve">so hard </w:t>
      </w:r>
      <w:r w:rsidRPr="000174A7">
        <w:rPr>
          <w:rFonts w:ascii="Agenda" w:hAnsi="Agenda"/>
        </w:rPr>
        <w:t>Steph, t</w:t>
      </w:r>
      <w:r w:rsidR="006B00D2" w:rsidRPr="000174A7">
        <w:rPr>
          <w:rFonts w:ascii="Agenda" w:hAnsi="Agenda"/>
        </w:rPr>
        <w:t>hat's so hard.</w:t>
      </w:r>
      <w:r w:rsidRPr="000174A7">
        <w:rPr>
          <w:rFonts w:ascii="Agenda" w:hAnsi="Agenda"/>
        </w:rPr>
        <w:t xml:space="preserve">  </w:t>
      </w:r>
      <w:r w:rsidR="006B00D2" w:rsidRPr="000174A7">
        <w:rPr>
          <w:rFonts w:ascii="Agenda" w:hAnsi="Agenda"/>
        </w:rPr>
        <w:t xml:space="preserve">I mean, in terms of, I suppose, if I think about it, in 10 </w:t>
      </w:r>
      <w:proofErr w:type="spellStart"/>
      <w:r w:rsidR="006B00D2" w:rsidRPr="000174A7">
        <w:rPr>
          <w:rFonts w:ascii="Agenda" w:hAnsi="Agenda"/>
        </w:rPr>
        <w:t>years time</w:t>
      </w:r>
      <w:proofErr w:type="spellEnd"/>
      <w:r w:rsidR="006B00D2" w:rsidRPr="000174A7">
        <w:rPr>
          <w:rFonts w:ascii="Agenda" w:hAnsi="Agenda"/>
        </w:rPr>
        <w:t xml:space="preserve">, when I look back at </w:t>
      </w:r>
      <w:r w:rsidR="009A39C0" w:rsidRPr="000174A7">
        <w:rPr>
          <w:rFonts w:ascii="Agenda" w:hAnsi="Agenda"/>
        </w:rPr>
        <w:t>Inclusive Employers</w:t>
      </w:r>
      <w:r w:rsidR="006B00D2" w:rsidRPr="000174A7">
        <w:rPr>
          <w:rFonts w:ascii="Agenda" w:hAnsi="Agenda"/>
        </w:rPr>
        <w:t>, and what did we achieve in those first 10 years</w:t>
      </w:r>
      <w:r w:rsidR="008362CC" w:rsidRPr="000174A7">
        <w:rPr>
          <w:rFonts w:ascii="Agenda" w:hAnsi="Agenda"/>
        </w:rPr>
        <w:t>, a</w:t>
      </w:r>
      <w:r w:rsidR="006B00D2" w:rsidRPr="000174A7">
        <w:rPr>
          <w:rFonts w:ascii="Agenda" w:hAnsi="Agenda"/>
        </w:rPr>
        <w:t>nd what was the highlight for me</w:t>
      </w:r>
      <w:r w:rsidR="008362CC" w:rsidRPr="000174A7">
        <w:rPr>
          <w:rFonts w:ascii="Agenda" w:hAnsi="Agenda"/>
        </w:rPr>
        <w:t xml:space="preserve"> </w:t>
      </w:r>
      <w:proofErr w:type="gramStart"/>
      <w:r w:rsidR="008362CC" w:rsidRPr="000174A7">
        <w:rPr>
          <w:rFonts w:ascii="Agenda" w:hAnsi="Agenda"/>
        </w:rPr>
        <w:t xml:space="preserve">- </w:t>
      </w:r>
      <w:r w:rsidR="006B00D2" w:rsidRPr="000174A7">
        <w:rPr>
          <w:rFonts w:ascii="Agenda" w:hAnsi="Agenda"/>
        </w:rPr>
        <w:t xml:space="preserve"> </w:t>
      </w:r>
      <w:r w:rsidR="00520340">
        <w:rPr>
          <w:rFonts w:ascii="Agenda" w:hAnsi="Agenda"/>
        </w:rPr>
        <w:t>y</w:t>
      </w:r>
      <w:r w:rsidR="006B00D2" w:rsidRPr="000174A7">
        <w:rPr>
          <w:rFonts w:ascii="Agenda" w:hAnsi="Agenda"/>
        </w:rPr>
        <w:t>es</w:t>
      </w:r>
      <w:proofErr w:type="gramEnd"/>
      <w:r w:rsidR="006B00D2" w:rsidRPr="000174A7">
        <w:rPr>
          <w:rFonts w:ascii="Agenda" w:hAnsi="Agenda"/>
        </w:rPr>
        <w:t xml:space="preserve">, I could talk about amazing clients and amazing colleagues, and some really challenging and successful pieces of project work. But for me, it </w:t>
      </w:r>
      <w:proofErr w:type="gramStart"/>
      <w:r w:rsidR="006B00D2" w:rsidRPr="000174A7">
        <w:rPr>
          <w:rFonts w:ascii="Agenda" w:hAnsi="Agenda"/>
        </w:rPr>
        <w:t>sort</w:t>
      </w:r>
      <w:proofErr w:type="gramEnd"/>
      <w:r w:rsidR="006B00D2" w:rsidRPr="000174A7">
        <w:rPr>
          <w:rFonts w:ascii="Agenda" w:hAnsi="Agenda"/>
        </w:rPr>
        <w:t xml:space="preserve"> of feeds back into that point that Rupert made earlier about social justice, it's all about meaning. </w:t>
      </w:r>
    </w:p>
    <w:p w14:paraId="2D7D0BD9" w14:textId="77777777" w:rsidR="00520340" w:rsidRDefault="00520340" w:rsidP="00B61F18">
      <w:pPr>
        <w:ind w:left="1701"/>
        <w:rPr>
          <w:rFonts w:ascii="Agenda" w:hAnsi="Agenda"/>
        </w:rPr>
      </w:pPr>
    </w:p>
    <w:p w14:paraId="3E1A5D75" w14:textId="1494E268" w:rsidR="00A57F78" w:rsidRPr="000174A7" w:rsidRDefault="006B00D2" w:rsidP="00B61F18">
      <w:pPr>
        <w:ind w:left="1701"/>
        <w:rPr>
          <w:rFonts w:ascii="Agenda" w:hAnsi="Agenda"/>
        </w:rPr>
      </w:pPr>
      <w:proofErr w:type="gramStart"/>
      <w:r w:rsidRPr="000174A7">
        <w:rPr>
          <w:rFonts w:ascii="Agenda" w:hAnsi="Agenda"/>
        </w:rPr>
        <w:t>So</w:t>
      </w:r>
      <w:proofErr w:type="gramEnd"/>
      <w:r w:rsidRPr="000174A7">
        <w:rPr>
          <w:rFonts w:ascii="Agenda" w:hAnsi="Agenda"/>
        </w:rPr>
        <w:t xml:space="preserve"> this is a very personal thing, I feel that we have achieved</w:t>
      </w:r>
      <w:r w:rsidR="00B61F18" w:rsidRPr="000174A7">
        <w:rPr>
          <w:rFonts w:ascii="Agenda" w:hAnsi="Agenda"/>
        </w:rPr>
        <w:t>,</w:t>
      </w:r>
      <w:r w:rsidRPr="000174A7">
        <w:rPr>
          <w:rFonts w:ascii="Agenda" w:hAnsi="Agenda"/>
        </w:rPr>
        <w:t xml:space="preserve"> and the highlight for me is a sense of achievement, around creating an understanding around </w:t>
      </w:r>
      <w:r w:rsidR="00520340">
        <w:rPr>
          <w:rFonts w:ascii="Agenda" w:hAnsi="Agenda"/>
        </w:rPr>
        <w:t>i</w:t>
      </w:r>
      <w:r w:rsidRPr="000174A7">
        <w:rPr>
          <w:rFonts w:ascii="Agenda" w:hAnsi="Agenda"/>
        </w:rPr>
        <w:t xml:space="preserve">nclusion. </w:t>
      </w:r>
      <w:proofErr w:type="gramStart"/>
      <w:r w:rsidRPr="000174A7">
        <w:rPr>
          <w:rFonts w:ascii="Agenda" w:hAnsi="Agenda"/>
        </w:rPr>
        <w:lastRenderedPageBreak/>
        <w:t>So</w:t>
      </w:r>
      <w:proofErr w:type="gramEnd"/>
      <w:r w:rsidRPr="000174A7">
        <w:rPr>
          <w:rFonts w:ascii="Agenda" w:hAnsi="Agenda"/>
        </w:rPr>
        <w:t xml:space="preserve"> people, </w:t>
      </w:r>
      <w:r w:rsidR="00520340">
        <w:rPr>
          <w:rFonts w:ascii="Agenda" w:hAnsi="Agenda"/>
        </w:rPr>
        <w:t>i</w:t>
      </w:r>
      <w:r w:rsidRPr="000174A7">
        <w:rPr>
          <w:rFonts w:ascii="Agenda" w:hAnsi="Agenda"/>
        </w:rPr>
        <w:t xml:space="preserve">nclusion is everywhere. We no longer </w:t>
      </w:r>
      <w:proofErr w:type="gramStart"/>
      <w:r w:rsidRPr="000174A7">
        <w:rPr>
          <w:rFonts w:ascii="Agenda" w:hAnsi="Agenda"/>
        </w:rPr>
        <w:t>have to</w:t>
      </w:r>
      <w:proofErr w:type="gramEnd"/>
      <w:r w:rsidRPr="000174A7">
        <w:rPr>
          <w:rFonts w:ascii="Agenda" w:hAnsi="Agenda"/>
        </w:rPr>
        <w:t xml:space="preserve"> explain what we mean by inclusion</w:t>
      </w:r>
      <w:r w:rsidR="00C31AFF" w:rsidRPr="000174A7">
        <w:rPr>
          <w:rFonts w:ascii="Agenda" w:hAnsi="Agenda"/>
        </w:rPr>
        <w:t>, a</w:t>
      </w:r>
      <w:r w:rsidRPr="000174A7">
        <w:rPr>
          <w:rFonts w:ascii="Agenda" w:hAnsi="Agenda"/>
        </w:rPr>
        <w:t>nd I think that's become part of, you know, society's understanding of the way workplaces should be</w:t>
      </w:r>
      <w:r w:rsidR="00C31AFF" w:rsidRPr="000174A7">
        <w:rPr>
          <w:rFonts w:ascii="Agenda" w:hAnsi="Agenda"/>
        </w:rPr>
        <w:t>, a</w:t>
      </w:r>
      <w:r w:rsidRPr="000174A7">
        <w:rPr>
          <w:rFonts w:ascii="Agenda" w:hAnsi="Agenda"/>
        </w:rPr>
        <w:t>nd I think we've played our part in that. And that for me, I know, it's a huge thing to say. It's not one specific thing. But for me, that is the highlight. And that will always be the highlight</w:t>
      </w:r>
      <w:r w:rsidR="00A57F78" w:rsidRPr="000174A7">
        <w:rPr>
          <w:rFonts w:ascii="Agenda" w:hAnsi="Agenda"/>
        </w:rPr>
        <w:t>.</w:t>
      </w:r>
    </w:p>
    <w:p w14:paraId="155ED162" w14:textId="77777777" w:rsidR="00A57F78" w:rsidRPr="000174A7" w:rsidRDefault="00A57F78" w:rsidP="00B61F18">
      <w:pPr>
        <w:ind w:left="1701"/>
        <w:rPr>
          <w:rFonts w:ascii="Agenda" w:hAnsi="Agenda"/>
        </w:rPr>
      </w:pPr>
    </w:p>
    <w:p w14:paraId="6A865FC4" w14:textId="25BD359B" w:rsidR="006B00D2" w:rsidRPr="000174A7" w:rsidRDefault="00A57F78" w:rsidP="00A57F78">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Richard</w:t>
      </w:r>
      <w:r w:rsidRPr="000174A7">
        <w:rPr>
          <w:rFonts w:ascii="Agenda" w:hAnsi="Agenda"/>
        </w:rPr>
        <w:t>?</w:t>
      </w:r>
    </w:p>
    <w:p w14:paraId="295D8376" w14:textId="77777777" w:rsidR="00A57F78" w:rsidRPr="000174A7" w:rsidRDefault="00A57F78" w:rsidP="00A57F78">
      <w:pPr>
        <w:ind w:left="1701" w:hanging="1701"/>
        <w:rPr>
          <w:rFonts w:ascii="Agenda" w:hAnsi="Agenda"/>
        </w:rPr>
      </w:pPr>
    </w:p>
    <w:p w14:paraId="219360E6" w14:textId="77777777" w:rsidR="00A57F78" w:rsidRPr="000174A7" w:rsidRDefault="00A57F78" w:rsidP="006B00D2">
      <w:pPr>
        <w:ind w:left="1701" w:hanging="1701"/>
        <w:rPr>
          <w:rFonts w:ascii="Agenda" w:hAnsi="Agenda"/>
        </w:rPr>
      </w:pPr>
      <w:r w:rsidRPr="000174A7">
        <w:rPr>
          <w:rFonts w:ascii="Agenda" w:hAnsi="Agenda"/>
          <w:b/>
          <w:bCs/>
        </w:rPr>
        <w:t>Richard</w:t>
      </w:r>
      <w:r w:rsidRPr="000174A7">
        <w:rPr>
          <w:rFonts w:ascii="Agenda" w:hAnsi="Agenda"/>
        </w:rPr>
        <w:tab/>
        <w:t>W</w:t>
      </w:r>
      <w:r w:rsidR="006B00D2" w:rsidRPr="000174A7">
        <w:rPr>
          <w:rFonts w:ascii="Agenda" w:hAnsi="Agenda"/>
        </w:rPr>
        <w:t>ell, I'm just in awe of Claire's response, because I think that's totally it as well</w:t>
      </w:r>
      <w:r w:rsidRPr="000174A7">
        <w:rPr>
          <w:rFonts w:ascii="Agenda" w:hAnsi="Agenda"/>
        </w:rPr>
        <w:t>.</w:t>
      </w:r>
    </w:p>
    <w:p w14:paraId="0391E441" w14:textId="77777777" w:rsidR="00E1212D" w:rsidRPr="000174A7" w:rsidRDefault="00E1212D" w:rsidP="006B00D2">
      <w:pPr>
        <w:ind w:left="1701" w:hanging="1701"/>
        <w:rPr>
          <w:rFonts w:ascii="Agenda" w:hAnsi="Agenda"/>
        </w:rPr>
      </w:pPr>
    </w:p>
    <w:p w14:paraId="62949275" w14:textId="77777777" w:rsidR="0043347A" w:rsidRPr="000174A7" w:rsidRDefault="00E1212D" w:rsidP="00E1212D">
      <w:pPr>
        <w:ind w:left="1701"/>
        <w:rPr>
          <w:rFonts w:ascii="Agenda" w:hAnsi="Agenda"/>
        </w:rPr>
      </w:pPr>
      <w:r w:rsidRPr="000174A7">
        <w:rPr>
          <w:rFonts w:ascii="Agenda" w:hAnsi="Agenda"/>
        </w:rPr>
        <w:t>I</w:t>
      </w:r>
      <w:r w:rsidR="006B00D2" w:rsidRPr="000174A7">
        <w:rPr>
          <w:rFonts w:ascii="Agenda" w:hAnsi="Agenda"/>
        </w:rPr>
        <w:t>f I think about the core of who I am as a person, that is my highlight to</w:t>
      </w:r>
      <w:r w:rsidRPr="000174A7">
        <w:rPr>
          <w:rFonts w:ascii="Agenda" w:hAnsi="Agenda"/>
        </w:rPr>
        <w:t xml:space="preserve">o. </w:t>
      </w:r>
      <w:proofErr w:type="gramStart"/>
      <w:r w:rsidRPr="000174A7">
        <w:rPr>
          <w:rFonts w:ascii="Agenda" w:hAnsi="Agenda"/>
        </w:rPr>
        <w:t xml:space="preserve">You </w:t>
      </w:r>
      <w:r w:rsidR="006B00D2" w:rsidRPr="000174A7">
        <w:rPr>
          <w:rFonts w:ascii="Agenda" w:hAnsi="Agenda"/>
        </w:rPr>
        <w:t xml:space="preserve"> know</w:t>
      </w:r>
      <w:proofErr w:type="gramEnd"/>
      <w:r w:rsidR="006B00D2" w:rsidRPr="000174A7">
        <w:rPr>
          <w:rFonts w:ascii="Agenda" w:hAnsi="Agenda"/>
        </w:rPr>
        <w:t xml:space="preserve">, we set out to disrupt, and actually create opportunity that will shift for everyone. It is deeply rooted in this sense of social justice as </w:t>
      </w:r>
      <w:r w:rsidR="003B299C" w:rsidRPr="000174A7">
        <w:rPr>
          <w:rFonts w:ascii="Agenda" w:hAnsi="Agenda"/>
        </w:rPr>
        <w:t xml:space="preserve">to </w:t>
      </w:r>
      <w:r w:rsidR="006B00D2" w:rsidRPr="000174A7">
        <w:rPr>
          <w:rFonts w:ascii="Agenda" w:hAnsi="Agenda"/>
        </w:rPr>
        <w:t xml:space="preserve">who we are as people. </w:t>
      </w:r>
    </w:p>
    <w:p w14:paraId="7C5F7ACB" w14:textId="77777777" w:rsidR="0043347A" w:rsidRPr="000174A7" w:rsidRDefault="0043347A" w:rsidP="00E1212D">
      <w:pPr>
        <w:ind w:left="1701"/>
        <w:rPr>
          <w:rFonts w:ascii="Agenda" w:hAnsi="Agenda"/>
        </w:rPr>
      </w:pPr>
    </w:p>
    <w:p w14:paraId="73F5D48A" w14:textId="77777777" w:rsidR="00F94355" w:rsidRDefault="006B00D2" w:rsidP="00E1212D">
      <w:pPr>
        <w:ind w:left="1701"/>
        <w:rPr>
          <w:rFonts w:ascii="Agenda" w:hAnsi="Agenda"/>
        </w:rPr>
      </w:pPr>
      <w:r w:rsidRPr="000174A7">
        <w:rPr>
          <w:rFonts w:ascii="Agenda" w:hAnsi="Agenda"/>
        </w:rPr>
        <w:t>Claire also mentioned the amazing people that we've been lucky enough to work with</w:t>
      </w:r>
      <w:r w:rsidR="0043347A" w:rsidRPr="000174A7">
        <w:rPr>
          <w:rFonts w:ascii="Agenda" w:hAnsi="Agenda"/>
        </w:rPr>
        <w:t>, b</w:t>
      </w:r>
      <w:r w:rsidRPr="000174A7">
        <w:rPr>
          <w:rFonts w:ascii="Agenda" w:hAnsi="Agenda"/>
        </w:rPr>
        <w:t>ut I also think the highlight has been the fun. Like, it's been such hard work</w:t>
      </w:r>
      <w:r w:rsidR="0043347A" w:rsidRPr="000174A7">
        <w:rPr>
          <w:rFonts w:ascii="Agenda" w:hAnsi="Agenda"/>
        </w:rPr>
        <w:t>, a</w:t>
      </w:r>
      <w:r w:rsidRPr="000174A7">
        <w:rPr>
          <w:rFonts w:ascii="Agenda" w:hAnsi="Agenda"/>
        </w:rPr>
        <w:t xml:space="preserve">nd there have been times where we have had to fight tooth and nail to convince somebody, you know, years of writing business cases around why inclusion matters. And I think you're all thank </w:t>
      </w:r>
      <w:proofErr w:type="gramStart"/>
      <w:r w:rsidRPr="000174A7">
        <w:rPr>
          <w:rFonts w:ascii="Agenda" w:hAnsi="Agenda"/>
        </w:rPr>
        <w:t>goodness,</w:t>
      </w:r>
      <w:proofErr w:type="gramEnd"/>
      <w:r w:rsidRPr="000174A7">
        <w:rPr>
          <w:rFonts w:ascii="Agenda" w:hAnsi="Agenda"/>
        </w:rPr>
        <w:t xml:space="preserve"> we don't have to write all those business cases anymore. But the fun we've had </w:t>
      </w:r>
      <w:r w:rsidR="0043347A" w:rsidRPr="000174A7">
        <w:rPr>
          <w:rFonts w:ascii="Agenda" w:hAnsi="Agenda"/>
        </w:rPr>
        <w:t xml:space="preserve">and the </w:t>
      </w:r>
      <w:r w:rsidRPr="000174A7">
        <w:rPr>
          <w:rFonts w:ascii="Agenda" w:hAnsi="Agenda"/>
        </w:rPr>
        <w:t>laughs and, you know, I was laughing with somebody the other day about</w:t>
      </w:r>
      <w:r w:rsidR="0030432E" w:rsidRPr="000174A7">
        <w:rPr>
          <w:rFonts w:ascii="Agenda" w:hAnsi="Agenda"/>
        </w:rPr>
        <w:t>…</w:t>
      </w:r>
      <w:r w:rsidRPr="000174A7">
        <w:rPr>
          <w:rFonts w:ascii="Agenda" w:hAnsi="Agenda"/>
        </w:rPr>
        <w:t xml:space="preserve"> </w:t>
      </w:r>
    </w:p>
    <w:p w14:paraId="27F709ED" w14:textId="77777777" w:rsidR="00F94355" w:rsidRDefault="00F94355" w:rsidP="00E1212D">
      <w:pPr>
        <w:ind w:left="1701"/>
        <w:rPr>
          <w:rFonts w:ascii="Agenda" w:hAnsi="Agenda"/>
        </w:rPr>
      </w:pPr>
    </w:p>
    <w:p w14:paraId="19AD7DC3" w14:textId="38E79976" w:rsidR="0030432E" w:rsidRPr="000174A7" w:rsidRDefault="006B00D2" w:rsidP="00E1212D">
      <w:pPr>
        <w:ind w:left="1701"/>
        <w:rPr>
          <w:rFonts w:ascii="Agenda" w:hAnsi="Agenda"/>
        </w:rPr>
      </w:pPr>
      <w:r w:rsidRPr="000174A7">
        <w:rPr>
          <w:rFonts w:ascii="Agenda" w:hAnsi="Agenda"/>
        </w:rPr>
        <w:t>We did a big campaign a few years ago for Carers Week with Angela Rippon</w:t>
      </w:r>
      <w:r w:rsidR="0030432E" w:rsidRPr="000174A7">
        <w:rPr>
          <w:rFonts w:ascii="Agenda" w:hAnsi="Agenda"/>
        </w:rPr>
        <w:t>, a</w:t>
      </w:r>
      <w:r w:rsidRPr="000174A7">
        <w:rPr>
          <w:rFonts w:ascii="Agenda" w:hAnsi="Agenda"/>
        </w:rPr>
        <w:t xml:space="preserve">nd I remember Angela Rippon and I trotting around different </w:t>
      </w:r>
      <w:proofErr w:type="spellStart"/>
      <w:r w:rsidRPr="000174A7">
        <w:rPr>
          <w:rFonts w:ascii="Agenda" w:hAnsi="Agenda"/>
        </w:rPr>
        <w:t>different</w:t>
      </w:r>
      <w:proofErr w:type="spellEnd"/>
      <w:r w:rsidRPr="000174A7">
        <w:rPr>
          <w:rFonts w:ascii="Agenda" w:hAnsi="Agenda"/>
        </w:rPr>
        <w:t xml:space="preserve"> businesses to talk about kind of how we must be thinking about the role of carers in the workplace. </w:t>
      </w:r>
    </w:p>
    <w:p w14:paraId="34D02B1B" w14:textId="77777777" w:rsidR="0030432E" w:rsidRPr="000174A7" w:rsidRDefault="0030432E" w:rsidP="00E1212D">
      <w:pPr>
        <w:ind w:left="1701"/>
        <w:rPr>
          <w:rFonts w:ascii="Agenda" w:hAnsi="Agenda"/>
        </w:rPr>
      </w:pPr>
    </w:p>
    <w:p w14:paraId="3B55BB95" w14:textId="77777777" w:rsidR="00627BC5" w:rsidRPr="000174A7" w:rsidRDefault="006B00D2" w:rsidP="00E1212D">
      <w:pPr>
        <w:ind w:left="1701"/>
        <w:rPr>
          <w:rFonts w:ascii="Agenda" w:hAnsi="Agenda"/>
        </w:rPr>
      </w:pPr>
      <w:r w:rsidRPr="000174A7">
        <w:rPr>
          <w:rFonts w:ascii="Agenda" w:hAnsi="Agenda"/>
        </w:rPr>
        <w:t>I remember one day, I think I was on about my fourth presentation of the day, and I had no idea what business I was in from one to the next</w:t>
      </w:r>
      <w:r w:rsidR="0030432E" w:rsidRPr="000174A7">
        <w:rPr>
          <w:rFonts w:ascii="Agenda" w:hAnsi="Agenda"/>
        </w:rPr>
        <w:t>, b</w:t>
      </w:r>
      <w:r w:rsidRPr="000174A7">
        <w:rPr>
          <w:rFonts w:ascii="Agenda" w:hAnsi="Agenda"/>
        </w:rPr>
        <w:t xml:space="preserve">ecause I was like, literally on a mission and turning up to a huge organisation and completely standing on the stage in front of 400 people, and having no idea which organisation </w:t>
      </w:r>
      <w:r w:rsidR="00FE500A" w:rsidRPr="000174A7">
        <w:rPr>
          <w:rFonts w:ascii="Agenda" w:hAnsi="Agenda"/>
        </w:rPr>
        <w:t xml:space="preserve">I’m </w:t>
      </w:r>
      <w:r w:rsidRPr="000174A7">
        <w:rPr>
          <w:rFonts w:ascii="Agenda" w:hAnsi="Agenda"/>
        </w:rPr>
        <w:t>in</w:t>
      </w:r>
      <w:r w:rsidR="00627BC5" w:rsidRPr="000174A7">
        <w:rPr>
          <w:rFonts w:ascii="Agenda" w:hAnsi="Agenda"/>
        </w:rPr>
        <w:t>,</w:t>
      </w:r>
      <w:r w:rsidRPr="000174A7">
        <w:rPr>
          <w:rFonts w:ascii="Agenda" w:hAnsi="Agenda"/>
        </w:rPr>
        <w:t xml:space="preserve"> and then actually saying to everyone, </w:t>
      </w:r>
      <w:r w:rsidR="00627BC5" w:rsidRPr="000174A7">
        <w:rPr>
          <w:rFonts w:ascii="Agenda" w:hAnsi="Agenda"/>
        </w:rPr>
        <w:t>‘W</w:t>
      </w:r>
      <w:r w:rsidRPr="000174A7">
        <w:rPr>
          <w:rFonts w:ascii="Agenda" w:hAnsi="Agenda"/>
        </w:rPr>
        <w:t>elcome everyone to organisation X</w:t>
      </w:r>
      <w:r w:rsidR="00627BC5" w:rsidRPr="000174A7">
        <w:rPr>
          <w:rFonts w:ascii="Agenda" w:hAnsi="Agenda"/>
        </w:rPr>
        <w:t>’</w:t>
      </w:r>
      <w:r w:rsidRPr="000174A7">
        <w:rPr>
          <w:rFonts w:ascii="Agenda" w:hAnsi="Agenda"/>
        </w:rPr>
        <w:t xml:space="preserve"> when I'm actually stood in organisation </w:t>
      </w:r>
      <w:r w:rsidR="00627BC5" w:rsidRPr="000174A7">
        <w:rPr>
          <w:rFonts w:ascii="Agenda" w:hAnsi="Agenda"/>
        </w:rPr>
        <w:t>Y</w:t>
      </w:r>
      <w:r w:rsidRPr="000174A7">
        <w:rPr>
          <w:rFonts w:ascii="Agenda" w:hAnsi="Agenda"/>
        </w:rPr>
        <w:t xml:space="preserve">? </w:t>
      </w:r>
    </w:p>
    <w:p w14:paraId="1373E562" w14:textId="77777777" w:rsidR="00627BC5" w:rsidRPr="000174A7" w:rsidRDefault="00627BC5" w:rsidP="00E1212D">
      <w:pPr>
        <w:ind w:left="1701"/>
        <w:rPr>
          <w:rFonts w:ascii="Agenda" w:hAnsi="Agenda"/>
        </w:rPr>
      </w:pPr>
    </w:p>
    <w:p w14:paraId="4014C5B5" w14:textId="5CAC72C7" w:rsidR="006B00D2" w:rsidRPr="000174A7" w:rsidRDefault="006B00D2" w:rsidP="00E1212D">
      <w:pPr>
        <w:ind w:left="1701"/>
        <w:rPr>
          <w:rFonts w:ascii="Agenda" w:hAnsi="Agenda"/>
        </w:rPr>
      </w:pPr>
      <w:proofErr w:type="gramStart"/>
      <w:r w:rsidRPr="000174A7">
        <w:rPr>
          <w:rFonts w:ascii="Agenda" w:hAnsi="Agenda"/>
        </w:rPr>
        <w:t>So</w:t>
      </w:r>
      <w:proofErr w:type="gramEnd"/>
      <w:r w:rsidRPr="000174A7">
        <w:rPr>
          <w:rFonts w:ascii="Agenda" w:hAnsi="Agenda"/>
        </w:rPr>
        <w:t xml:space="preserve"> the highlight has been this sense of </w:t>
      </w:r>
      <w:r w:rsidR="00F73BCB" w:rsidRPr="000174A7">
        <w:rPr>
          <w:rFonts w:ascii="Agenda" w:hAnsi="Agenda"/>
        </w:rPr>
        <w:t>‘</w:t>
      </w:r>
      <w:r w:rsidR="00627BC5" w:rsidRPr="000174A7">
        <w:rPr>
          <w:rFonts w:ascii="Agenda" w:hAnsi="Agenda"/>
        </w:rPr>
        <w:t>Look</w:t>
      </w:r>
      <w:r w:rsidRPr="000174A7">
        <w:rPr>
          <w:rFonts w:ascii="Agenda" w:hAnsi="Agenda"/>
        </w:rPr>
        <w:t>, we're human, we're all human</w:t>
      </w:r>
      <w:r w:rsidR="00627BC5" w:rsidRPr="000174A7">
        <w:rPr>
          <w:rFonts w:ascii="Agenda" w:hAnsi="Agenda"/>
        </w:rPr>
        <w:t>’</w:t>
      </w:r>
      <w:r w:rsidR="00C842D4" w:rsidRPr="000174A7">
        <w:rPr>
          <w:rFonts w:ascii="Agenda" w:hAnsi="Agenda"/>
        </w:rPr>
        <w:t xml:space="preserve"> a</w:t>
      </w:r>
      <w:r w:rsidRPr="000174A7">
        <w:rPr>
          <w:rFonts w:ascii="Agenda" w:hAnsi="Agenda"/>
        </w:rPr>
        <w:t xml:space="preserve">nd that is that is what we need to celebrate. We are not creating a culture of </w:t>
      </w:r>
      <w:proofErr w:type="spellStart"/>
      <w:r w:rsidR="00F73BCB" w:rsidRPr="000174A7">
        <w:rPr>
          <w:rFonts w:ascii="Agenda" w:hAnsi="Agenda"/>
        </w:rPr>
        <w:t>auton</w:t>
      </w:r>
      <w:r w:rsidR="00C842D4" w:rsidRPr="000174A7">
        <w:rPr>
          <w:rFonts w:ascii="Agenda" w:hAnsi="Agenda"/>
        </w:rPr>
        <w:t>imatronic</w:t>
      </w:r>
      <w:proofErr w:type="spellEnd"/>
      <w:r w:rsidRPr="000174A7">
        <w:rPr>
          <w:rFonts w:ascii="Agenda" w:hAnsi="Agenda"/>
        </w:rPr>
        <w:t xml:space="preserve"> perfection. This is about being human</w:t>
      </w:r>
      <w:r w:rsidR="008135AA" w:rsidRPr="000174A7">
        <w:rPr>
          <w:rFonts w:ascii="Agenda" w:hAnsi="Agenda"/>
        </w:rPr>
        <w:t>,</w:t>
      </w:r>
      <w:r w:rsidRPr="000174A7">
        <w:rPr>
          <w:rFonts w:ascii="Agenda" w:hAnsi="Agenda"/>
        </w:rPr>
        <w:t xml:space="preserve"> being real, and </w:t>
      </w:r>
      <w:proofErr w:type="gramStart"/>
      <w:r w:rsidRPr="000174A7">
        <w:rPr>
          <w:rFonts w:ascii="Agenda" w:hAnsi="Agenda"/>
        </w:rPr>
        <w:t>actually having</w:t>
      </w:r>
      <w:proofErr w:type="gramEnd"/>
      <w:r w:rsidRPr="000174A7">
        <w:rPr>
          <w:rFonts w:ascii="Agenda" w:hAnsi="Agenda"/>
        </w:rPr>
        <w:t xml:space="preserve"> fun with inclusion</w:t>
      </w:r>
      <w:r w:rsidR="008135AA" w:rsidRPr="000174A7">
        <w:rPr>
          <w:rFonts w:ascii="Agenda" w:hAnsi="Agenda"/>
        </w:rPr>
        <w:t>.</w:t>
      </w:r>
    </w:p>
    <w:p w14:paraId="70876993" w14:textId="77777777" w:rsidR="008135AA" w:rsidRPr="000174A7" w:rsidRDefault="008135AA" w:rsidP="00E1212D">
      <w:pPr>
        <w:ind w:left="1701"/>
        <w:rPr>
          <w:rFonts w:ascii="Agenda" w:hAnsi="Agenda"/>
        </w:rPr>
      </w:pPr>
    </w:p>
    <w:p w14:paraId="6DCD3B5B" w14:textId="4A9B9DCE" w:rsidR="009079A3" w:rsidRPr="000174A7" w:rsidRDefault="008135AA"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And finally, Rupert, key highlights of the last 10 years, you talked about cold calling from the start to where you are now</w:t>
      </w:r>
      <w:r w:rsidR="00E565C9" w:rsidRPr="000174A7">
        <w:rPr>
          <w:rFonts w:ascii="Agenda" w:hAnsi="Agenda"/>
        </w:rPr>
        <w:t>,</w:t>
      </w:r>
      <w:r w:rsidR="006B00D2" w:rsidRPr="000174A7">
        <w:rPr>
          <w:rFonts w:ascii="Agenda" w:hAnsi="Agenda"/>
        </w:rPr>
        <w:t xml:space="preserve"> how far you've come. If you were to pick a key highlight, what would that be?</w:t>
      </w:r>
    </w:p>
    <w:p w14:paraId="2321FA22" w14:textId="77777777" w:rsidR="009079A3" w:rsidRPr="000174A7" w:rsidRDefault="009079A3" w:rsidP="006B00D2">
      <w:pPr>
        <w:ind w:left="1701" w:hanging="1701"/>
        <w:rPr>
          <w:rFonts w:ascii="Agenda" w:hAnsi="Agenda"/>
        </w:rPr>
      </w:pPr>
    </w:p>
    <w:p w14:paraId="34AB6955" w14:textId="77777777" w:rsidR="00087A7C" w:rsidRPr="000174A7" w:rsidRDefault="009079A3" w:rsidP="006B00D2">
      <w:pPr>
        <w:ind w:left="1701" w:hanging="1701"/>
        <w:rPr>
          <w:rFonts w:ascii="Agenda" w:hAnsi="Agenda"/>
        </w:rPr>
      </w:pPr>
      <w:proofErr w:type="gramStart"/>
      <w:r w:rsidRPr="000174A7">
        <w:rPr>
          <w:rFonts w:ascii="Agenda" w:hAnsi="Agenda"/>
          <w:b/>
          <w:bCs/>
        </w:rPr>
        <w:lastRenderedPageBreak/>
        <w:t>Rupert</w:t>
      </w:r>
      <w:proofErr w:type="gramEnd"/>
      <w:r w:rsidRPr="000174A7">
        <w:rPr>
          <w:rFonts w:ascii="Agenda" w:hAnsi="Agenda"/>
        </w:rPr>
        <w:tab/>
      </w:r>
      <w:r w:rsidR="006B00D2" w:rsidRPr="000174A7">
        <w:rPr>
          <w:rFonts w:ascii="Agenda" w:hAnsi="Agenda"/>
        </w:rPr>
        <w:t>I think it's the kind of super objective</w:t>
      </w:r>
      <w:r w:rsidR="00087A7C" w:rsidRPr="000174A7">
        <w:rPr>
          <w:rFonts w:ascii="Agenda" w:hAnsi="Agenda"/>
        </w:rPr>
        <w:t>,</w:t>
      </w:r>
      <w:r w:rsidR="006B00D2" w:rsidRPr="000174A7">
        <w:rPr>
          <w:rFonts w:ascii="Agenda" w:hAnsi="Agenda"/>
        </w:rPr>
        <w:t xml:space="preserve"> which is to take the concept of inclusion and put it into reality. </w:t>
      </w:r>
    </w:p>
    <w:p w14:paraId="7ABBD714" w14:textId="77777777" w:rsidR="00087A7C" w:rsidRPr="000174A7" w:rsidRDefault="00087A7C" w:rsidP="006B00D2">
      <w:pPr>
        <w:ind w:left="1701" w:hanging="1701"/>
        <w:rPr>
          <w:rFonts w:ascii="Agenda" w:hAnsi="Agenda"/>
        </w:rPr>
      </w:pPr>
    </w:p>
    <w:p w14:paraId="2F08173E" w14:textId="77777777" w:rsidR="00087A7C" w:rsidRPr="000174A7" w:rsidRDefault="006B00D2" w:rsidP="00087A7C">
      <w:pPr>
        <w:ind w:left="1701"/>
        <w:rPr>
          <w:rFonts w:ascii="Agenda" w:hAnsi="Agenda"/>
        </w:rPr>
      </w:pPr>
      <w:r w:rsidRPr="000174A7">
        <w:rPr>
          <w:rFonts w:ascii="Agenda" w:hAnsi="Agenda"/>
        </w:rPr>
        <w:t>We adopted a saying quite earlier on which was, action gets traction and papers get shredded</w:t>
      </w:r>
      <w:r w:rsidR="00087A7C" w:rsidRPr="000174A7">
        <w:rPr>
          <w:rFonts w:ascii="Agenda" w:hAnsi="Agenda"/>
        </w:rPr>
        <w:t>…</w:t>
      </w:r>
    </w:p>
    <w:p w14:paraId="4840A213" w14:textId="77777777" w:rsidR="00087A7C" w:rsidRPr="000174A7" w:rsidRDefault="00087A7C" w:rsidP="00087A7C">
      <w:pPr>
        <w:ind w:left="1701"/>
        <w:rPr>
          <w:rFonts w:ascii="Agenda" w:hAnsi="Agenda"/>
        </w:rPr>
      </w:pPr>
    </w:p>
    <w:p w14:paraId="7078189A" w14:textId="470B62BA" w:rsidR="00756B62" w:rsidRPr="000174A7" w:rsidRDefault="00756B62" w:rsidP="00087A7C">
      <w:pPr>
        <w:ind w:left="1701" w:hanging="1701"/>
        <w:rPr>
          <w:rFonts w:ascii="Agenda" w:hAnsi="Agenda"/>
        </w:rPr>
      </w:pPr>
      <w:proofErr w:type="gramStart"/>
      <w:r w:rsidRPr="000174A7">
        <w:rPr>
          <w:rFonts w:ascii="Agenda" w:hAnsi="Agenda"/>
          <w:b/>
          <w:bCs/>
        </w:rPr>
        <w:t>Stephanie</w:t>
      </w:r>
      <w:proofErr w:type="gramEnd"/>
      <w:r w:rsidRPr="000174A7">
        <w:rPr>
          <w:rFonts w:ascii="Agenda" w:hAnsi="Agenda"/>
        </w:rPr>
        <w:tab/>
      </w:r>
      <w:r w:rsidR="00322869">
        <w:rPr>
          <w:rFonts w:ascii="Agenda" w:hAnsi="Agenda"/>
        </w:rPr>
        <w:t>I l</w:t>
      </w:r>
      <w:r w:rsidR="006B00D2" w:rsidRPr="000174A7">
        <w:rPr>
          <w:rFonts w:ascii="Agenda" w:hAnsi="Agenda"/>
        </w:rPr>
        <w:t xml:space="preserve">ike that. </w:t>
      </w:r>
    </w:p>
    <w:p w14:paraId="311A6BB6" w14:textId="77777777" w:rsidR="00756B62" w:rsidRPr="000174A7" w:rsidRDefault="00756B62" w:rsidP="00087A7C">
      <w:pPr>
        <w:ind w:left="1701" w:hanging="1701"/>
        <w:rPr>
          <w:rFonts w:ascii="Agenda" w:hAnsi="Agenda"/>
        </w:rPr>
      </w:pPr>
    </w:p>
    <w:p w14:paraId="7AC6B781" w14:textId="6C8924A2" w:rsidR="0087670B" w:rsidRPr="000174A7" w:rsidRDefault="00756B62" w:rsidP="00087A7C">
      <w:pPr>
        <w:ind w:left="1701" w:hanging="1701"/>
        <w:rPr>
          <w:rFonts w:ascii="Agenda" w:hAnsi="Agenda"/>
        </w:rPr>
      </w:pPr>
      <w:r w:rsidRPr="000174A7">
        <w:rPr>
          <w:rFonts w:ascii="Agenda" w:hAnsi="Agenda"/>
          <w:b/>
          <w:bCs/>
        </w:rPr>
        <w:t>Rupert</w:t>
      </w:r>
      <w:r w:rsidRPr="000174A7">
        <w:rPr>
          <w:rFonts w:ascii="Agenda" w:hAnsi="Agenda"/>
        </w:rPr>
        <w:tab/>
      </w:r>
      <w:r w:rsidR="006B00D2" w:rsidRPr="000174A7">
        <w:rPr>
          <w:rFonts w:ascii="Agenda" w:hAnsi="Agenda"/>
        </w:rPr>
        <w:t xml:space="preserve">This was our mantra. </w:t>
      </w:r>
      <w:proofErr w:type="gramStart"/>
      <w:r w:rsidR="006B00D2" w:rsidRPr="000174A7">
        <w:rPr>
          <w:rFonts w:ascii="Agenda" w:hAnsi="Agenda"/>
        </w:rPr>
        <w:t>So</w:t>
      </w:r>
      <w:proofErr w:type="gramEnd"/>
      <w:r w:rsidR="006B00D2" w:rsidRPr="000174A7">
        <w:rPr>
          <w:rFonts w:ascii="Agenda" w:hAnsi="Agenda"/>
        </w:rPr>
        <w:t xml:space="preserve"> we weren't here creating papers with things </w:t>
      </w:r>
      <w:r w:rsidR="006E518C" w:rsidRPr="000174A7">
        <w:rPr>
          <w:rFonts w:ascii="Agenda" w:hAnsi="Agenda"/>
        </w:rPr>
        <w:t xml:space="preserve">for </w:t>
      </w:r>
      <w:r w:rsidR="006B00D2" w:rsidRPr="000174A7">
        <w:rPr>
          <w:rFonts w:ascii="Agenda" w:hAnsi="Agenda"/>
        </w:rPr>
        <w:t>people to read and pontificate over</w:t>
      </w:r>
      <w:r w:rsidR="006E518C" w:rsidRPr="000174A7">
        <w:rPr>
          <w:rFonts w:ascii="Agenda" w:hAnsi="Agenda"/>
        </w:rPr>
        <w:t>. W</w:t>
      </w:r>
      <w:r w:rsidR="006B00D2" w:rsidRPr="000174A7">
        <w:rPr>
          <w:rFonts w:ascii="Agenda" w:hAnsi="Agenda"/>
        </w:rPr>
        <w:t>hat we were doing was coming up with real interventions</w:t>
      </w:r>
      <w:r w:rsidR="00322869">
        <w:rPr>
          <w:rFonts w:ascii="Agenda" w:hAnsi="Agenda"/>
        </w:rPr>
        <w:t xml:space="preserve">, or </w:t>
      </w:r>
      <w:r w:rsidR="006B00D2" w:rsidRPr="000174A7">
        <w:rPr>
          <w:rFonts w:ascii="Agenda" w:hAnsi="Agenda"/>
        </w:rPr>
        <w:t xml:space="preserve">actions you can take. </w:t>
      </w:r>
    </w:p>
    <w:p w14:paraId="6664AFBB" w14:textId="77777777" w:rsidR="0087670B" w:rsidRPr="000174A7" w:rsidRDefault="0087670B" w:rsidP="00087A7C">
      <w:pPr>
        <w:ind w:left="1701" w:hanging="1701"/>
        <w:rPr>
          <w:rFonts w:ascii="Agenda" w:hAnsi="Agenda"/>
        </w:rPr>
      </w:pPr>
    </w:p>
    <w:p w14:paraId="09A0AC69" w14:textId="1FF18061" w:rsidR="006B00D2" w:rsidRPr="000174A7" w:rsidRDefault="006B00D2" w:rsidP="0087670B">
      <w:pPr>
        <w:ind w:left="1701"/>
        <w:rPr>
          <w:rFonts w:ascii="Agenda" w:hAnsi="Agenda"/>
        </w:rPr>
      </w:pPr>
      <w:r w:rsidRPr="000174A7">
        <w:rPr>
          <w:rFonts w:ascii="Agenda" w:hAnsi="Agenda"/>
        </w:rPr>
        <w:t>And what I've seen over the last 10 years is that been put into practice</w:t>
      </w:r>
      <w:r w:rsidR="0087670B" w:rsidRPr="000174A7">
        <w:rPr>
          <w:rFonts w:ascii="Agenda" w:hAnsi="Agenda"/>
        </w:rPr>
        <w:t>, a</w:t>
      </w:r>
      <w:r w:rsidRPr="000174A7">
        <w:rPr>
          <w:rFonts w:ascii="Agenda" w:hAnsi="Agenda"/>
        </w:rPr>
        <w:t xml:space="preserve">nd I think sort of linked to that the </w:t>
      </w:r>
      <w:proofErr w:type="spellStart"/>
      <w:r w:rsidRPr="000174A7">
        <w:rPr>
          <w:rFonts w:ascii="Agenda" w:hAnsi="Agenda"/>
        </w:rPr>
        <w:t>the</w:t>
      </w:r>
      <w:proofErr w:type="spellEnd"/>
      <w:r w:rsidRPr="000174A7">
        <w:rPr>
          <w:rFonts w:ascii="Agenda" w:hAnsi="Agenda"/>
        </w:rPr>
        <w:t xml:space="preserve">, what's </w:t>
      </w:r>
      <w:proofErr w:type="gramStart"/>
      <w:r w:rsidRPr="000174A7">
        <w:rPr>
          <w:rFonts w:ascii="Agenda" w:hAnsi="Agenda"/>
        </w:rPr>
        <w:t>really exciting</w:t>
      </w:r>
      <w:proofErr w:type="gramEnd"/>
      <w:r w:rsidRPr="000174A7">
        <w:rPr>
          <w:rFonts w:ascii="Agenda" w:hAnsi="Agenda"/>
        </w:rPr>
        <w:t xml:space="preserve">, for me, has been the development of the inclusive employee standard, which is really trying to define what an </w:t>
      </w:r>
      <w:r w:rsidR="00322869">
        <w:rPr>
          <w:rFonts w:ascii="Agenda" w:hAnsi="Agenda"/>
        </w:rPr>
        <w:t>i</w:t>
      </w:r>
      <w:r w:rsidR="0087670B" w:rsidRPr="000174A7">
        <w:rPr>
          <w:rFonts w:ascii="Agenda" w:hAnsi="Agenda"/>
        </w:rPr>
        <w:t>n</w:t>
      </w:r>
      <w:r w:rsidRPr="000174A7">
        <w:rPr>
          <w:rFonts w:ascii="Agenda" w:hAnsi="Agenda"/>
        </w:rPr>
        <w:t xml:space="preserve">clusive </w:t>
      </w:r>
      <w:r w:rsidR="00322869">
        <w:rPr>
          <w:rFonts w:ascii="Agenda" w:hAnsi="Agenda"/>
        </w:rPr>
        <w:t>o</w:t>
      </w:r>
      <w:r w:rsidRPr="000174A7">
        <w:rPr>
          <w:rFonts w:ascii="Agenda" w:hAnsi="Agenda"/>
        </w:rPr>
        <w:t>rganisation looks like</w:t>
      </w:r>
      <w:r w:rsidR="0087670B" w:rsidRPr="000174A7">
        <w:rPr>
          <w:rFonts w:ascii="Agenda" w:hAnsi="Agenda"/>
        </w:rPr>
        <w:t>, a</w:t>
      </w:r>
      <w:r w:rsidRPr="000174A7">
        <w:rPr>
          <w:rFonts w:ascii="Agenda" w:hAnsi="Agenda"/>
        </w:rPr>
        <w:t xml:space="preserve">nd at the same time, give the practical opportunities to put that into practice. So actually, what can you do to become more inclusive, and that is kind of where we've kind of got to </w:t>
      </w:r>
      <w:proofErr w:type="gramStart"/>
      <w:r w:rsidRPr="000174A7">
        <w:rPr>
          <w:rFonts w:ascii="Agenda" w:hAnsi="Agenda"/>
        </w:rPr>
        <w:t>now</w:t>
      </w:r>
      <w:proofErr w:type="gramEnd"/>
      <w:r w:rsidRPr="000174A7">
        <w:rPr>
          <w:rFonts w:ascii="Agenda" w:hAnsi="Agenda"/>
        </w:rPr>
        <w:t>.</w:t>
      </w:r>
    </w:p>
    <w:p w14:paraId="691867E6" w14:textId="77777777" w:rsidR="0087670B" w:rsidRPr="000174A7" w:rsidRDefault="0087670B" w:rsidP="0087670B">
      <w:pPr>
        <w:ind w:left="1701"/>
        <w:rPr>
          <w:rFonts w:ascii="Agenda" w:hAnsi="Agenda"/>
        </w:rPr>
      </w:pPr>
    </w:p>
    <w:p w14:paraId="2FF8655E" w14:textId="3EBBDEFF" w:rsidR="00B22342" w:rsidRPr="000174A7" w:rsidRDefault="0087670B"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So now let's talk about the present and the current </w:t>
      </w:r>
      <w:r w:rsidRPr="000174A7">
        <w:rPr>
          <w:rFonts w:ascii="Agenda" w:hAnsi="Agenda"/>
        </w:rPr>
        <w:t>I&amp;D</w:t>
      </w:r>
      <w:r w:rsidR="006B00D2" w:rsidRPr="000174A7">
        <w:rPr>
          <w:rFonts w:ascii="Agenda" w:hAnsi="Agenda"/>
        </w:rPr>
        <w:t xml:space="preserve"> priorities. We can't of course, ignore the last 12 months and the impact that's had on the profile of inclusion, whether that's the impact of COVID and employees having to, like we are quickly </w:t>
      </w:r>
      <w:proofErr w:type="gramStart"/>
      <w:r w:rsidR="006B00D2" w:rsidRPr="000174A7">
        <w:rPr>
          <w:rFonts w:ascii="Agenda" w:hAnsi="Agenda"/>
        </w:rPr>
        <w:t>adapt</w:t>
      </w:r>
      <w:proofErr w:type="gramEnd"/>
      <w:r w:rsidR="006B00D2" w:rsidRPr="000174A7">
        <w:rPr>
          <w:rFonts w:ascii="Agenda" w:hAnsi="Agenda"/>
        </w:rPr>
        <w:t xml:space="preserve"> to working from home, often flexibly as well. Or, of course, the tragic murder of George Floyd, which raises the topic of racism and the existence of racist culture in some parts of society. </w:t>
      </w:r>
    </w:p>
    <w:p w14:paraId="5BCB930C" w14:textId="77777777" w:rsidR="00B22342" w:rsidRPr="000174A7" w:rsidRDefault="00B22342" w:rsidP="006B00D2">
      <w:pPr>
        <w:ind w:left="1701" w:hanging="1701"/>
        <w:rPr>
          <w:rFonts w:ascii="Agenda" w:hAnsi="Agenda"/>
        </w:rPr>
      </w:pPr>
    </w:p>
    <w:p w14:paraId="7402EA1E" w14:textId="1E2F0A16" w:rsidR="006B00D2" w:rsidRPr="000174A7" w:rsidRDefault="006B00D2" w:rsidP="00B22342">
      <w:pPr>
        <w:ind w:left="1701"/>
        <w:rPr>
          <w:rFonts w:ascii="Agenda" w:hAnsi="Agenda"/>
        </w:rPr>
      </w:pPr>
      <w:r w:rsidRPr="000174A7">
        <w:rPr>
          <w:rFonts w:ascii="Agenda" w:hAnsi="Agenda"/>
        </w:rPr>
        <w:t xml:space="preserve">Claire, can you start by telling us about </w:t>
      </w:r>
      <w:r w:rsidR="009A39C0" w:rsidRPr="000174A7">
        <w:rPr>
          <w:rFonts w:ascii="Agenda" w:hAnsi="Agenda"/>
        </w:rPr>
        <w:t>Inclusive Employers</w:t>
      </w:r>
      <w:r w:rsidRPr="000174A7">
        <w:rPr>
          <w:rFonts w:ascii="Agenda" w:hAnsi="Agenda"/>
        </w:rPr>
        <w:t xml:space="preserve"> anti racism programme</w:t>
      </w:r>
      <w:r w:rsidR="00B22342" w:rsidRPr="000174A7">
        <w:rPr>
          <w:rFonts w:ascii="Agenda" w:hAnsi="Agenda"/>
        </w:rPr>
        <w:t>, a</w:t>
      </w:r>
      <w:r w:rsidRPr="000174A7">
        <w:rPr>
          <w:rFonts w:ascii="Agenda" w:hAnsi="Agenda"/>
        </w:rPr>
        <w:t>nd why you feel it's important for employers to engage with this topic?</w:t>
      </w:r>
    </w:p>
    <w:p w14:paraId="36CDDF97" w14:textId="77777777" w:rsidR="00B22342" w:rsidRPr="000174A7" w:rsidRDefault="00B22342" w:rsidP="00B22342">
      <w:pPr>
        <w:ind w:left="1701"/>
        <w:rPr>
          <w:rFonts w:ascii="Agenda" w:hAnsi="Agenda"/>
        </w:rPr>
      </w:pPr>
    </w:p>
    <w:p w14:paraId="7403DF40" w14:textId="77777777" w:rsidR="00BB5756" w:rsidRPr="000174A7" w:rsidRDefault="00B22342" w:rsidP="006B00D2">
      <w:pPr>
        <w:ind w:left="1701" w:hanging="1701"/>
        <w:rPr>
          <w:rFonts w:ascii="Agenda" w:hAnsi="Agenda"/>
        </w:rPr>
      </w:pPr>
      <w:r w:rsidRPr="000174A7">
        <w:rPr>
          <w:rFonts w:ascii="Agenda" w:hAnsi="Agenda"/>
          <w:b/>
          <w:bCs/>
        </w:rPr>
        <w:t>Claire</w:t>
      </w:r>
      <w:r w:rsidRPr="000174A7">
        <w:rPr>
          <w:rFonts w:ascii="Agenda" w:hAnsi="Agenda"/>
        </w:rPr>
        <w:tab/>
      </w:r>
      <w:r w:rsidR="006B00D2" w:rsidRPr="000174A7">
        <w:rPr>
          <w:rFonts w:ascii="Agenda" w:hAnsi="Agenda"/>
        </w:rPr>
        <w:t xml:space="preserve">Yeah, of course. I mean, we've spoken a lot, so far stuff about ideas and concepts. For us, </w:t>
      </w:r>
      <w:proofErr w:type="gramStart"/>
      <w:r w:rsidR="006B00D2" w:rsidRPr="000174A7">
        <w:rPr>
          <w:rFonts w:ascii="Agenda" w:hAnsi="Agenda"/>
        </w:rPr>
        <w:t>all of</w:t>
      </w:r>
      <w:proofErr w:type="gramEnd"/>
      <w:r w:rsidR="006B00D2" w:rsidRPr="000174A7">
        <w:rPr>
          <w:rFonts w:ascii="Agenda" w:hAnsi="Agenda"/>
        </w:rPr>
        <w:t xml:space="preserve"> our support, advice and guidance is rooted very much in being practical and making practical change</w:t>
      </w:r>
      <w:r w:rsidR="00BB5756" w:rsidRPr="000174A7">
        <w:rPr>
          <w:rFonts w:ascii="Agenda" w:hAnsi="Agenda"/>
        </w:rPr>
        <w:t>,</w:t>
      </w:r>
      <w:r w:rsidR="006B00D2" w:rsidRPr="000174A7">
        <w:rPr>
          <w:rFonts w:ascii="Agenda" w:hAnsi="Agenda"/>
        </w:rPr>
        <w:t xml:space="preserve"> making real things happen. </w:t>
      </w:r>
    </w:p>
    <w:p w14:paraId="1FA0EEF1" w14:textId="77777777" w:rsidR="00BB5756" w:rsidRPr="000174A7" w:rsidRDefault="00BB5756" w:rsidP="006B00D2">
      <w:pPr>
        <w:ind w:left="1701" w:hanging="1701"/>
        <w:rPr>
          <w:rFonts w:ascii="Agenda" w:hAnsi="Agenda"/>
        </w:rPr>
      </w:pPr>
    </w:p>
    <w:p w14:paraId="75D75B8F" w14:textId="77777777" w:rsidR="00BB5756" w:rsidRPr="000174A7" w:rsidRDefault="006B00D2" w:rsidP="00BB5756">
      <w:pPr>
        <w:ind w:left="1701"/>
        <w:rPr>
          <w:rFonts w:ascii="Agenda" w:hAnsi="Agenda"/>
        </w:rPr>
      </w:pPr>
      <w:proofErr w:type="gramStart"/>
      <w:r w:rsidRPr="000174A7">
        <w:rPr>
          <w:rFonts w:ascii="Agenda" w:hAnsi="Agenda"/>
        </w:rPr>
        <w:t>So</w:t>
      </w:r>
      <w:proofErr w:type="gramEnd"/>
      <w:r w:rsidRPr="000174A7">
        <w:rPr>
          <w:rFonts w:ascii="Agenda" w:hAnsi="Agenda"/>
        </w:rPr>
        <w:t xml:space="preserve"> the work we're doing on </w:t>
      </w:r>
      <w:proofErr w:type="spellStart"/>
      <w:r w:rsidRPr="000174A7">
        <w:rPr>
          <w:rFonts w:ascii="Agenda" w:hAnsi="Agenda"/>
        </w:rPr>
        <w:t>anti racism</w:t>
      </w:r>
      <w:proofErr w:type="spellEnd"/>
      <w:r w:rsidRPr="000174A7">
        <w:rPr>
          <w:rFonts w:ascii="Agenda" w:hAnsi="Agenda"/>
        </w:rPr>
        <w:t xml:space="preserve"> currently reflects that. Obviously, we've been working, trying to challenge racism since we started </w:t>
      </w:r>
      <w:r w:rsidR="009A39C0" w:rsidRPr="000174A7">
        <w:rPr>
          <w:rFonts w:ascii="Agenda" w:hAnsi="Agenda"/>
        </w:rPr>
        <w:t>Inclusive Employers</w:t>
      </w:r>
      <w:r w:rsidRPr="000174A7">
        <w:rPr>
          <w:rFonts w:ascii="Agenda" w:hAnsi="Agenda"/>
        </w:rPr>
        <w:t xml:space="preserve">, there's no question about that. </w:t>
      </w:r>
    </w:p>
    <w:p w14:paraId="7C958E41" w14:textId="77777777" w:rsidR="00BB5756" w:rsidRPr="000174A7" w:rsidRDefault="00BB5756" w:rsidP="00BB5756">
      <w:pPr>
        <w:ind w:left="1701"/>
        <w:rPr>
          <w:rFonts w:ascii="Agenda" w:hAnsi="Agenda"/>
        </w:rPr>
      </w:pPr>
    </w:p>
    <w:p w14:paraId="28604252" w14:textId="77777777" w:rsidR="00A43D44" w:rsidRPr="000174A7" w:rsidRDefault="006B00D2" w:rsidP="00BB5756">
      <w:pPr>
        <w:ind w:left="1701"/>
        <w:rPr>
          <w:rFonts w:ascii="Agenda" w:hAnsi="Agenda"/>
        </w:rPr>
      </w:pPr>
      <w:r w:rsidRPr="000174A7">
        <w:rPr>
          <w:rFonts w:ascii="Agenda" w:hAnsi="Agenda"/>
        </w:rPr>
        <w:t>We've done some major programmes of work</w:t>
      </w:r>
      <w:r w:rsidR="00BB5756" w:rsidRPr="000174A7">
        <w:rPr>
          <w:rFonts w:ascii="Agenda" w:hAnsi="Agenda"/>
        </w:rPr>
        <w:t>, b</w:t>
      </w:r>
      <w:r w:rsidRPr="000174A7">
        <w:rPr>
          <w:rFonts w:ascii="Agenda" w:hAnsi="Agenda"/>
        </w:rPr>
        <w:t xml:space="preserve">ut on the 25th of May, last year, George Floyd was murdered, and that had such </w:t>
      </w:r>
      <w:proofErr w:type="spellStart"/>
      <w:proofErr w:type="gramStart"/>
      <w:r w:rsidRPr="000174A7">
        <w:rPr>
          <w:rFonts w:ascii="Agenda" w:hAnsi="Agenda"/>
        </w:rPr>
        <w:t>a</w:t>
      </w:r>
      <w:proofErr w:type="spellEnd"/>
      <w:proofErr w:type="gramEnd"/>
      <w:r w:rsidRPr="000174A7">
        <w:rPr>
          <w:rFonts w:ascii="Agenda" w:hAnsi="Agenda"/>
        </w:rPr>
        <w:t xml:space="preserve"> impact on employers across the UK and globally. </w:t>
      </w:r>
    </w:p>
    <w:p w14:paraId="3042411C" w14:textId="77777777" w:rsidR="00A43D44" w:rsidRPr="000174A7" w:rsidRDefault="00A43D44" w:rsidP="00BB5756">
      <w:pPr>
        <w:ind w:left="1701"/>
        <w:rPr>
          <w:rFonts w:ascii="Agenda" w:hAnsi="Agenda"/>
        </w:rPr>
      </w:pPr>
    </w:p>
    <w:p w14:paraId="22853688" w14:textId="77777777" w:rsidR="00A43D44" w:rsidRPr="000174A7" w:rsidRDefault="006B00D2" w:rsidP="00BB5756">
      <w:pPr>
        <w:ind w:left="1701"/>
        <w:rPr>
          <w:rFonts w:ascii="Agenda" w:hAnsi="Agenda"/>
        </w:rPr>
      </w:pPr>
      <w:r w:rsidRPr="000174A7">
        <w:rPr>
          <w:rFonts w:ascii="Agenda" w:hAnsi="Agenda"/>
        </w:rPr>
        <w:t>Sadly, George is just one name</w:t>
      </w:r>
      <w:r w:rsidR="00A43D44" w:rsidRPr="000174A7">
        <w:rPr>
          <w:rFonts w:ascii="Agenda" w:hAnsi="Agenda"/>
        </w:rPr>
        <w:t>, a</w:t>
      </w:r>
      <w:r w:rsidRPr="000174A7">
        <w:rPr>
          <w:rFonts w:ascii="Agenda" w:hAnsi="Agenda"/>
        </w:rPr>
        <w:t xml:space="preserve">nd most of the names we know are men's names, but also lots of women have been murdered in the same sorts of circumstances. </w:t>
      </w:r>
    </w:p>
    <w:p w14:paraId="1F77990E" w14:textId="77777777" w:rsidR="00A43D44" w:rsidRPr="000174A7" w:rsidRDefault="00A43D44" w:rsidP="00BB5756">
      <w:pPr>
        <w:ind w:left="1701"/>
        <w:rPr>
          <w:rFonts w:ascii="Agenda" w:hAnsi="Agenda"/>
        </w:rPr>
      </w:pPr>
    </w:p>
    <w:p w14:paraId="4B338974" w14:textId="77777777" w:rsidR="00A43D44" w:rsidRPr="000174A7" w:rsidRDefault="006B00D2" w:rsidP="00BB5756">
      <w:pPr>
        <w:ind w:left="1701"/>
        <w:rPr>
          <w:rFonts w:ascii="Agenda" w:hAnsi="Agenda"/>
        </w:rPr>
      </w:pPr>
      <w:r w:rsidRPr="000174A7">
        <w:rPr>
          <w:rFonts w:ascii="Agenda" w:hAnsi="Agenda"/>
        </w:rPr>
        <w:t>And the sort of profoundness and the awfulness of that situation, resulted in lots of employers basically, going into a spin because they didn't know what to say</w:t>
      </w:r>
      <w:r w:rsidR="00A43D44" w:rsidRPr="000174A7">
        <w:rPr>
          <w:rFonts w:ascii="Agenda" w:hAnsi="Agenda"/>
        </w:rPr>
        <w:t>,</w:t>
      </w:r>
      <w:r w:rsidRPr="000174A7">
        <w:rPr>
          <w:rFonts w:ascii="Agenda" w:hAnsi="Agenda"/>
        </w:rPr>
        <w:t xml:space="preserve"> they didn't know how to say it, they were terrified of making a mistake. And </w:t>
      </w:r>
      <w:proofErr w:type="gramStart"/>
      <w:r w:rsidRPr="000174A7">
        <w:rPr>
          <w:rFonts w:ascii="Agenda" w:hAnsi="Agenda"/>
        </w:rPr>
        <w:t>as a consequence</w:t>
      </w:r>
      <w:proofErr w:type="gramEnd"/>
      <w:r w:rsidRPr="000174A7">
        <w:rPr>
          <w:rFonts w:ascii="Agenda" w:hAnsi="Agenda"/>
        </w:rPr>
        <w:t xml:space="preserve">, they weren't doing anything. </w:t>
      </w:r>
    </w:p>
    <w:p w14:paraId="3F29DEC3" w14:textId="77777777" w:rsidR="00A43D44" w:rsidRPr="000174A7" w:rsidRDefault="00A43D44" w:rsidP="00BB5756">
      <w:pPr>
        <w:ind w:left="1701"/>
        <w:rPr>
          <w:rFonts w:ascii="Agenda" w:hAnsi="Agenda"/>
        </w:rPr>
      </w:pPr>
    </w:p>
    <w:p w14:paraId="3387EDAF" w14:textId="77777777" w:rsidR="003D0F20" w:rsidRPr="000174A7" w:rsidRDefault="006B00D2" w:rsidP="00BB5756">
      <w:pPr>
        <w:ind w:left="1701"/>
        <w:rPr>
          <w:rFonts w:ascii="Agenda" w:hAnsi="Agenda"/>
        </w:rPr>
      </w:pPr>
      <w:proofErr w:type="gramStart"/>
      <w:r w:rsidRPr="000174A7">
        <w:rPr>
          <w:rFonts w:ascii="Agenda" w:hAnsi="Agenda"/>
        </w:rPr>
        <w:t>So</w:t>
      </w:r>
      <w:proofErr w:type="gramEnd"/>
      <w:r w:rsidRPr="000174A7">
        <w:rPr>
          <w:rFonts w:ascii="Agenda" w:hAnsi="Agenda"/>
        </w:rPr>
        <w:t xml:space="preserve"> our message all through 2020 was very much around, scale yourself up, get aware, but basically start saying something, say it with some humility. Nobody expects us, you know us all to know all the answers. We don't. But it was a really, </w:t>
      </w:r>
      <w:proofErr w:type="gramStart"/>
      <w:r w:rsidRPr="000174A7">
        <w:rPr>
          <w:rFonts w:ascii="Agenda" w:hAnsi="Agenda"/>
        </w:rPr>
        <w:t>really strong</w:t>
      </w:r>
      <w:proofErr w:type="gramEnd"/>
      <w:r w:rsidRPr="000174A7">
        <w:rPr>
          <w:rFonts w:ascii="Agenda" w:hAnsi="Agenda"/>
        </w:rPr>
        <w:t xml:space="preserve"> message around </w:t>
      </w:r>
      <w:r w:rsidR="00BE2B25" w:rsidRPr="000174A7">
        <w:rPr>
          <w:rFonts w:ascii="Agenda" w:hAnsi="Agenda"/>
        </w:rPr>
        <w:t>‘</w:t>
      </w:r>
      <w:r w:rsidRPr="000174A7">
        <w:rPr>
          <w:rFonts w:ascii="Agenda" w:hAnsi="Agenda"/>
        </w:rPr>
        <w:t>just start talking about it. Just start thinking about it</w:t>
      </w:r>
      <w:r w:rsidR="00BE2B25" w:rsidRPr="000174A7">
        <w:rPr>
          <w:rFonts w:ascii="Agenda" w:hAnsi="Agenda"/>
        </w:rPr>
        <w:t>’</w:t>
      </w:r>
      <w:r w:rsidRPr="000174A7">
        <w:rPr>
          <w:rFonts w:ascii="Agenda" w:hAnsi="Agenda"/>
        </w:rPr>
        <w:t xml:space="preserve">. </w:t>
      </w:r>
      <w:r w:rsidR="00BE2B25" w:rsidRPr="000174A7">
        <w:rPr>
          <w:rFonts w:ascii="Agenda" w:hAnsi="Agenda"/>
        </w:rPr>
        <w:t>D</w:t>
      </w:r>
      <w:r w:rsidRPr="000174A7">
        <w:rPr>
          <w:rFonts w:ascii="Agenda" w:hAnsi="Agenda"/>
        </w:rPr>
        <w:t>emonstrate to your staff that you care</w:t>
      </w:r>
      <w:r w:rsidR="003D0F20" w:rsidRPr="000174A7">
        <w:rPr>
          <w:rFonts w:ascii="Agenda" w:hAnsi="Agenda"/>
        </w:rPr>
        <w:t>.</w:t>
      </w:r>
    </w:p>
    <w:p w14:paraId="637D2219" w14:textId="77777777" w:rsidR="003D0F20" w:rsidRPr="000174A7" w:rsidRDefault="003D0F20" w:rsidP="00BB5756">
      <w:pPr>
        <w:ind w:left="1701"/>
        <w:rPr>
          <w:rFonts w:ascii="Agenda" w:hAnsi="Agenda"/>
        </w:rPr>
      </w:pPr>
    </w:p>
    <w:p w14:paraId="67467D14" w14:textId="77777777" w:rsidR="009E4A66" w:rsidRPr="000174A7" w:rsidRDefault="006B00D2" w:rsidP="00BB5756">
      <w:pPr>
        <w:ind w:left="1701"/>
        <w:rPr>
          <w:rFonts w:ascii="Agenda" w:hAnsi="Agenda"/>
        </w:rPr>
      </w:pPr>
      <w:r w:rsidRPr="000174A7">
        <w:rPr>
          <w:rFonts w:ascii="Agenda" w:hAnsi="Agenda"/>
        </w:rPr>
        <w:t xml:space="preserve">I mean, we're doing loads of work </w:t>
      </w:r>
      <w:proofErr w:type="gramStart"/>
      <w:r w:rsidRPr="000174A7">
        <w:rPr>
          <w:rFonts w:ascii="Agenda" w:hAnsi="Agenda"/>
        </w:rPr>
        <w:t>at the moment</w:t>
      </w:r>
      <w:proofErr w:type="gramEnd"/>
      <w:r w:rsidRPr="000174A7">
        <w:rPr>
          <w:rFonts w:ascii="Agenda" w:hAnsi="Agenda"/>
        </w:rPr>
        <w:t>, we've got a programme of activity that spans our birthday celebrations</w:t>
      </w:r>
      <w:r w:rsidR="002F2820" w:rsidRPr="000174A7">
        <w:rPr>
          <w:rFonts w:ascii="Agenda" w:hAnsi="Agenda"/>
        </w:rPr>
        <w:t>, t</w:t>
      </w:r>
      <w:r w:rsidRPr="000174A7">
        <w:rPr>
          <w:rFonts w:ascii="Agenda" w:hAnsi="Agenda"/>
        </w:rPr>
        <w:t xml:space="preserve">hat relates to anti racism, looking back the current situation and looking forward. But we've also got a huge benefit of them at the moment in that one of our members has allowed us to work with one of their staff full </w:t>
      </w:r>
      <w:proofErr w:type="gramStart"/>
      <w:r w:rsidRPr="000174A7">
        <w:rPr>
          <w:rFonts w:ascii="Agenda" w:hAnsi="Agenda"/>
        </w:rPr>
        <w:t>time</w:t>
      </w:r>
      <w:proofErr w:type="gramEnd"/>
      <w:r w:rsidRPr="000174A7">
        <w:rPr>
          <w:rFonts w:ascii="Agenda" w:hAnsi="Agenda"/>
        </w:rPr>
        <w:t xml:space="preserve"> for a year on developing a really comprehensive toolkit, which is all about creating anti racist workforces. </w:t>
      </w:r>
      <w:r w:rsidR="009E4A66" w:rsidRPr="000174A7">
        <w:rPr>
          <w:rFonts w:ascii="Agenda" w:hAnsi="Agenda"/>
        </w:rPr>
        <w:t>c</w:t>
      </w:r>
      <w:r w:rsidRPr="000174A7">
        <w:rPr>
          <w:rFonts w:ascii="Agenda" w:hAnsi="Agenda"/>
        </w:rPr>
        <w:t xml:space="preserve">omprehensive, practical, hopefully, it will help you it will give people the tools. </w:t>
      </w:r>
      <w:proofErr w:type="gramStart"/>
      <w:r w:rsidRPr="000174A7">
        <w:rPr>
          <w:rFonts w:ascii="Agenda" w:hAnsi="Agenda"/>
        </w:rPr>
        <w:t>So</w:t>
      </w:r>
      <w:proofErr w:type="gramEnd"/>
      <w:r w:rsidRPr="000174A7">
        <w:rPr>
          <w:rFonts w:ascii="Agenda" w:hAnsi="Agenda"/>
        </w:rPr>
        <w:t xml:space="preserve"> it's going to be far less common for people to say, but we don't know what to do, because we will have shown we will be providing the tools we already are but a much more comprehensive offering in terms of everything from very strategic issues, through to very day to day management decisions and team behaviours. </w:t>
      </w:r>
    </w:p>
    <w:p w14:paraId="30C053EB" w14:textId="77777777" w:rsidR="009E4A66" w:rsidRPr="000174A7" w:rsidRDefault="009E4A66" w:rsidP="00BB5756">
      <w:pPr>
        <w:ind w:left="1701"/>
        <w:rPr>
          <w:rFonts w:ascii="Agenda" w:hAnsi="Agenda"/>
        </w:rPr>
      </w:pPr>
    </w:p>
    <w:p w14:paraId="2EDC8705" w14:textId="3EE45D4D" w:rsidR="006B00D2" w:rsidRPr="000174A7" w:rsidRDefault="006B00D2" w:rsidP="00BB5756">
      <w:pPr>
        <w:ind w:left="1701"/>
        <w:rPr>
          <w:rFonts w:ascii="Agenda" w:hAnsi="Agenda"/>
        </w:rPr>
      </w:pPr>
      <w:proofErr w:type="gramStart"/>
      <w:r w:rsidRPr="000174A7">
        <w:rPr>
          <w:rFonts w:ascii="Agenda" w:hAnsi="Agenda"/>
        </w:rPr>
        <w:t>So</w:t>
      </w:r>
      <w:proofErr w:type="gramEnd"/>
      <w:r w:rsidRPr="000174A7">
        <w:rPr>
          <w:rFonts w:ascii="Agenda" w:hAnsi="Agenda"/>
        </w:rPr>
        <w:t xml:space="preserve"> there's an awful lot going on</w:t>
      </w:r>
      <w:r w:rsidR="009E4A66" w:rsidRPr="000174A7">
        <w:rPr>
          <w:rFonts w:ascii="Agenda" w:hAnsi="Agenda"/>
        </w:rPr>
        <w:t>, a</w:t>
      </w:r>
      <w:r w:rsidRPr="000174A7">
        <w:rPr>
          <w:rFonts w:ascii="Agenda" w:hAnsi="Agenda"/>
        </w:rPr>
        <w:t>nd I mean, it's essential that employers engage with this topic, because it's just core to inclusion. It's like everything else that we've been spoken speaking about. You can't not</w:t>
      </w:r>
      <w:r w:rsidR="00E80E96" w:rsidRPr="000174A7">
        <w:rPr>
          <w:rFonts w:ascii="Agenda" w:hAnsi="Agenda"/>
        </w:rPr>
        <w:t>,</w:t>
      </w:r>
      <w:r w:rsidRPr="000174A7">
        <w:rPr>
          <w:rFonts w:ascii="Agenda" w:hAnsi="Agenda"/>
        </w:rPr>
        <w:t xml:space="preserve"> it's essential.</w:t>
      </w:r>
    </w:p>
    <w:p w14:paraId="6CECAD89" w14:textId="77777777" w:rsidR="00E80E96" w:rsidRPr="000174A7" w:rsidRDefault="00E80E96" w:rsidP="00BB5756">
      <w:pPr>
        <w:ind w:left="1701"/>
        <w:rPr>
          <w:rFonts w:ascii="Agenda" w:hAnsi="Agenda"/>
        </w:rPr>
      </w:pPr>
    </w:p>
    <w:p w14:paraId="5D34AA0C" w14:textId="13E6AF4C" w:rsidR="006B00D2" w:rsidRDefault="00E80E96" w:rsidP="006B00D2">
      <w:pPr>
        <w:ind w:left="1701" w:hanging="1701"/>
        <w:rPr>
          <w:rFonts w:ascii="Agenda" w:hAnsi="Agenda"/>
        </w:rPr>
      </w:pPr>
      <w:r w:rsidRPr="000174A7">
        <w:rPr>
          <w:rFonts w:ascii="Agenda" w:hAnsi="Agenda"/>
          <w:b/>
          <w:bCs/>
        </w:rPr>
        <w:t>Stephanie</w:t>
      </w:r>
      <w:r w:rsidRPr="000174A7">
        <w:rPr>
          <w:rFonts w:ascii="Agenda" w:hAnsi="Agenda"/>
        </w:rPr>
        <w:tab/>
        <w:t xml:space="preserve">Richard, </w:t>
      </w:r>
      <w:r w:rsidR="006B00D2" w:rsidRPr="000174A7">
        <w:rPr>
          <w:rFonts w:ascii="Agenda" w:hAnsi="Agenda"/>
        </w:rPr>
        <w:t xml:space="preserve">I understand there's a lot of conversations about trans inclusion at </w:t>
      </w:r>
      <w:r w:rsidR="009A39C0" w:rsidRPr="000174A7">
        <w:rPr>
          <w:rFonts w:ascii="Agenda" w:hAnsi="Agenda"/>
        </w:rPr>
        <w:t>Inclusive Employers</w:t>
      </w:r>
      <w:r w:rsidR="006B00D2" w:rsidRPr="000174A7">
        <w:rPr>
          <w:rFonts w:ascii="Agenda" w:hAnsi="Agenda"/>
        </w:rPr>
        <w:t>, can you explain why this is</w:t>
      </w:r>
      <w:r w:rsidR="00F40D09" w:rsidRPr="000174A7">
        <w:rPr>
          <w:rFonts w:ascii="Agenda" w:hAnsi="Agenda"/>
        </w:rPr>
        <w:t>, a</w:t>
      </w:r>
      <w:r w:rsidR="006B00D2" w:rsidRPr="000174A7">
        <w:rPr>
          <w:rFonts w:ascii="Agenda" w:hAnsi="Agenda"/>
        </w:rPr>
        <w:t>nd tell us a little about what employers can do to support the trans community?</w:t>
      </w:r>
    </w:p>
    <w:p w14:paraId="34A5F69F" w14:textId="77777777" w:rsidR="008E2C40" w:rsidRPr="000174A7" w:rsidRDefault="008E2C40" w:rsidP="006B00D2">
      <w:pPr>
        <w:ind w:left="1701" w:hanging="1701"/>
        <w:rPr>
          <w:rFonts w:ascii="Agenda" w:hAnsi="Agenda"/>
        </w:rPr>
      </w:pPr>
    </w:p>
    <w:p w14:paraId="5705A7A5" w14:textId="62592188" w:rsidR="00CC6B0A" w:rsidRPr="000174A7" w:rsidRDefault="00F40D09" w:rsidP="006B00D2">
      <w:pPr>
        <w:ind w:left="1701" w:hanging="1701"/>
        <w:rPr>
          <w:rFonts w:ascii="Agenda" w:hAnsi="Agenda"/>
        </w:rPr>
      </w:pPr>
      <w:proofErr w:type="gramStart"/>
      <w:r w:rsidRPr="000174A7">
        <w:rPr>
          <w:rFonts w:ascii="Agenda" w:hAnsi="Agenda"/>
          <w:b/>
          <w:bCs/>
        </w:rPr>
        <w:t>Richard</w:t>
      </w:r>
      <w:proofErr w:type="gramEnd"/>
      <w:r w:rsidRPr="000174A7">
        <w:rPr>
          <w:rFonts w:ascii="Agenda" w:hAnsi="Agenda"/>
        </w:rPr>
        <w:tab/>
      </w:r>
      <w:r w:rsidR="006B00D2" w:rsidRPr="000174A7">
        <w:rPr>
          <w:rFonts w:ascii="Agenda" w:hAnsi="Agenda"/>
        </w:rPr>
        <w:t xml:space="preserve">I mentioned earlier on about in the early days of </w:t>
      </w:r>
      <w:r w:rsidR="009A39C0" w:rsidRPr="000174A7">
        <w:rPr>
          <w:rFonts w:ascii="Agenda" w:hAnsi="Agenda"/>
        </w:rPr>
        <w:t>Inclusive Employers</w:t>
      </w:r>
      <w:r w:rsidR="006B00D2" w:rsidRPr="000174A7">
        <w:rPr>
          <w:rFonts w:ascii="Agenda" w:hAnsi="Agenda"/>
        </w:rPr>
        <w:t xml:space="preserve"> when, when people talked about LGB, or Lesbian, </w:t>
      </w:r>
      <w:r w:rsidR="00CC6B0A" w:rsidRPr="000174A7">
        <w:rPr>
          <w:rFonts w:ascii="Agenda" w:hAnsi="Agenda"/>
        </w:rPr>
        <w:t>G</w:t>
      </w:r>
      <w:r w:rsidR="006B00D2" w:rsidRPr="000174A7">
        <w:rPr>
          <w:rFonts w:ascii="Agenda" w:hAnsi="Agenda"/>
        </w:rPr>
        <w:t xml:space="preserve">ay, </w:t>
      </w:r>
      <w:r w:rsidR="00CC6B0A" w:rsidRPr="000174A7">
        <w:rPr>
          <w:rFonts w:ascii="Agenda" w:hAnsi="Agenda"/>
        </w:rPr>
        <w:t>B</w:t>
      </w:r>
      <w:r w:rsidR="006B00D2" w:rsidRPr="000174A7">
        <w:rPr>
          <w:rFonts w:ascii="Agenda" w:hAnsi="Agenda"/>
        </w:rPr>
        <w:t xml:space="preserve">isexual and, and the </w:t>
      </w:r>
      <w:r w:rsidR="00BB71FB" w:rsidRPr="000174A7">
        <w:rPr>
          <w:rFonts w:ascii="Agenda" w:hAnsi="Agenda"/>
        </w:rPr>
        <w:t>T</w:t>
      </w:r>
      <w:r w:rsidR="006B00D2" w:rsidRPr="000174A7">
        <w:rPr>
          <w:rFonts w:ascii="Agenda" w:hAnsi="Agenda"/>
        </w:rPr>
        <w:t xml:space="preserve">rans piece wasn't on the agenda. </w:t>
      </w:r>
    </w:p>
    <w:p w14:paraId="25BD008D" w14:textId="77777777" w:rsidR="00CC6B0A" w:rsidRPr="000174A7" w:rsidRDefault="00CC6B0A" w:rsidP="006B00D2">
      <w:pPr>
        <w:ind w:left="1701" w:hanging="1701"/>
        <w:rPr>
          <w:rFonts w:ascii="Agenda" w:hAnsi="Agenda"/>
        </w:rPr>
      </w:pPr>
    </w:p>
    <w:p w14:paraId="73F551EB" w14:textId="77777777" w:rsidR="0099255C" w:rsidRPr="000174A7" w:rsidRDefault="006B00D2" w:rsidP="00CC6B0A">
      <w:pPr>
        <w:ind w:left="1701"/>
        <w:rPr>
          <w:rFonts w:ascii="Agenda" w:hAnsi="Agenda"/>
        </w:rPr>
      </w:pPr>
      <w:r w:rsidRPr="000174A7">
        <w:rPr>
          <w:rFonts w:ascii="Agenda" w:hAnsi="Agenda"/>
        </w:rPr>
        <w:t>I mean, I remember in very early days doing some sessions on trans awareness. And we worked with some great colleagues who helped us understand and partner with organisations who have great expertise</w:t>
      </w:r>
      <w:r w:rsidR="00DB5500" w:rsidRPr="000174A7">
        <w:rPr>
          <w:rFonts w:ascii="Agenda" w:hAnsi="Agenda"/>
        </w:rPr>
        <w:t>, a</w:t>
      </w:r>
      <w:r w:rsidRPr="000174A7">
        <w:rPr>
          <w:rFonts w:ascii="Agenda" w:hAnsi="Agenda"/>
        </w:rPr>
        <w:t>nd then I think what happened on the agenda? Was it somehow it ticked along, but something shifted from it being a positive focus on trans inclusion</w:t>
      </w:r>
      <w:r w:rsidR="00DB5500" w:rsidRPr="000174A7">
        <w:rPr>
          <w:rFonts w:ascii="Agenda" w:hAnsi="Agenda"/>
        </w:rPr>
        <w:t>, a</w:t>
      </w:r>
      <w:r w:rsidRPr="000174A7">
        <w:rPr>
          <w:rFonts w:ascii="Agenda" w:hAnsi="Agenda"/>
        </w:rPr>
        <w:t xml:space="preserve">nd societally, I think there has been this, we can see it in the press all the time about an increase in </w:t>
      </w:r>
      <w:proofErr w:type="gramStart"/>
      <w:r w:rsidRPr="000174A7">
        <w:rPr>
          <w:rFonts w:ascii="Agenda" w:hAnsi="Agenda"/>
        </w:rPr>
        <w:t>transphobia.</w:t>
      </w:r>
      <w:proofErr w:type="gramEnd"/>
      <w:r w:rsidRPr="000174A7">
        <w:rPr>
          <w:rFonts w:ascii="Agenda" w:hAnsi="Agenda"/>
        </w:rPr>
        <w:t xml:space="preserve"> Even just stories </w:t>
      </w:r>
      <w:r w:rsidR="00DB5500" w:rsidRPr="000174A7">
        <w:rPr>
          <w:rFonts w:ascii="Agenda" w:hAnsi="Agenda"/>
        </w:rPr>
        <w:t>i</w:t>
      </w:r>
      <w:r w:rsidRPr="000174A7">
        <w:rPr>
          <w:rFonts w:ascii="Agenda" w:hAnsi="Agenda"/>
        </w:rPr>
        <w:t xml:space="preserve">n the last few days, from Caitlyn Jenner, about trans women in </w:t>
      </w:r>
      <w:r w:rsidRPr="000174A7">
        <w:rPr>
          <w:rFonts w:ascii="Agenda" w:hAnsi="Agenda"/>
        </w:rPr>
        <w:lastRenderedPageBreak/>
        <w:t xml:space="preserve">sport, and you're thinking, this is not moving things forward, this is not creating a more trans inclusive culture. </w:t>
      </w:r>
    </w:p>
    <w:p w14:paraId="38E1A841" w14:textId="77777777" w:rsidR="0099255C" w:rsidRPr="000174A7" w:rsidRDefault="0099255C" w:rsidP="00CC6B0A">
      <w:pPr>
        <w:ind w:left="1701"/>
        <w:rPr>
          <w:rFonts w:ascii="Agenda" w:hAnsi="Agenda"/>
        </w:rPr>
      </w:pPr>
    </w:p>
    <w:p w14:paraId="6FC39C91" w14:textId="77777777" w:rsidR="00DC752D" w:rsidRPr="000174A7" w:rsidRDefault="006B00D2" w:rsidP="00CC6B0A">
      <w:pPr>
        <w:ind w:left="1701"/>
        <w:rPr>
          <w:rFonts w:ascii="Agenda" w:hAnsi="Agenda"/>
        </w:rPr>
      </w:pPr>
      <w:r w:rsidRPr="000174A7">
        <w:rPr>
          <w:rFonts w:ascii="Agenda" w:hAnsi="Agenda"/>
        </w:rPr>
        <w:t xml:space="preserve">So yes, I mean we've been </w:t>
      </w:r>
      <w:proofErr w:type="gramStart"/>
      <w:r w:rsidRPr="000174A7">
        <w:rPr>
          <w:rFonts w:ascii="Agenda" w:hAnsi="Agenda"/>
        </w:rPr>
        <w:t>really strongly</w:t>
      </w:r>
      <w:proofErr w:type="gramEnd"/>
      <w:r w:rsidRPr="000174A7">
        <w:rPr>
          <w:rFonts w:ascii="Agenda" w:hAnsi="Agenda"/>
        </w:rPr>
        <w:t xml:space="preserve"> driving change towards employers understanding trans</w:t>
      </w:r>
      <w:r w:rsidR="00DC752D" w:rsidRPr="000174A7">
        <w:rPr>
          <w:rFonts w:ascii="Agenda" w:hAnsi="Agenda"/>
        </w:rPr>
        <w:t>,</w:t>
      </w:r>
      <w:r w:rsidRPr="000174A7">
        <w:rPr>
          <w:rFonts w:ascii="Agenda" w:hAnsi="Agenda"/>
        </w:rPr>
        <w:t xml:space="preserve"> or you've been more trans aware, more trans inclusive, for quite some time</w:t>
      </w:r>
      <w:r w:rsidR="00DC752D" w:rsidRPr="000174A7">
        <w:rPr>
          <w:rFonts w:ascii="Agenda" w:hAnsi="Agenda"/>
        </w:rPr>
        <w:t>, a</w:t>
      </w:r>
      <w:r w:rsidRPr="000174A7">
        <w:rPr>
          <w:rFonts w:ascii="Agenda" w:hAnsi="Agenda"/>
        </w:rPr>
        <w:t xml:space="preserve">nd over the last year or so it's been a big focus, thinking about things like allies. </w:t>
      </w:r>
    </w:p>
    <w:p w14:paraId="28C2CA2F" w14:textId="77777777" w:rsidR="00DC752D" w:rsidRPr="000174A7" w:rsidRDefault="00DC752D" w:rsidP="00CC6B0A">
      <w:pPr>
        <w:ind w:left="1701"/>
        <w:rPr>
          <w:rFonts w:ascii="Agenda" w:hAnsi="Agenda"/>
        </w:rPr>
      </w:pPr>
    </w:p>
    <w:p w14:paraId="49CB665C" w14:textId="77777777" w:rsidR="00CE0C09" w:rsidRPr="000174A7" w:rsidRDefault="006B00D2" w:rsidP="00CC6B0A">
      <w:pPr>
        <w:ind w:left="1701"/>
        <w:rPr>
          <w:rFonts w:ascii="Agenda" w:hAnsi="Agenda"/>
        </w:rPr>
      </w:pPr>
      <w:r w:rsidRPr="000174A7">
        <w:rPr>
          <w:rFonts w:ascii="Agenda" w:hAnsi="Agenda"/>
        </w:rPr>
        <w:t xml:space="preserve">I mean, we started off with a </w:t>
      </w:r>
      <w:proofErr w:type="gramStart"/>
      <w:r w:rsidRPr="000174A7">
        <w:rPr>
          <w:rFonts w:ascii="Agenda" w:hAnsi="Agenda"/>
        </w:rPr>
        <w:t>framework</w:t>
      </w:r>
      <w:proofErr w:type="gramEnd"/>
      <w:r w:rsidRPr="000174A7">
        <w:rPr>
          <w:rFonts w:ascii="Agenda" w:hAnsi="Agenda"/>
        </w:rPr>
        <w:t xml:space="preserve"> about four A's, </w:t>
      </w:r>
      <w:r w:rsidR="00DC752D" w:rsidRPr="000174A7">
        <w:rPr>
          <w:rFonts w:ascii="Agenda" w:hAnsi="Agenda"/>
        </w:rPr>
        <w:t>A</w:t>
      </w:r>
      <w:r w:rsidRPr="000174A7">
        <w:rPr>
          <w:rFonts w:ascii="Agenda" w:hAnsi="Agenda"/>
        </w:rPr>
        <w:t xml:space="preserve">llyship, </w:t>
      </w:r>
      <w:r w:rsidR="00B734F7" w:rsidRPr="000174A7">
        <w:rPr>
          <w:rFonts w:ascii="Agenda" w:hAnsi="Agenda"/>
        </w:rPr>
        <w:t>A</w:t>
      </w:r>
      <w:r w:rsidRPr="000174A7">
        <w:rPr>
          <w:rFonts w:ascii="Agenda" w:hAnsi="Agenda"/>
        </w:rPr>
        <w:t xml:space="preserve">dvocacy, </w:t>
      </w:r>
      <w:r w:rsidR="00B734F7" w:rsidRPr="000174A7">
        <w:rPr>
          <w:rFonts w:ascii="Agenda" w:hAnsi="Agenda"/>
        </w:rPr>
        <w:t>A</w:t>
      </w:r>
      <w:r w:rsidRPr="000174A7">
        <w:rPr>
          <w:rFonts w:ascii="Agenda" w:hAnsi="Agenda"/>
        </w:rPr>
        <w:t xml:space="preserve">wareness and </w:t>
      </w:r>
      <w:r w:rsidR="00B734F7" w:rsidRPr="000174A7">
        <w:rPr>
          <w:rFonts w:ascii="Agenda" w:hAnsi="Agenda"/>
        </w:rPr>
        <w:t>A</w:t>
      </w:r>
      <w:r w:rsidRPr="000174A7">
        <w:rPr>
          <w:rFonts w:ascii="Agenda" w:hAnsi="Agenda"/>
        </w:rPr>
        <w:t>ction. Because we needed to move it</w:t>
      </w:r>
      <w:r w:rsidR="00916F93" w:rsidRPr="000174A7">
        <w:rPr>
          <w:rFonts w:ascii="Agenda" w:hAnsi="Agenda"/>
        </w:rPr>
        <w:t>,</w:t>
      </w:r>
      <w:r w:rsidRPr="000174A7">
        <w:rPr>
          <w:rFonts w:ascii="Agenda" w:hAnsi="Agenda"/>
        </w:rPr>
        <w:t xml:space="preserve"> from not just the conversation, and like we're all supporting each other in, but actually, we needed to move it to, how am I going to get my voice heard and say, actually, you know, I'm going to step in and </w:t>
      </w:r>
      <w:proofErr w:type="gramStart"/>
      <w:r w:rsidRPr="000174A7">
        <w:rPr>
          <w:rFonts w:ascii="Agenda" w:hAnsi="Agenda"/>
        </w:rPr>
        <w:t>say</w:t>
      </w:r>
      <w:proofErr w:type="gramEnd"/>
      <w:r w:rsidR="007815B9" w:rsidRPr="000174A7">
        <w:rPr>
          <w:rFonts w:ascii="Agenda" w:hAnsi="Agenda"/>
        </w:rPr>
        <w:t xml:space="preserve"> ‘t</w:t>
      </w:r>
      <w:r w:rsidRPr="000174A7">
        <w:rPr>
          <w:rFonts w:ascii="Agenda" w:hAnsi="Agenda"/>
        </w:rPr>
        <w:t>his isn't acceptable</w:t>
      </w:r>
      <w:r w:rsidR="007815B9" w:rsidRPr="000174A7">
        <w:rPr>
          <w:rFonts w:ascii="Agenda" w:hAnsi="Agenda"/>
        </w:rPr>
        <w:t>’</w:t>
      </w:r>
      <w:r w:rsidRPr="000174A7">
        <w:rPr>
          <w:rFonts w:ascii="Agenda" w:hAnsi="Agenda"/>
        </w:rPr>
        <w:t xml:space="preserve">. </w:t>
      </w:r>
      <w:r w:rsidR="007815B9" w:rsidRPr="000174A7">
        <w:rPr>
          <w:rFonts w:ascii="Agenda" w:hAnsi="Agenda"/>
        </w:rPr>
        <w:t xml:space="preserve"> </w:t>
      </w:r>
      <w:r w:rsidRPr="000174A7">
        <w:rPr>
          <w:rFonts w:ascii="Agenda" w:hAnsi="Agenda"/>
        </w:rPr>
        <w:t xml:space="preserve">I'm going to look at kind of those workplace issues that </w:t>
      </w:r>
      <w:proofErr w:type="gramStart"/>
      <w:r w:rsidRPr="000174A7">
        <w:rPr>
          <w:rFonts w:ascii="Agenda" w:hAnsi="Agenda"/>
        </w:rPr>
        <w:t>actually are</w:t>
      </w:r>
      <w:proofErr w:type="gramEnd"/>
      <w:r w:rsidRPr="000174A7">
        <w:rPr>
          <w:rFonts w:ascii="Agenda" w:hAnsi="Agenda"/>
        </w:rPr>
        <w:t xml:space="preserve"> excluding our trans colleagues</w:t>
      </w:r>
      <w:r w:rsidR="007815B9" w:rsidRPr="000174A7">
        <w:rPr>
          <w:rFonts w:ascii="Agenda" w:hAnsi="Agenda"/>
        </w:rPr>
        <w:t>, a</w:t>
      </w:r>
      <w:r w:rsidRPr="000174A7">
        <w:rPr>
          <w:rFonts w:ascii="Agenda" w:hAnsi="Agenda"/>
        </w:rPr>
        <w:t xml:space="preserve">nd I'm going to step in, and I'm going to shift and change those. </w:t>
      </w:r>
    </w:p>
    <w:p w14:paraId="1BFA3465" w14:textId="77777777" w:rsidR="00CE0C09" w:rsidRPr="000174A7" w:rsidRDefault="00CE0C09" w:rsidP="00CC6B0A">
      <w:pPr>
        <w:ind w:left="1701"/>
        <w:rPr>
          <w:rFonts w:ascii="Agenda" w:hAnsi="Agenda"/>
        </w:rPr>
      </w:pPr>
    </w:p>
    <w:p w14:paraId="5149B154" w14:textId="77777777" w:rsidR="004665B4" w:rsidRPr="000174A7" w:rsidRDefault="006B00D2" w:rsidP="00CC6B0A">
      <w:pPr>
        <w:ind w:left="1701"/>
        <w:rPr>
          <w:rFonts w:ascii="Agenda" w:hAnsi="Agenda"/>
        </w:rPr>
      </w:pPr>
      <w:proofErr w:type="gramStart"/>
      <w:r w:rsidRPr="000174A7">
        <w:rPr>
          <w:rFonts w:ascii="Agenda" w:hAnsi="Agenda"/>
        </w:rPr>
        <w:t>So</w:t>
      </w:r>
      <w:proofErr w:type="gramEnd"/>
      <w:r w:rsidRPr="000174A7">
        <w:rPr>
          <w:rFonts w:ascii="Agenda" w:hAnsi="Agenda"/>
        </w:rPr>
        <w:t xml:space="preserve"> it's been a huge piece of work</w:t>
      </w:r>
      <w:r w:rsidR="00CE0C09" w:rsidRPr="000174A7">
        <w:rPr>
          <w:rFonts w:ascii="Agenda" w:hAnsi="Agenda"/>
        </w:rPr>
        <w:t>, a</w:t>
      </w:r>
      <w:r w:rsidRPr="000174A7">
        <w:rPr>
          <w:rFonts w:ascii="Agenda" w:hAnsi="Agenda"/>
        </w:rPr>
        <w:t xml:space="preserve">nd it's </w:t>
      </w:r>
      <w:proofErr w:type="spellStart"/>
      <w:r w:rsidRPr="000174A7">
        <w:rPr>
          <w:rFonts w:ascii="Agenda" w:hAnsi="Agenda"/>
        </w:rPr>
        <w:t>it's</w:t>
      </w:r>
      <w:proofErr w:type="spellEnd"/>
      <w:r w:rsidRPr="000174A7">
        <w:rPr>
          <w:rFonts w:ascii="Agenda" w:hAnsi="Agenda"/>
        </w:rPr>
        <w:t xml:space="preserve"> an ongoing piece of work, but I'm afraid it's a mountain that we have to climb together. There's a lot of work to do. There is fear and prejudice that I find appalling and </w:t>
      </w:r>
      <w:r w:rsidR="004665B4" w:rsidRPr="000174A7">
        <w:rPr>
          <w:rFonts w:ascii="Agenda" w:hAnsi="Agenda"/>
        </w:rPr>
        <w:t>ab</w:t>
      </w:r>
      <w:r w:rsidR="00A37EA8" w:rsidRPr="000174A7">
        <w:rPr>
          <w:rFonts w:ascii="Agenda" w:hAnsi="Agenda"/>
        </w:rPr>
        <w:t>horrent</w:t>
      </w:r>
      <w:r w:rsidR="004665B4" w:rsidRPr="000174A7">
        <w:rPr>
          <w:rFonts w:ascii="Agenda" w:hAnsi="Agenda"/>
        </w:rPr>
        <w:t>, a</w:t>
      </w:r>
      <w:r w:rsidRPr="000174A7">
        <w:rPr>
          <w:rFonts w:ascii="Agenda" w:hAnsi="Agenda"/>
        </w:rPr>
        <w:t xml:space="preserve">nd we need to keep going. </w:t>
      </w:r>
    </w:p>
    <w:p w14:paraId="04DFCDF5" w14:textId="77777777" w:rsidR="004665B4" w:rsidRPr="000174A7" w:rsidRDefault="004665B4" w:rsidP="00CC6B0A">
      <w:pPr>
        <w:ind w:left="1701"/>
        <w:rPr>
          <w:rFonts w:ascii="Agenda" w:hAnsi="Agenda"/>
        </w:rPr>
      </w:pPr>
    </w:p>
    <w:p w14:paraId="06DFA4E9" w14:textId="612DE886" w:rsidR="006B00D2" w:rsidRPr="000174A7" w:rsidRDefault="004665B4"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What can</w:t>
      </w:r>
      <w:r w:rsidRPr="000174A7">
        <w:rPr>
          <w:rFonts w:ascii="Agenda" w:hAnsi="Agenda"/>
        </w:rPr>
        <w:t xml:space="preserve"> </w:t>
      </w:r>
      <w:r w:rsidR="006B00D2" w:rsidRPr="000174A7">
        <w:rPr>
          <w:rFonts w:ascii="Agenda" w:hAnsi="Agenda"/>
        </w:rPr>
        <w:t>employers do, I guess, really, to try and support that community?</w:t>
      </w:r>
    </w:p>
    <w:p w14:paraId="56266D49" w14:textId="77777777" w:rsidR="00CC5C9F" w:rsidRPr="000174A7" w:rsidRDefault="00CC5C9F" w:rsidP="006B00D2">
      <w:pPr>
        <w:ind w:left="1701" w:hanging="1701"/>
        <w:rPr>
          <w:rFonts w:ascii="Agenda" w:hAnsi="Agenda"/>
        </w:rPr>
      </w:pPr>
    </w:p>
    <w:p w14:paraId="37131F83" w14:textId="77777777" w:rsidR="00CC5C9F" w:rsidRPr="000174A7" w:rsidRDefault="00CC5C9F"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Well, I mean, I think they can start by going back to those four A's, they can start by very clearly demonstrating their commitment to being trans</w:t>
      </w:r>
      <w:r w:rsidRPr="000174A7">
        <w:rPr>
          <w:rFonts w:ascii="Agenda" w:hAnsi="Agenda"/>
        </w:rPr>
        <w:t>-</w:t>
      </w:r>
      <w:r w:rsidR="006B00D2" w:rsidRPr="000174A7">
        <w:rPr>
          <w:rFonts w:ascii="Agenda" w:hAnsi="Agenda"/>
        </w:rPr>
        <w:t xml:space="preserve">inclusive, they can develop allies programme, so the programmes that many of our colleagues are running in organisations around ally ship. </w:t>
      </w:r>
    </w:p>
    <w:p w14:paraId="44DE95F6" w14:textId="77777777" w:rsidR="00CC5C9F" w:rsidRPr="000174A7" w:rsidRDefault="00CC5C9F" w:rsidP="006B00D2">
      <w:pPr>
        <w:ind w:left="1701" w:hanging="1701"/>
        <w:rPr>
          <w:rFonts w:ascii="Agenda" w:hAnsi="Agenda"/>
        </w:rPr>
      </w:pPr>
    </w:p>
    <w:p w14:paraId="4016DF1D" w14:textId="77777777" w:rsidR="000B46B6" w:rsidRPr="000174A7" w:rsidRDefault="006B00D2" w:rsidP="00CC5C9F">
      <w:pPr>
        <w:ind w:left="1701"/>
        <w:rPr>
          <w:rFonts w:ascii="Agenda" w:hAnsi="Agenda"/>
        </w:rPr>
      </w:pPr>
      <w:r w:rsidRPr="000174A7">
        <w:rPr>
          <w:rFonts w:ascii="Agenda" w:hAnsi="Agenda"/>
        </w:rPr>
        <w:t>And that might start with building awareness and kind of giving people some of the skills to have conversations and to ask questions, and not to make assumptions or judgments about people. Ask yourself that question, who is excluded by this decisio</w:t>
      </w:r>
      <w:r w:rsidR="000B46B6" w:rsidRPr="000174A7">
        <w:rPr>
          <w:rFonts w:ascii="Agenda" w:hAnsi="Agenda"/>
        </w:rPr>
        <w:t>n, o</w:t>
      </w:r>
      <w:r w:rsidRPr="000174A7">
        <w:rPr>
          <w:rFonts w:ascii="Agenda" w:hAnsi="Agenda"/>
        </w:rPr>
        <w:t xml:space="preserve">r who is excluded by this issue? And how can we do things differently to ensure that our trans and </w:t>
      </w:r>
      <w:proofErr w:type="spellStart"/>
      <w:proofErr w:type="gramStart"/>
      <w:r w:rsidRPr="000174A7">
        <w:rPr>
          <w:rFonts w:ascii="Agenda" w:hAnsi="Agenda"/>
        </w:rPr>
        <w:t>non binary</w:t>
      </w:r>
      <w:proofErr w:type="spellEnd"/>
      <w:proofErr w:type="gramEnd"/>
      <w:r w:rsidRPr="000174A7">
        <w:rPr>
          <w:rFonts w:ascii="Agenda" w:hAnsi="Agenda"/>
        </w:rPr>
        <w:t xml:space="preserve"> colleagues are included in this conversation? It's about educating ourselves and others. </w:t>
      </w:r>
    </w:p>
    <w:p w14:paraId="11814B05" w14:textId="77777777" w:rsidR="000B46B6" w:rsidRPr="000174A7" w:rsidRDefault="000B46B6" w:rsidP="00CC5C9F">
      <w:pPr>
        <w:ind w:left="1701"/>
        <w:rPr>
          <w:rFonts w:ascii="Agenda" w:hAnsi="Agenda"/>
        </w:rPr>
      </w:pPr>
    </w:p>
    <w:p w14:paraId="4CC6417B" w14:textId="211B0965" w:rsidR="006B00D2" w:rsidRPr="000174A7" w:rsidRDefault="006B00D2" w:rsidP="00CC5C9F">
      <w:pPr>
        <w:ind w:left="1701"/>
        <w:rPr>
          <w:rFonts w:ascii="Agenda" w:hAnsi="Agenda"/>
        </w:rPr>
      </w:pPr>
      <w:r w:rsidRPr="000174A7">
        <w:rPr>
          <w:rFonts w:ascii="Agenda" w:hAnsi="Agenda"/>
        </w:rPr>
        <w:t xml:space="preserve">And I mean, as it's not just employers, but every one of us can use our voice, I think that there was an A which was amplify our voices, to amplify our voices to </w:t>
      </w:r>
      <w:proofErr w:type="gramStart"/>
      <w:r w:rsidRPr="000174A7">
        <w:rPr>
          <w:rFonts w:ascii="Agenda" w:hAnsi="Agenda"/>
        </w:rPr>
        <w:t>say actually, I</w:t>
      </w:r>
      <w:proofErr w:type="gramEnd"/>
      <w:r w:rsidRPr="000174A7">
        <w:rPr>
          <w:rFonts w:ascii="Agenda" w:hAnsi="Agenda"/>
        </w:rPr>
        <w:t xml:space="preserve"> am not going to be a bystander on this and let other people be excluded because of who they are. I'm going to step in</w:t>
      </w:r>
      <w:r w:rsidR="00812C5D" w:rsidRPr="000174A7">
        <w:rPr>
          <w:rFonts w:ascii="Agenda" w:hAnsi="Agenda"/>
        </w:rPr>
        <w:t>.</w:t>
      </w:r>
    </w:p>
    <w:p w14:paraId="2E762206" w14:textId="77777777" w:rsidR="00812C5D" w:rsidRPr="000174A7" w:rsidRDefault="00812C5D" w:rsidP="00CC5C9F">
      <w:pPr>
        <w:ind w:left="1701"/>
        <w:rPr>
          <w:rFonts w:ascii="Agenda" w:hAnsi="Agenda"/>
        </w:rPr>
      </w:pPr>
    </w:p>
    <w:p w14:paraId="0F8095FD" w14:textId="7540F05F" w:rsidR="00F86822" w:rsidRPr="000174A7" w:rsidRDefault="00812C5D" w:rsidP="006B00D2">
      <w:pPr>
        <w:ind w:left="1701" w:hanging="1701"/>
        <w:rPr>
          <w:rFonts w:ascii="Agenda" w:hAnsi="Agenda"/>
        </w:rPr>
      </w:pPr>
      <w:r w:rsidRPr="000174A7">
        <w:rPr>
          <w:rFonts w:ascii="Agenda" w:hAnsi="Agenda"/>
          <w:b/>
          <w:bCs/>
        </w:rPr>
        <w:t>Stephanie</w:t>
      </w:r>
      <w:r w:rsidRPr="000174A7">
        <w:rPr>
          <w:rFonts w:ascii="Agenda" w:hAnsi="Agenda"/>
        </w:rPr>
        <w:tab/>
        <w:t>A</w:t>
      </w:r>
      <w:r w:rsidR="006B00D2" w:rsidRPr="000174A7">
        <w:rPr>
          <w:rFonts w:ascii="Agenda" w:hAnsi="Agenda"/>
        </w:rPr>
        <w:t>nd acceptance as well</w:t>
      </w:r>
      <w:r w:rsidRPr="000174A7">
        <w:rPr>
          <w:rFonts w:ascii="Agenda" w:hAnsi="Agenda"/>
        </w:rPr>
        <w:t>,</w:t>
      </w:r>
      <w:r w:rsidR="006B00D2" w:rsidRPr="000174A7">
        <w:rPr>
          <w:rFonts w:ascii="Agenda" w:hAnsi="Agenda"/>
        </w:rPr>
        <w:t xml:space="preserve"> because acceptance is an emotion that we </w:t>
      </w:r>
      <w:r w:rsidR="00D506F7" w:rsidRPr="000174A7">
        <w:rPr>
          <w:rFonts w:ascii="Agenda" w:hAnsi="Agenda"/>
        </w:rPr>
        <w:t>feel</w:t>
      </w:r>
      <w:r w:rsidR="006B00D2" w:rsidRPr="000174A7">
        <w:rPr>
          <w:rFonts w:ascii="Agenda" w:hAnsi="Agenda"/>
        </w:rPr>
        <w:t xml:space="preserve"> and you know, we choose to accept things, don't we? </w:t>
      </w:r>
    </w:p>
    <w:p w14:paraId="461B9E1E" w14:textId="77777777" w:rsidR="00F86822" w:rsidRPr="000174A7" w:rsidRDefault="00F86822" w:rsidP="006B00D2">
      <w:pPr>
        <w:ind w:left="1701" w:hanging="1701"/>
        <w:rPr>
          <w:rFonts w:ascii="Agenda" w:hAnsi="Agenda"/>
        </w:rPr>
      </w:pPr>
    </w:p>
    <w:p w14:paraId="73B1CB57" w14:textId="77777777" w:rsidR="00D506F7" w:rsidRPr="000174A7" w:rsidRDefault="00F86822"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Yeah</w:t>
      </w:r>
      <w:r w:rsidR="00D506F7" w:rsidRPr="000174A7">
        <w:rPr>
          <w:rFonts w:ascii="Agenda" w:hAnsi="Agenda"/>
        </w:rPr>
        <w:t>…</w:t>
      </w:r>
    </w:p>
    <w:p w14:paraId="5BA2EAA8" w14:textId="77777777" w:rsidR="00D506F7" w:rsidRPr="000174A7" w:rsidRDefault="00D506F7" w:rsidP="006B00D2">
      <w:pPr>
        <w:ind w:left="1701" w:hanging="1701"/>
        <w:rPr>
          <w:rFonts w:ascii="Agenda" w:hAnsi="Agenda"/>
        </w:rPr>
      </w:pPr>
    </w:p>
    <w:p w14:paraId="6CCAE66B" w14:textId="43351EC7" w:rsidR="006B00D2" w:rsidRPr="000174A7" w:rsidRDefault="00D506F7" w:rsidP="006B00D2">
      <w:pPr>
        <w:ind w:left="1701" w:hanging="1701"/>
        <w:rPr>
          <w:rFonts w:ascii="Agenda" w:hAnsi="Agenda"/>
        </w:rPr>
      </w:pPr>
      <w:r w:rsidRPr="000174A7">
        <w:rPr>
          <w:rFonts w:ascii="Agenda" w:hAnsi="Agenda"/>
          <w:b/>
          <w:bCs/>
        </w:rPr>
        <w:t>Stephanie</w:t>
      </w:r>
      <w:r w:rsidRPr="000174A7">
        <w:rPr>
          <w:rFonts w:ascii="Agenda" w:hAnsi="Agenda"/>
        </w:rPr>
        <w:tab/>
      </w:r>
      <w:r w:rsidR="001F6D21" w:rsidRPr="000174A7">
        <w:rPr>
          <w:rFonts w:ascii="Agenda" w:hAnsi="Agenda"/>
        </w:rPr>
        <w:t>…</w:t>
      </w:r>
      <w:r w:rsidR="006B00D2" w:rsidRPr="000174A7">
        <w:rPr>
          <w:rFonts w:ascii="Agenda" w:hAnsi="Agenda"/>
        </w:rPr>
        <w:t xml:space="preserve">and we should choose to accept people, whoever they are, from whatever, you know, wherever they're from in the world, whatever </w:t>
      </w:r>
      <w:r w:rsidR="001F6D21" w:rsidRPr="000174A7">
        <w:rPr>
          <w:rFonts w:ascii="Agenda" w:hAnsi="Agenda"/>
        </w:rPr>
        <w:t xml:space="preserve">community they’re </w:t>
      </w:r>
      <w:r w:rsidR="006B00D2" w:rsidRPr="000174A7">
        <w:rPr>
          <w:rFonts w:ascii="Agenda" w:hAnsi="Agenda"/>
        </w:rPr>
        <w:t>from</w:t>
      </w:r>
      <w:r w:rsidR="00E56C93" w:rsidRPr="000174A7">
        <w:rPr>
          <w:rFonts w:ascii="Agenda" w:hAnsi="Agenda"/>
        </w:rPr>
        <w:t>…</w:t>
      </w:r>
      <w:r w:rsidR="006B00D2" w:rsidRPr="000174A7">
        <w:rPr>
          <w:rFonts w:ascii="Agenda" w:hAnsi="Agenda"/>
        </w:rPr>
        <w:t xml:space="preserve"> just acceptance. It's not difficult, is it?</w:t>
      </w:r>
    </w:p>
    <w:p w14:paraId="77880B69" w14:textId="77777777" w:rsidR="00A97656" w:rsidRPr="000174A7" w:rsidRDefault="00A97656" w:rsidP="006B00D2">
      <w:pPr>
        <w:ind w:left="1701" w:hanging="1701"/>
        <w:rPr>
          <w:rFonts w:ascii="Agenda" w:hAnsi="Agenda"/>
        </w:rPr>
      </w:pPr>
    </w:p>
    <w:p w14:paraId="1252F1F1" w14:textId="547C7883" w:rsidR="006215CE" w:rsidRPr="000174A7" w:rsidRDefault="00A97656"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 xml:space="preserve">Steph, I think that goes to the core of some of the stuff about starting </w:t>
      </w:r>
      <w:r w:rsidR="009A39C0" w:rsidRPr="000174A7">
        <w:rPr>
          <w:rFonts w:ascii="Agenda" w:hAnsi="Agenda"/>
        </w:rPr>
        <w:t>Inclusive Employers</w:t>
      </w:r>
      <w:r w:rsidR="006B00D2" w:rsidRPr="000174A7">
        <w:rPr>
          <w:rFonts w:ascii="Agenda" w:hAnsi="Agenda"/>
        </w:rPr>
        <w:t>, we used to do this thing</w:t>
      </w:r>
      <w:r w:rsidR="00AA6185" w:rsidRPr="000174A7">
        <w:rPr>
          <w:rFonts w:ascii="Agenda" w:hAnsi="Agenda"/>
        </w:rPr>
        <w:t xml:space="preserve">, </w:t>
      </w:r>
      <w:r w:rsidR="006B00D2" w:rsidRPr="000174A7">
        <w:rPr>
          <w:rFonts w:ascii="Agenda" w:hAnsi="Agenda"/>
        </w:rPr>
        <w:t xml:space="preserve">I mean, it's even </w:t>
      </w:r>
      <w:proofErr w:type="gramStart"/>
      <w:r w:rsidR="006B00D2" w:rsidRPr="000174A7">
        <w:rPr>
          <w:rFonts w:ascii="Agenda" w:hAnsi="Agenda"/>
        </w:rPr>
        <w:t xml:space="preserve">pre </w:t>
      </w:r>
      <w:r w:rsidR="009A39C0" w:rsidRPr="000174A7">
        <w:rPr>
          <w:rFonts w:ascii="Agenda" w:hAnsi="Agenda"/>
        </w:rPr>
        <w:t>Inclusive</w:t>
      </w:r>
      <w:proofErr w:type="gramEnd"/>
      <w:r w:rsidR="009A39C0" w:rsidRPr="000174A7">
        <w:rPr>
          <w:rFonts w:ascii="Agenda" w:hAnsi="Agenda"/>
        </w:rPr>
        <w:t xml:space="preserve"> Employers</w:t>
      </w:r>
      <w:r w:rsidR="006B00D2" w:rsidRPr="000174A7">
        <w:rPr>
          <w:rFonts w:ascii="Agenda" w:hAnsi="Agenda"/>
        </w:rPr>
        <w:t xml:space="preserve">. When I was doing equality and diversity training, </w:t>
      </w:r>
      <w:r w:rsidR="005057E8">
        <w:rPr>
          <w:rFonts w:ascii="Agenda" w:hAnsi="Agenda"/>
        </w:rPr>
        <w:t>and</w:t>
      </w:r>
      <w:r w:rsidR="00C431A9" w:rsidRPr="000174A7">
        <w:rPr>
          <w:rFonts w:ascii="Agenda" w:hAnsi="Agenda"/>
        </w:rPr>
        <w:t xml:space="preserve"> </w:t>
      </w:r>
      <w:r w:rsidR="006B00D2" w:rsidRPr="000174A7">
        <w:rPr>
          <w:rFonts w:ascii="Agenda" w:hAnsi="Agenda"/>
        </w:rPr>
        <w:t>I used to do this thing about the TA</w:t>
      </w:r>
      <w:r w:rsidR="00C431A9" w:rsidRPr="000174A7">
        <w:rPr>
          <w:rFonts w:ascii="Agenda" w:hAnsi="Agenda"/>
        </w:rPr>
        <w:t>V</w:t>
      </w:r>
      <w:r w:rsidR="006B00D2" w:rsidRPr="000174A7">
        <w:rPr>
          <w:rFonts w:ascii="Agenda" w:hAnsi="Agenda"/>
        </w:rPr>
        <w:t xml:space="preserve"> spectrum, which is about tolerance, </w:t>
      </w:r>
      <w:proofErr w:type="gramStart"/>
      <w:r w:rsidR="006B00D2" w:rsidRPr="000174A7">
        <w:rPr>
          <w:rFonts w:ascii="Agenda" w:hAnsi="Agenda"/>
        </w:rPr>
        <w:t>acceptance</w:t>
      </w:r>
      <w:proofErr w:type="gramEnd"/>
      <w:r w:rsidR="006B00D2" w:rsidRPr="000174A7">
        <w:rPr>
          <w:rFonts w:ascii="Agenda" w:hAnsi="Agenda"/>
        </w:rPr>
        <w:t xml:space="preserve"> and value. </w:t>
      </w:r>
    </w:p>
    <w:p w14:paraId="2A4633EC" w14:textId="77777777" w:rsidR="006215CE" w:rsidRPr="000174A7" w:rsidRDefault="006215CE" w:rsidP="006B00D2">
      <w:pPr>
        <w:ind w:left="1701" w:hanging="1701"/>
        <w:rPr>
          <w:rFonts w:ascii="Agenda" w:hAnsi="Agenda"/>
        </w:rPr>
      </w:pPr>
    </w:p>
    <w:p w14:paraId="1D0560B2" w14:textId="34FE7CF3" w:rsidR="0068036D" w:rsidRPr="000174A7" w:rsidRDefault="006B00D2" w:rsidP="006215CE">
      <w:pPr>
        <w:ind w:left="1701"/>
        <w:rPr>
          <w:rFonts w:ascii="Agenda" w:hAnsi="Agenda"/>
        </w:rPr>
      </w:pPr>
      <w:r w:rsidRPr="000174A7">
        <w:rPr>
          <w:rFonts w:ascii="Agenda" w:hAnsi="Agenda"/>
        </w:rPr>
        <w:t>And with toleran</w:t>
      </w:r>
      <w:r w:rsidR="005057E8">
        <w:rPr>
          <w:rFonts w:ascii="Agenda" w:hAnsi="Agenda"/>
        </w:rPr>
        <w:t>ce</w:t>
      </w:r>
      <w:r w:rsidRPr="000174A7">
        <w:rPr>
          <w:rFonts w:ascii="Agenda" w:hAnsi="Agenda"/>
        </w:rPr>
        <w:t xml:space="preserve"> I mean, I remember in the early part of my career, people saying, </w:t>
      </w:r>
      <w:r w:rsidR="005057E8">
        <w:rPr>
          <w:rFonts w:ascii="Agenda" w:hAnsi="Agenda"/>
        </w:rPr>
        <w:t>“</w:t>
      </w:r>
      <w:r w:rsidRPr="000174A7">
        <w:rPr>
          <w:rFonts w:ascii="Agenda" w:hAnsi="Agenda"/>
        </w:rPr>
        <w:t>Oh, I'll tolerate gay people</w:t>
      </w:r>
      <w:r w:rsidR="005057E8">
        <w:rPr>
          <w:rFonts w:ascii="Agenda" w:hAnsi="Agenda"/>
        </w:rPr>
        <w:t>”</w:t>
      </w:r>
      <w:r w:rsidRPr="000174A7">
        <w:rPr>
          <w:rFonts w:ascii="Agenda" w:hAnsi="Agenda"/>
        </w:rPr>
        <w:t xml:space="preserve">. And I was like, </w:t>
      </w:r>
      <w:r w:rsidR="005057E8">
        <w:rPr>
          <w:rFonts w:ascii="Agenda" w:hAnsi="Agenda"/>
        </w:rPr>
        <w:t>“</w:t>
      </w:r>
      <w:r w:rsidR="00CA5CC8" w:rsidRPr="000174A7">
        <w:rPr>
          <w:rFonts w:ascii="Agenda" w:hAnsi="Agenda"/>
        </w:rPr>
        <w:t xml:space="preserve">Hang on a minute, </w:t>
      </w:r>
      <w:r w:rsidRPr="000174A7">
        <w:rPr>
          <w:rFonts w:ascii="Agenda" w:hAnsi="Agenda"/>
        </w:rPr>
        <w:t>I don't mean, to be tolerated</w:t>
      </w:r>
      <w:r w:rsidR="005057E8">
        <w:rPr>
          <w:rFonts w:ascii="Agenda" w:hAnsi="Agenda"/>
        </w:rPr>
        <w:t>”</w:t>
      </w:r>
      <w:r w:rsidRPr="000174A7">
        <w:rPr>
          <w:rFonts w:ascii="Agenda" w:hAnsi="Agenda"/>
        </w:rPr>
        <w:t xml:space="preserve">. You know, baseline accepted, </w:t>
      </w:r>
    </w:p>
    <w:p w14:paraId="31FEE395" w14:textId="77777777" w:rsidR="0068036D" w:rsidRPr="000174A7" w:rsidRDefault="0068036D" w:rsidP="006215CE">
      <w:pPr>
        <w:ind w:left="1701"/>
        <w:rPr>
          <w:rFonts w:ascii="Agenda" w:hAnsi="Agenda"/>
        </w:rPr>
      </w:pPr>
    </w:p>
    <w:p w14:paraId="49B21A5D" w14:textId="0F7CE1DE" w:rsidR="0068036D" w:rsidRPr="000174A7" w:rsidRDefault="0068036D" w:rsidP="0068036D">
      <w:pPr>
        <w:ind w:left="1701" w:hanging="1701"/>
        <w:rPr>
          <w:rFonts w:ascii="Agenda" w:hAnsi="Agenda"/>
        </w:rPr>
      </w:pPr>
      <w:r w:rsidRPr="000174A7">
        <w:rPr>
          <w:rFonts w:ascii="Agenda" w:hAnsi="Agenda"/>
          <w:b/>
          <w:bCs/>
        </w:rPr>
        <w:t>Stephanie</w:t>
      </w:r>
      <w:r w:rsidRPr="000174A7">
        <w:rPr>
          <w:rFonts w:ascii="Agenda" w:hAnsi="Agenda"/>
        </w:rPr>
        <w:tab/>
      </w:r>
      <w:r w:rsidR="005057E8">
        <w:rPr>
          <w:rFonts w:ascii="Agenda" w:hAnsi="Agenda"/>
        </w:rPr>
        <w:t>“</w:t>
      </w:r>
      <w:proofErr w:type="gramStart"/>
      <w:r w:rsidRPr="000174A7">
        <w:rPr>
          <w:rFonts w:ascii="Agenda" w:hAnsi="Agenda"/>
        </w:rPr>
        <w:t>T</w:t>
      </w:r>
      <w:r w:rsidR="006B00D2" w:rsidRPr="000174A7">
        <w:rPr>
          <w:rFonts w:ascii="Agenda" w:hAnsi="Agenda"/>
        </w:rPr>
        <w:t>olerate</w:t>
      </w:r>
      <w:proofErr w:type="gramEnd"/>
      <w:r w:rsidR="005057E8">
        <w:rPr>
          <w:rFonts w:ascii="Agenda" w:hAnsi="Agenda"/>
        </w:rPr>
        <w:t>”</w:t>
      </w:r>
      <w:r w:rsidR="006B00D2" w:rsidRPr="000174A7">
        <w:rPr>
          <w:rFonts w:ascii="Agenda" w:hAnsi="Agenda"/>
        </w:rPr>
        <w:t xml:space="preserve"> is </w:t>
      </w:r>
      <w:proofErr w:type="spellStart"/>
      <w:r w:rsidR="006B00D2" w:rsidRPr="000174A7">
        <w:rPr>
          <w:rFonts w:ascii="Agenda" w:hAnsi="Agenda"/>
        </w:rPr>
        <w:t>is</w:t>
      </w:r>
      <w:proofErr w:type="spellEnd"/>
      <w:r w:rsidR="006B00D2" w:rsidRPr="000174A7">
        <w:rPr>
          <w:rFonts w:ascii="Agenda" w:hAnsi="Agenda"/>
        </w:rPr>
        <w:t xml:space="preserve"> such a negative word, isn't it? </w:t>
      </w:r>
    </w:p>
    <w:p w14:paraId="2D25E1A7" w14:textId="77777777" w:rsidR="0068036D" w:rsidRPr="000174A7" w:rsidRDefault="0068036D" w:rsidP="0068036D">
      <w:pPr>
        <w:ind w:left="1701" w:hanging="1701"/>
        <w:rPr>
          <w:rFonts w:ascii="Agenda" w:hAnsi="Agenda"/>
        </w:rPr>
      </w:pPr>
    </w:p>
    <w:p w14:paraId="42F3FDE7" w14:textId="77777777" w:rsidR="00656BE9" w:rsidRPr="000174A7" w:rsidRDefault="0068036D" w:rsidP="0068036D">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It's awful. But it was like, I can seriously remember in the early part of my career, people would say that, you know, I tolerate, you know, people from said, but</w:t>
      </w:r>
      <w:r w:rsidR="00B72C37" w:rsidRPr="000174A7">
        <w:rPr>
          <w:rFonts w:ascii="Agenda" w:hAnsi="Agenda"/>
        </w:rPr>
        <w:t xml:space="preserve"> </w:t>
      </w:r>
      <w:r w:rsidR="006B00D2" w:rsidRPr="000174A7">
        <w:rPr>
          <w:rFonts w:ascii="Agenda" w:hAnsi="Agenda"/>
        </w:rPr>
        <w:t xml:space="preserve">I think you're six </w:t>
      </w:r>
      <w:r w:rsidR="00656BE9" w:rsidRPr="000174A7">
        <w:rPr>
          <w:rFonts w:ascii="Agenda" w:hAnsi="Agenda"/>
        </w:rPr>
        <w:t>‘</w:t>
      </w:r>
      <w:r w:rsidR="006B00D2" w:rsidRPr="000174A7">
        <w:rPr>
          <w:rFonts w:ascii="Agenda" w:hAnsi="Agenda"/>
        </w:rPr>
        <w:t>A</w:t>
      </w:r>
      <w:r w:rsidR="00656BE9" w:rsidRPr="000174A7">
        <w:rPr>
          <w:rFonts w:ascii="Agenda" w:hAnsi="Agenda"/>
        </w:rPr>
        <w:t xml:space="preserve">’, </w:t>
      </w:r>
      <w:r w:rsidR="006B00D2" w:rsidRPr="000174A7">
        <w:rPr>
          <w:rFonts w:ascii="Agenda" w:hAnsi="Agenda"/>
        </w:rPr>
        <w:t xml:space="preserve">that is a </w:t>
      </w:r>
      <w:proofErr w:type="gramStart"/>
      <w:r w:rsidR="006B00D2" w:rsidRPr="000174A7">
        <w:rPr>
          <w:rFonts w:ascii="Agenda" w:hAnsi="Agenda"/>
        </w:rPr>
        <w:t>really good</w:t>
      </w:r>
      <w:proofErr w:type="gramEnd"/>
      <w:r w:rsidR="006B00D2" w:rsidRPr="000174A7">
        <w:rPr>
          <w:rFonts w:ascii="Agenda" w:hAnsi="Agenda"/>
        </w:rPr>
        <w:t xml:space="preserve">, you know, moment of recognition that baseline is acceptance of all difference. </w:t>
      </w:r>
    </w:p>
    <w:p w14:paraId="7AD4C205" w14:textId="77777777" w:rsidR="00656BE9" w:rsidRPr="000174A7" w:rsidRDefault="00656BE9" w:rsidP="0068036D">
      <w:pPr>
        <w:ind w:left="1701" w:hanging="1701"/>
        <w:rPr>
          <w:rFonts w:ascii="Agenda" w:hAnsi="Agenda"/>
        </w:rPr>
      </w:pPr>
    </w:p>
    <w:p w14:paraId="3EF695CD" w14:textId="25604F73" w:rsidR="006B00D2" w:rsidRPr="000174A7" w:rsidRDefault="006B00D2" w:rsidP="00656BE9">
      <w:pPr>
        <w:ind w:left="1701"/>
        <w:rPr>
          <w:rFonts w:ascii="Agenda" w:hAnsi="Agenda"/>
        </w:rPr>
      </w:pPr>
      <w:r w:rsidRPr="000174A7">
        <w:rPr>
          <w:rFonts w:ascii="Agenda" w:hAnsi="Agenda"/>
        </w:rPr>
        <w:t xml:space="preserve">But the truth is, we need to get to that V, the </w:t>
      </w:r>
      <w:proofErr w:type="gramStart"/>
      <w:r w:rsidRPr="000174A7">
        <w:rPr>
          <w:rFonts w:ascii="Agenda" w:hAnsi="Agenda"/>
        </w:rPr>
        <w:t>value</w:t>
      </w:r>
      <w:proofErr w:type="gramEnd"/>
      <w:r w:rsidRPr="000174A7">
        <w:rPr>
          <w:rFonts w:ascii="Agenda" w:hAnsi="Agenda"/>
        </w:rPr>
        <w:t xml:space="preserve"> or those difference. And </w:t>
      </w:r>
      <w:proofErr w:type="gramStart"/>
      <w:r w:rsidRPr="000174A7">
        <w:rPr>
          <w:rFonts w:ascii="Agenda" w:hAnsi="Agenda"/>
        </w:rPr>
        <w:t>in order to</w:t>
      </w:r>
      <w:proofErr w:type="gramEnd"/>
      <w:r w:rsidRPr="000174A7">
        <w:rPr>
          <w:rFonts w:ascii="Agenda" w:hAnsi="Agenda"/>
        </w:rPr>
        <w:t xml:space="preserve"> get there, there are some steps. And </w:t>
      </w:r>
      <w:proofErr w:type="gramStart"/>
      <w:r w:rsidRPr="000174A7">
        <w:rPr>
          <w:rFonts w:ascii="Agenda" w:hAnsi="Agenda"/>
        </w:rPr>
        <w:t>certainly</w:t>
      </w:r>
      <w:proofErr w:type="gramEnd"/>
      <w:r w:rsidRPr="000174A7">
        <w:rPr>
          <w:rFonts w:ascii="Agenda" w:hAnsi="Agenda"/>
        </w:rPr>
        <w:t xml:space="preserve"> in trans inclusion, it is about valuing all of those differences, and valuing for people for who they are, who they truly are.</w:t>
      </w:r>
    </w:p>
    <w:p w14:paraId="4E84028F" w14:textId="77777777" w:rsidR="008766CD" w:rsidRPr="000174A7" w:rsidRDefault="008766CD" w:rsidP="00656BE9">
      <w:pPr>
        <w:ind w:left="1701"/>
        <w:rPr>
          <w:rFonts w:ascii="Agenda" w:hAnsi="Agenda"/>
        </w:rPr>
      </w:pPr>
    </w:p>
    <w:p w14:paraId="14DDA7ED" w14:textId="52C295B3" w:rsidR="006B00D2" w:rsidRPr="000174A7" w:rsidRDefault="008766CD"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Claire, at the start of this next part of the podcast, talking about the present and I</w:t>
      </w:r>
      <w:r w:rsidRPr="000174A7">
        <w:rPr>
          <w:rFonts w:ascii="Agenda" w:hAnsi="Agenda"/>
        </w:rPr>
        <w:t>&amp;D</w:t>
      </w:r>
      <w:r w:rsidR="006B00D2" w:rsidRPr="000174A7">
        <w:rPr>
          <w:rFonts w:ascii="Agenda" w:hAnsi="Agenda"/>
        </w:rPr>
        <w:t xml:space="preserve"> priorities</w:t>
      </w:r>
      <w:r w:rsidRPr="000174A7">
        <w:rPr>
          <w:rFonts w:ascii="Agenda" w:hAnsi="Agenda"/>
        </w:rPr>
        <w:t>,</w:t>
      </w:r>
      <w:r w:rsidR="006B00D2" w:rsidRPr="000174A7">
        <w:rPr>
          <w:rFonts w:ascii="Agenda" w:hAnsi="Agenda"/>
        </w:rPr>
        <w:t xml:space="preserve"> COVID had a massive impact, of course, on lots of businesses in particular highlighting the need for flexible working</w:t>
      </w:r>
      <w:r w:rsidR="00A86004" w:rsidRPr="000174A7">
        <w:rPr>
          <w:rFonts w:ascii="Agenda" w:hAnsi="Agenda"/>
        </w:rPr>
        <w:t>. D</w:t>
      </w:r>
      <w:r w:rsidR="006B00D2" w:rsidRPr="000174A7">
        <w:rPr>
          <w:rFonts w:ascii="Agenda" w:hAnsi="Agenda"/>
        </w:rPr>
        <w:t xml:space="preserve">o you think the changes that have been brought about by COVID will have a positive or I guess, negative </w:t>
      </w:r>
      <w:proofErr w:type="gramStart"/>
      <w:r w:rsidR="006B00D2" w:rsidRPr="000174A7">
        <w:rPr>
          <w:rFonts w:ascii="Agenda" w:hAnsi="Agenda"/>
        </w:rPr>
        <w:t>long term</w:t>
      </w:r>
      <w:proofErr w:type="gramEnd"/>
      <w:r w:rsidR="006B00D2" w:rsidRPr="000174A7">
        <w:rPr>
          <w:rFonts w:ascii="Agenda" w:hAnsi="Agenda"/>
        </w:rPr>
        <w:t xml:space="preserve"> effects on inclusion in the workplace? You know, there's </w:t>
      </w:r>
      <w:proofErr w:type="spellStart"/>
      <w:r w:rsidR="006B00D2" w:rsidRPr="000174A7">
        <w:rPr>
          <w:rFonts w:ascii="Agenda" w:hAnsi="Agenda"/>
        </w:rPr>
        <w:t>there's</w:t>
      </w:r>
      <w:proofErr w:type="spellEnd"/>
      <w:r w:rsidR="006B00D2" w:rsidRPr="000174A7">
        <w:rPr>
          <w:rFonts w:ascii="Agenda" w:hAnsi="Agenda"/>
        </w:rPr>
        <w:t xml:space="preserve"> mental health in there, there's disability, there's all sorts of things, isn't there?</w:t>
      </w:r>
    </w:p>
    <w:p w14:paraId="315593FD" w14:textId="77777777" w:rsidR="00A86004" w:rsidRPr="000174A7" w:rsidRDefault="00A86004" w:rsidP="006B00D2">
      <w:pPr>
        <w:ind w:left="1701" w:hanging="1701"/>
        <w:rPr>
          <w:rFonts w:ascii="Agenda" w:hAnsi="Agenda"/>
        </w:rPr>
      </w:pPr>
    </w:p>
    <w:p w14:paraId="53B3B62D" w14:textId="0DF5DEBB" w:rsidR="00B04EAF" w:rsidRPr="000174A7" w:rsidRDefault="00A86004" w:rsidP="006B00D2">
      <w:pPr>
        <w:ind w:left="1701" w:hanging="1701"/>
        <w:rPr>
          <w:rFonts w:ascii="Agenda" w:hAnsi="Agenda"/>
        </w:rPr>
      </w:pPr>
      <w:r w:rsidRPr="00612218">
        <w:rPr>
          <w:rFonts w:ascii="Agenda" w:hAnsi="Agenda"/>
          <w:b/>
          <w:bCs/>
        </w:rPr>
        <w:t>Claire</w:t>
      </w:r>
      <w:r w:rsidRPr="000174A7">
        <w:rPr>
          <w:rFonts w:ascii="Agenda" w:hAnsi="Agenda"/>
        </w:rPr>
        <w:tab/>
      </w:r>
      <w:r w:rsidR="006B00D2" w:rsidRPr="000174A7">
        <w:rPr>
          <w:rFonts w:ascii="Agenda" w:hAnsi="Agenda"/>
        </w:rPr>
        <w:t>Yeah, absolutely. I think the first thing we need to say about COVID</w:t>
      </w:r>
      <w:r w:rsidR="00612218">
        <w:rPr>
          <w:rFonts w:ascii="Agenda" w:hAnsi="Agenda"/>
        </w:rPr>
        <w:t>,</w:t>
      </w:r>
      <w:r w:rsidR="006B00D2" w:rsidRPr="000174A7">
        <w:rPr>
          <w:rFonts w:ascii="Agenda" w:hAnsi="Agenda"/>
        </w:rPr>
        <w:t xml:space="preserve"> </w:t>
      </w:r>
      <w:r w:rsidRPr="000174A7">
        <w:rPr>
          <w:rFonts w:ascii="Agenda" w:hAnsi="Agenda"/>
        </w:rPr>
        <w:t>Steph,</w:t>
      </w:r>
      <w:r w:rsidR="006B00D2" w:rsidRPr="000174A7">
        <w:rPr>
          <w:rFonts w:ascii="Agenda" w:hAnsi="Agenda"/>
        </w:rPr>
        <w:t xml:space="preserve"> is that it will be</w:t>
      </w:r>
      <w:r w:rsidR="00B04EAF" w:rsidRPr="000174A7">
        <w:rPr>
          <w:rFonts w:ascii="Agenda" w:hAnsi="Agenda"/>
        </w:rPr>
        <w:t>,</w:t>
      </w:r>
      <w:r w:rsidR="006B00D2" w:rsidRPr="000174A7">
        <w:rPr>
          <w:rFonts w:ascii="Agenda" w:hAnsi="Agenda"/>
        </w:rPr>
        <w:t xml:space="preserve"> it might be years, before we ever really know the answer to that question, I'm afraid. And we might never know. </w:t>
      </w:r>
    </w:p>
    <w:p w14:paraId="089C083A" w14:textId="77777777" w:rsidR="00B04EAF" w:rsidRPr="000174A7" w:rsidRDefault="00B04EAF" w:rsidP="006B00D2">
      <w:pPr>
        <w:ind w:left="1701" w:hanging="1701"/>
        <w:rPr>
          <w:rFonts w:ascii="Agenda" w:hAnsi="Agenda"/>
        </w:rPr>
      </w:pPr>
    </w:p>
    <w:p w14:paraId="18D22266" w14:textId="77777777" w:rsidR="00143096" w:rsidRPr="000174A7" w:rsidRDefault="006B00D2" w:rsidP="00B04EAF">
      <w:pPr>
        <w:ind w:left="1701"/>
        <w:rPr>
          <w:rFonts w:ascii="Agenda" w:hAnsi="Agenda"/>
        </w:rPr>
      </w:pPr>
      <w:r w:rsidRPr="000174A7">
        <w:rPr>
          <w:rFonts w:ascii="Agenda" w:hAnsi="Agenda"/>
        </w:rPr>
        <w:t xml:space="preserve">And I'm also sort of mindful of, you know, we've got clients who've lost colleagues and staff members to COVID. </w:t>
      </w:r>
      <w:proofErr w:type="gramStart"/>
      <w:r w:rsidRPr="000174A7">
        <w:rPr>
          <w:rFonts w:ascii="Agenda" w:hAnsi="Agenda"/>
        </w:rPr>
        <w:t>So</w:t>
      </w:r>
      <w:proofErr w:type="gramEnd"/>
      <w:r w:rsidRPr="000174A7">
        <w:rPr>
          <w:rFonts w:ascii="Agenda" w:hAnsi="Agenda"/>
        </w:rPr>
        <w:t xml:space="preserve"> the impact is indescribable, in that context, but if we think about it from a employment perspective, I think there are positives and negatives. </w:t>
      </w:r>
    </w:p>
    <w:p w14:paraId="1D510879" w14:textId="77777777" w:rsidR="00143096" w:rsidRPr="000174A7" w:rsidRDefault="00143096" w:rsidP="00B04EAF">
      <w:pPr>
        <w:ind w:left="1701"/>
        <w:rPr>
          <w:rFonts w:ascii="Agenda" w:hAnsi="Agenda"/>
        </w:rPr>
      </w:pPr>
    </w:p>
    <w:p w14:paraId="457EC2B2" w14:textId="77777777" w:rsidR="00581D5E" w:rsidRPr="000174A7" w:rsidRDefault="006B00D2" w:rsidP="00B04EAF">
      <w:pPr>
        <w:ind w:left="1701"/>
        <w:rPr>
          <w:rFonts w:ascii="Agenda" w:hAnsi="Agenda"/>
        </w:rPr>
      </w:pPr>
      <w:r w:rsidRPr="000174A7">
        <w:rPr>
          <w:rFonts w:ascii="Agenda" w:hAnsi="Agenda"/>
        </w:rPr>
        <w:t xml:space="preserve">I think that for years and the HR function, we talk about, you know, what is the future of work, and all of a sudden, </w:t>
      </w:r>
      <w:r w:rsidR="00143096" w:rsidRPr="000174A7">
        <w:rPr>
          <w:rFonts w:ascii="Agenda" w:hAnsi="Agenda"/>
        </w:rPr>
        <w:t>M</w:t>
      </w:r>
      <w:r w:rsidRPr="000174A7">
        <w:rPr>
          <w:rFonts w:ascii="Agenda" w:hAnsi="Agenda"/>
        </w:rPr>
        <w:t xml:space="preserve">arch 2020, this is the future it's arrived, you </w:t>
      </w:r>
      <w:r w:rsidRPr="000174A7">
        <w:rPr>
          <w:rFonts w:ascii="Agenda" w:hAnsi="Agenda"/>
        </w:rPr>
        <w:lastRenderedPageBreak/>
        <w:t>know, we are now much more digitally orientated, people are working from home</w:t>
      </w:r>
      <w:r w:rsidR="00143096" w:rsidRPr="000174A7">
        <w:rPr>
          <w:rFonts w:ascii="Agenda" w:hAnsi="Agenda"/>
        </w:rPr>
        <w:t>,</w:t>
      </w:r>
      <w:r w:rsidRPr="000174A7">
        <w:rPr>
          <w:rFonts w:ascii="Agenda" w:hAnsi="Agenda"/>
        </w:rPr>
        <w:t xml:space="preserve"> working really flexibly</w:t>
      </w:r>
      <w:r w:rsidR="00143096" w:rsidRPr="000174A7">
        <w:rPr>
          <w:rFonts w:ascii="Agenda" w:hAnsi="Agenda"/>
        </w:rPr>
        <w:t>,</w:t>
      </w:r>
      <w:r w:rsidRPr="000174A7">
        <w:rPr>
          <w:rFonts w:ascii="Agenda" w:hAnsi="Agenda"/>
        </w:rPr>
        <w:t xml:space="preserve"> organisations that in a million years wouldn't have let their staff be home based now are and seeing that actually, productivity has gone up, people are happier, they've got a better work life balance. </w:t>
      </w:r>
      <w:proofErr w:type="gramStart"/>
      <w:r w:rsidRPr="000174A7">
        <w:rPr>
          <w:rFonts w:ascii="Agenda" w:hAnsi="Agenda"/>
        </w:rPr>
        <w:t>So</w:t>
      </w:r>
      <w:proofErr w:type="gramEnd"/>
      <w:r w:rsidRPr="000174A7">
        <w:rPr>
          <w:rFonts w:ascii="Agenda" w:hAnsi="Agenda"/>
        </w:rPr>
        <w:t xml:space="preserve"> there's so many real positives in the context of working patterns I think</w:t>
      </w:r>
      <w:r w:rsidR="00581D5E" w:rsidRPr="000174A7">
        <w:rPr>
          <w:rFonts w:ascii="Agenda" w:hAnsi="Agenda"/>
        </w:rPr>
        <w:t>.</w:t>
      </w:r>
    </w:p>
    <w:p w14:paraId="38F533FC" w14:textId="77777777" w:rsidR="00581D5E" w:rsidRPr="000174A7" w:rsidRDefault="00581D5E" w:rsidP="00B04EAF">
      <w:pPr>
        <w:ind w:left="1701"/>
        <w:rPr>
          <w:rFonts w:ascii="Agenda" w:hAnsi="Agenda"/>
        </w:rPr>
      </w:pPr>
    </w:p>
    <w:p w14:paraId="2F5DFC04" w14:textId="77777777" w:rsidR="007623BD" w:rsidRPr="000174A7" w:rsidRDefault="00581D5E" w:rsidP="00B04EAF">
      <w:pPr>
        <w:ind w:left="1701"/>
        <w:rPr>
          <w:rFonts w:ascii="Agenda" w:hAnsi="Agenda"/>
        </w:rPr>
      </w:pPr>
      <w:r w:rsidRPr="000174A7">
        <w:rPr>
          <w:rFonts w:ascii="Agenda" w:hAnsi="Agenda"/>
        </w:rPr>
        <w:t>W</w:t>
      </w:r>
      <w:r w:rsidR="006B00D2" w:rsidRPr="000174A7">
        <w:rPr>
          <w:rFonts w:ascii="Agenda" w:hAnsi="Agenda"/>
        </w:rPr>
        <w:t xml:space="preserve">e </w:t>
      </w:r>
      <w:proofErr w:type="gramStart"/>
      <w:r w:rsidR="006B00D2" w:rsidRPr="000174A7">
        <w:rPr>
          <w:rFonts w:ascii="Agenda" w:hAnsi="Agenda"/>
        </w:rPr>
        <w:t>definitely have</w:t>
      </w:r>
      <w:proofErr w:type="gramEnd"/>
      <w:r w:rsidR="006B00D2" w:rsidRPr="000174A7">
        <w:rPr>
          <w:rFonts w:ascii="Agenda" w:hAnsi="Agenda"/>
        </w:rPr>
        <w:t xml:space="preserve"> colleagues</w:t>
      </w:r>
      <w:r w:rsidR="00C95C7C" w:rsidRPr="000174A7">
        <w:rPr>
          <w:rFonts w:ascii="Agenda" w:hAnsi="Agenda"/>
        </w:rPr>
        <w:t>,</w:t>
      </w:r>
      <w:r w:rsidR="006B00D2" w:rsidRPr="000174A7">
        <w:rPr>
          <w:rFonts w:ascii="Agenda" w:hAnsi="Agenda"/>
        </w:rPr>
        <w:t xml:space="preserve"> who have said to us for the first time as disabled people, they feel more equal than ever before. </w:t>
      </w:r>
      <w:proofErr w:type="gramStart"/>
      <w:r w:rsidR="006B00D2" w:rsidRPr="000174A7">
        <w:rPr>
          <w:rFonts w:ascii="Agenda" w:hAnsi="Agenda"/>
        </w:rPr>
        <w:t>So</w:t>
      </w:r>
      <w:proofErr w:type="gramEnd"/>
      <w:r w:rsidR="006B00D2" w:rsidRPr="000174A7">
        <w:rPr>
          <w:rFonts w:ascii="Agenda" w:hAnsi="Agenda"/>
        </w:rPr>
        <w:t xml:space="preserve"> it's smoothed out some of the differences in some way, if that's the right way to put it. I mean, not that you'd want to change differences, you know, value or difference picking up on the point we've just made</w:t>
      </w:r>
      <w:r w:rsidR="00C95C7C" w:rsidRPr="000174A7">
        <w:rPr>
          <w:rFonts w:ascii="Agenda" w:hAnsi="Agenda"/>
        </w:rPr>
        <w:t>, b</w:t>
      </w:r>
      <w:r w:rsidR="006B00D2" w:rsidRPr="000174A7">
        <w:rPr>
          <w:rFonts w:ascii="Agenda" w:hAnsi="Agenda"/>
        </w:rPr>
        <w:t xml:space="preserve">ut for those individuals, it's </w:t>
      </w:r>
      <w:proofErr w:type="gramStart"/>
      <w:r w:rsidR="006B00D2" w:rsidRPr="000174A7">
        <w:rPr>
          <w:rFonts w:ascii="Agenda" w:hAnsi="Agenda"/>
        </w:rPr>
        <w:t>actually they</w:t>
      </w:r>
      <w:proofErr w:type="gramEnd"/>
      <w:r w:rsidR="006B00D2" w:rsidRPr="000174A7">
        <w:rPr>
          <w:rFonts w:ascii="Agenda" w:hAnsi="Agenda"/>
        </w:rPr>
        <w:t xml:space="preserve"> feel less excluded as a consequence of the way they've worked. </w:t>
      </w:r>
    </w:p>
    <w:p w14:paraId="01A802AE" w14:textId="77777777" w:rsidR="007623BD" w:rsidRPr="000174A7" w:rsidRDefault="007623BD" w:rsidP="00B04EAF">
      <w:pPr>
        <w:ind w:left="1701"/>
        <w:rPr>
          <w:rFonts w:ascii="Agenda" w:hAnsi="Agenda"/>
        </w:rPr>
      </w:pPr>
    </w:p>
    <w:p w14:paraId="1613824D" w14:textId="77777777" w:rsidR="00AE1478" w:rsidRPr="000174A7" w:rsidRDefault="006B00D2" w:rsidP="00B04EAF">
      <w:pPr>
        <w:ind w:left="1701"/>
        <w:rPr>
          <w:rFonts w:ascii="Agenda" w:hAnsi="Agenda"/>
        </w:rPr>
      </w:pPr>
      <w:r w:rsidRPr="000174A7">
        <w:rPr>
          <w:rFonts w:ascii="Agenda" w:hAnsi="Agenda"/>
        </w:rPr>
        <w:t xml:space="preserve">So yeah, positives and negatives, </w:t>
      </w:r>
      <w:proofErr w:type="gramStart"/>
      <w:r w:rsidRPr="000174A7">
        <w:rPr>
          <w:rFonts w:ascii="Agenda" w:hAnsi="Agenda"/>
        </w:rPr>
        <w:t>definitely real</w:t>
      </w:r>
      <w:proofErr w:type="gramEnd"/>
      <w:r w:rsidRPr="000174A7">
        <w:rPr>
          <w:rFonts w:ascii="Agenda" w:hAnsi="Agenda"/>
        </w:rPr>
        <w:t xml:space="preserve"> significant emphasis needed on mental health, it's mental health awareness week in May, we will be doing a lot of work around mental health, as many of our members and clients will be, but with a very specific focus. </w:t>
      </w:r>
      <w:proofErr w:type="gramStart"/>
      <w:r w:rsidRPr="000174A7">
        <w:rPr>
          <w:rFonts w:ascii="Agenda" w:hAnsi="Agenda"/>
        </w:rPr>
        <w:t>So</w:t>
      </w:r>
      <w:proofErr w:type="gramEnd"/>
      <w:r w:rsidRPr="000174A7">
        <w:rPr>
          <w:rFonts w:ascii="Agenda" w:hAnsi="Agenda"/>
        </w:rPr>
        <w:t xml:space="preserve"> it's much more around isolation, loss, connection, and those sorts of issues. </w:t>
      </w:r>
    </w:p>
    <w:p w14:paraId="47E335D3" w14:textId="77777777" w:rsidR="00AE1478" w:rsidRPr="000174A7" w:rsidRDefault="00AE1478" w:rsidP="00B04EAF">
      <w:pPr>
        <w:ind w:left="1701"/>
        <w:rPr>
          <w:rFonts w:ascii="Agenda" w:hAnsi="Agenda"/>
        </w:rPr>
      </w:pPr>
    </w:p>
    <w:p w14:paraId="167FE965" w14:textId="61A4EA3D" w:rsidR="006B00D2" w:rsidRDefault="006B00D2" w:rsidP="00B04EAF">
      <w:pPr>
        <w:ind w:left="1701"/>
        <w:rPr>
          <w:rFonts w:ascii="Agenda" w:hAnsi="Agenda"/>
        </w:rPr>
      </w:pPr>
      <w:proofErr w:type="gramStart"/>
      <w:r w:rsidRPr="000174A7">
        <w:rPr>
          <w:rFonts w:ascii="Agenda" w:hAnsi="Agenda"/>
        </w:rPr>
        <w:t>So</w:t>
      </w:r>
      <w:proofErr w:type="gramEnd"/>
      <w:r w:rsidRPr="000174A7">
        <w:rPr>
          <w:rFonts w:ascii="Agenda" w:hAnsi="Agenda"/>
        </w:rPr>
        <w:t xml:space="preserve"> I think real </w:t>
      </w:r>
      <w:proofErr w:type="spellStart"/>
      <w:r w:rsidRPr="000174A7">
        <w:rPr>
          <w:rFonts w:ascii="Agenda" w:hAnsi="Agenda"/>
        </w:rPr>
        <w:t>real</w:t>
      </w:r>
      <w:proofErr w:type="spellEnd"/>
      <w:r w:rsidRPr="000174A7">
        <w:rPr>
          <w:rFonts w:ascii="Agenda" w:hAnsi="Agenda"/>
        </w:rPr>
        <w:t xml:space="preserve"> impact is a consequence of COVID</w:t>
      </w:r>
      <w:r w:rsidR="00AE1478" w:rsidRPr="000174A7">
        <w:rPr>
          <w:rFonts w:ascii="Agenda" w:hAnsi="Agenda"/>
        </w:rPr>
        <w:t>, b</w:t>
      </w:r>
      <w:r w:rsidRPr="000174A7">
        <w:rPr>
          <w:rFonts w:ascii="Agenda" w:hAnsi="Agenda"/>
        </w:rPr>
        <w:t xml:space="preserve">ut ultimately, we come back to this point that, you know, we're all different, everyone's different. </w:t>
      </w:r>
      <w:proofErr w:type="gramStart"/>
      <w:r w:rsidRPr="000174A7">
        <w:rPr>
          <w:rFonts w:ascii="Agenda" w:hAnsi="Agenda"/>
        </w:rPr>
        <w:t>So</w:t>
      </w:r>
      <w:proofErr w:type="gramEnd"/>
      <w:r w:rsidRPr="000174A7">
        <w:rPr>
          <w:rFonts w:ascii="Agenda" w:hAnsi="Agenda"/>
        </w:rPr>
        <w:t xml:space="preserve"> I always hesitate at when it comes to making generalisations about good and bad because ultimately, if you're going to be inclusive, you're just thinking about the impact on the person in front of you. It's all about that </w:t>
      </w:r>
      <w:proofErr w:type="gramStart"/>
      <w:r w:rsidRPr="000174A7">
        <w:rPr>
          <w:rFonts w:ascii="Agenda" w:hAnsi="Agenda"/>
        </w:rPr>
        <w:t>individual</w:t>
      </w:r>
      <w:r w:rsidR="0058366B" w:rsidRPr="000174A7">
        <w:rPr>
          <w:rFonts w:ascii="Agenda" w:hAnsi="Agenda"/>
        </w:rPr>
        <w:t>, a</w:t>
      </w:r>
      <w:r w:rsidRPr="000174A7">
        <w:rPr>
          <w:rFonts w:ascii="Agenda" w:hAnsi="Agenda"/>
        </w:rPr>
        <w:t>nd</w:t>
      </w:r>
      <w:proofErr w:type="gramEnd"/>
      <w:r w:rsidRPr="000174A7">
        <w:rPr>
          <w:rFonts w:ascii="Agenda" w:hAnsi="Agenda"/>
        </w:rPr>
        <w:t xml:space="preserve"> understanding what the impact on there has been. </w:t>
      </w:r>
      <w:proofErr w:type="gramStart"/>
      <w:r w:rsidRPr="000174A7">
        <w:rPr>
          <w:rFonts w:ascii="Agenda" w:hAnsi="Agenda"/>
        </w:rPr>
        <w:t>So</w:t>
      </w:r>
      <w:proofErr w:type="gramEnd"/>
      <w:r w:rsidRPr="000174A7">
        <w:rPr>
          <w:rFonts w:ascii="Agenda" w:hAnsi="Agenda"/>
        </w:rPr>
        <w:t xml:space="preserve"> you know, if people are listening to the podcast and thinking, oh, there's some good stuff, there's some bad stuff, actually, you need to have the conversation and find out what's the impact for the individual not make those sorts of broad brush assumptions.</w:t>
      </w:r>
    </w:p>
    <w:p w14:paraId="68B76E20" w14:textId="77777777" w:rsidR="002721FD" w:rsidRPr="000174A7" w:rsidRDefault="002721FD" w:rsidP="00B04EAF">
      <w:pPr>
        <w:ind w:left="1701"/>
        <w:rPr>
          <w:rFonts w:ascii="Agenda" w:hAnsi="Agenda"/>
        </w:rPr>
      </w:pPr>
    </w:p>
    <w:p w14:paraId="2FCCF300" w14:textId="1686887C" w:rsidR="000B41DA" w:rsidRDefault="0058366B"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It's something we say a lot, but it all starts with that </w:t>
      </w:r>
      <w:proofErr w:type="gramStart"/>
      <w:r w:rsidR="006B00D2" w:rsidRPr="000174A7">
        <w:rPr>
          <w:rFonts w:ascii="Agenda" w:hAnsi="Agenda"/>
        </w:rPr>
        <w:t>conversation</w:t>
      </w:r>
      <w:proofErr w:type="gramEnd"/>
      <w:r w:rsidR="006B00D2" w:rsidRPr="000174A7">
        <w:rPr>
          <w:rFonts w:ascii="Agenda" w:hAnsi="Agenda"/>
        </w:rPr>
        <w:t xml:space="preserve"> does</w:t>
      </w:r>
      <w:r w:rsidR="000B41DA" w:rsidRPr="000174A7">
        <w:rPr>
          <w:rFonts w:ascii="Agenda" w:hAnsi="Agenda"/>
        </w:rPr>
        <w:t>n’t it</w:t>
      </w:r>
      <w:r w:rsidR="002721FD">
        <w:rPr>
          <w:rFonts w:ascii="Agenda" w:hAnsi="Agenda"/>
        </w:rPr>
        <w:t>?</w:t>
      </w:r>
    </w:p>
    <w:p w14:paraId="4A93789A" w14:textId="77777777" w:rsidR="002721FD" w:rsidRPr="000174A7" w:rsidRDefault="002721FD" w:rsidP="006B00D2">
      <w:pPr>
        <w:ind w:left="1701" w:hanging="1701"/>
        <w:rPr>
          <w:rFonts w:ascii="Agenda" w:hAnsi="Agenda"/>
        </w:rPr>
      </w:pPr>
    </w:p>
    <w:p w14:paraId="0F50D14E" w14:textId="77777777" w:rsidR="000B41DA" w:rsidRPr="000174A7" w:rsidRDefault="000B41DA" w:rsidP="006B00D2">
      <w:pPr>
        <w:ind w:left="1701" w:hanging="1701"/>
        <w:rPr>
          <w:rFonts w:ascii="Agenda" w:hAnsi="Agenda"/>
        </w:rPr>
      </w:pPr>
      <w:r w:rsidRPr="000174A7">
        <w:rPr>
          <w:rFonts w:ascii="Agenda" w:hAnsi="Agenda"/>
          <w:b/>
          <w:bCs/>
        </w:rPr>
        <w:t>Claire</w:t>
      </w:r>
      <w:r w:rsidRPr="000174A7">
        <w:rPr>
          <w:rFonts w:ascii="Agenda" w:hAnsi="Agenda"/>
        </w:rPr>
        <w:tab/>
      </w:r>
      <w:r w:rsidR="006B00D2" w:rsidRPr="000174A7">
        <w:rPr>
          <w:rFonts w:ascii="Agenda" w:hAnsi="Agenda"/>
        </w:rPr>
        <w:t xml:space="preserve">Yeah, it really does. </w:t>
      </w:r>
    </w:p>
    <w:p w14:paraId="30BD55C5" w14:textId="77777777" w:rsidR="000B41DA" w:rsidRPr="000174A7" w:rsidRDefault="000B41DA" w:rsidP="006B00D2">
      <w:pPr>
        <w:ind w:left="1701" w:hanging="1701"/>
        <w:rPr>
          <w:rFonts w:ascii="Agenda" w:hAnsi="Agenda"/>
        </w:rPr>
      </w:pPr>
    </w:p>
    <w:p w14:paraId="58A7C650" w14:textId="77777777" w:rsidR="000B41DA" w:rsidRPr="000174A7" w:rsidRDefault="000B41DA"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Rupert, you're producing a white paper about inclusion and diversity in the workplace. </w:t>
      </w:r>
    </w:p>
    <w:p w14:paraId="55A2666F" w14:textId="77777777" w:rsidR="000B41DA" w:rsidRPr="000174A7" w:rsidRDefault="000B41DA" w:rsidP="006B00D2">
      <w:pPr>
        <w:ind w:left="1701" w:hanging="1701"/>
        <w:rPr>
          <w:rFonts w:ascii="Agenda" w:hAnsi="Agenda"/>
        </w:rPr>
      </w:pPr>
    </w:p>
    <w:p w14:paraId="4429874E" w14:textId="23EF230C" w:rsidR="006B00D2" w:rsidRPr="000174A7" w:rsidRDefault="006B00D2" w:rsidP="000B41DA">
      <w:pPr>
        <w:ind w:left="1701"/>
        <w:rPr>
          <w:rFonts w:ascii="Agenda" w:hAnsi="Agenda"/>
        </w:rPr>
      </w:pPr>
      <w:r w:rsidRPr="000174A7">
        <w:rPr>
          <w:rFonts w:ascii="Agenda" w:hAnsi="Agenda"/>
        </w:rPr>
        <w:t xml:space="preserve">Now, the survey said that there is a positive change in the attitude and behaviour of employees, with 88% saying that this had improved due to </w:t>
      </w:r>
      <w:r w:rsidR="007A15EA" w:rsidRPr="000174A7">
        <w:rPr>
          <w:rFonts w:ascii="Agenda" w:hAnsi="Agenda"/>
        </w:rPr>
        <w:t>I &amp; D</w:t>
      </w:r>
      <w:r w:rsidRPr="000174A7">
        <w:rPr>
          <w:rFonts w:ascii="Agenda" w:hAnsi="Agenda"/>
        </w:rPr>
        <w:t xml:space="preserve"> work in their organisation. Is that a number you expected</w:t>
      </w:r>
      <w:r w:rsidR="007A15EA" w:rsidRPr="000174A7">
        <w:rPr>
          <w:rFonts w:ascii="Agenda" w:hAnsi="Agenda"/>
        </w:rPr>
        <w:t>, a</w:t>
      </w:r>
      <w:r w:rsidRPr="000174A7">
        <w:rPr>
          <w:rFonts w:ascii="Agenda" w:hAnsi="Agenda"/>
        </w:rPr>
        <w:t>nd I guess what else in the survey</w:t>
      </w:r>
      <w:r w:rsidR="007A15EA" w:rsidRPr="000174A7">
        <w:rPr>
          <w:rFonts w:ascii="Agenda" w:hAnsi="Agenda"/>
        </w:rPr>
        <w:t xml:space="preserve"> d</w:t>
      </w:r>
      <w:r w:rsidRPr="000174A7">
        <w:rPr>
          <w:rFonts w:ascii="Agenda" w:hAnsi="Agenda"/>
        </w:rPr>
        <w:t>id it tell you about workplace inclusion that's happening right now?</w:t>
      </w:r>
    </w:p>
    <w:p w14:paraId="79DC75DF" w14:textId="77777777" w:rsidR="007A0142" w:rsidRPr="000174A7" w:rsidRDefault="007A0142" w:rsidP="000B41DA">
      <w:pPr>
        <w:ind w:left="1701"/>
        <w:rPr>
          <w:rFonts w:ascii="Agenda" w:hAnsi="Agenda"/>
        </w:rPr>
      </w:pPr>
    </w:p>
    <w:p w14:paraId="1F951D44" w14:textId="1A6C8F51" w:rsidR="005C1C0D" w:rsidRPr="000174A7" w:rsidRDefault="007A0142" w:rsidP="006B00D2">
      <w:pPr>
        <w:ind w:left="1701" w:hanging="1701"/>
        <w:rPr>
          <w:rFonts w:ascii="Agenda" w:hAnsi="Agenda"/>
        </w:rPr>
      </w:pPr>
      <w:r w:rsidRPr="000174A7">
        <w:rPr>
          <w:rFonts w:ascii="Agenda" w:hAnsi="Agenda"/>
          <w:b/>
          <w:bCs/>
        </w:rPr>
        <w:t>Rupert</w:t>
      </w:r>
      <w:r w:rsidRPr="000174A7">
        <w:rPr>
          <w:rFonts w:ascii="Agenda" w:hAnsi="Agenda"/>
        </w:rPr>
        <w:tab/>
      </w:r>
      <w:r w:rsidR="006B00D2" w:rsidRPr="000174A7">
        <w:rPr>
          <w:rFonts w:ascii="Agenda" w:hAnsi="Agenda"/>
        </w:rPr>
        <w:t>It was wonderful to s</w:t>
      </w:r>
      <w:r w:rsidR="0000441B">
        <w:rPr>
          <w:rFonts w:ascii="Agenda" w:hAnsi="Agenda"/>
        </w:rPr>
        <w:t>ee</w:t>
      </w:r>
      <w:r w:rsidR="006B00D2" w:rsidRPr="000174A7">
        <w:rPr>
          <w:rFonts w:ascii="Agenda" w:hAnsi="Agenda"/>
        </w:rPr>
        <w:t xml:space="preserve"> th</w:t>
      </w:r>
      <w:r w:rsidR="0000441B">
        <w:rPr>
          <w:rFonts w:ascii="Agenda" w:hAnsi="Agenda"/>
        </w:rPr>
        <w:t>at</w:t>
      </w:r>
      <w:r w:rsidR="006B00D2" w:rsidRPr="000174A7">
        <w:rPr>
          <w:rFonts w:ascii="Agenda" w:hAnsi="Agenda"/>
        </w:rPr>
        <w:t xml:space="preserve"> inclusion work is having that impact on respondents. And </w:t>
      </w:r>
      <w:r w:rsidR="002F5A0B" w:rsidRPr="000174A7">
        <w:rPr>
          <w:rFonts w:ascii="Agenda" w:hAnsi="Agenda"/>
        </w:rPr>
        <w:t>what’s</w:t>
      </w:r>
      <w:r w:rsidR="006B00D2" w:rsidRPr="000174A7">
        <w:rPr>
          <w:rFonts w:ascii="Agenda" w:hAnsi="Agenda"/>
        </w:rPr>
        <w:t xml:space="preserve"> </w:t>
      </w:r>
      <w:proofErr w:type="gramStart"/>
      <w:r w:rsidR="006B00D2" w:rsidRPr="000174A7">
        <w:rPr>
          <w:rFonts w:ascii="Agenda" w:hAnsi="Agenda"/>
        </w:rPr>
        <w:t>really interesting</w:t>
      </w:r>
      <w:proofErr w:type="gramEnd"/>
      <w:r w:rsidR="006B00D2" w:rsidRPr="000174A7">
        <w:rPr>
          <w:rFonts w:ascii="Agenda" w:hAnsi="Agenda"/>
        </w:rPr>
        <w:t xml:space="preserve"> I think is</w:t>
      </w:r>
      <w:r w:rsidR="002F5A0B" w:rsidRPr="000174A7">
        <w:rPr>
          <w:rFonts w:ascii="Agenda" w:hAnsi="Agenda"/>
        </w:rPr>
        <w:t>,</w:t>
      </w:r>
      <w:r w:rsidR="006B00D2" w:rsidRPr="000174A7">
        <w:rPr>
          <w:rFonts w:ascii="Agenda" w:hAnsi="Agenda"/>
        </w:rPr>
        <w:t xml:space="preserve"> I mean, I'm now in my fourth decade in work</w:t>
      </w:r>
      <w:r w:rsidR="002F5A0B" w:rsidRPr="000174A7">
        <w:rPr>
          <w:rFonts w:ascii="Agenda" w:hAnsi="Agenda"/>
        </w:rPr>
        <w:t>, a</w:t>
      </w:r>
      <w:r w:rsidR="006B00D2" w:rsidRPr="000174A7">
        <w:rPr>
          <w:rFonts w:ascii="Agenda" w:hAnsi="Agenda"/>
        </w:rPr>
        <w:t xml:space="preserve">nd I'm a bit older than that, obviously. </w:t>
      </w:r>
      <w:proofErr w:type="gramStart"/>
      <w:r w:rsidR="006B00D2" w:rsidRPr="000174A7">
        <w:rPr>
          <w:rFonts w:ascii="Agenda" w:hAnsi="Agenda"/>
        </w:rPr>
        <w:t>So</w:t>
      </w:r>
      <w:proofErr w:type="gramEnd"/>
      <w:r w:rsidR="006B00D2" w:rsidRPr="000174A7">
        <w:rPr>
          <w:rFonts w:ascii="Agenda" w:hAnsi="Agenda"/>
        </w:rPr>
        <w:t xml:space="preserve"> I've seen a lot of change over </w:t>
      </w:r>
      <w:r w:rsidR="006B00D2" w:rsidRPr="000174A7">
        <w:rPr>
          <w:rFonts w:ascii="Agenda" w:hAnsi="Agenda"/>
        </w:rPr>
        <w:lastRenderedPageBreak/>
        <w:t>that time to when I entered the workplace back in the early 80s</w:t>
      </w:r>
      <w:r w:rsidR="005C1C0D" w:rsidRPr="000174A7">
        <w:rPr>
          <w:rFonts w:ascii="Agenda" w:hAnsi="Agenda"/>
        </w:rPr>
        <w:t>, a</w:t>
      </w:r>
      <w:r w:rsidR="006B00D2" w:rsidRPr="000174A7">
        <w:rPr>
          <w:rFonts w:ascii="Agenda" w:hAnsi="Agenda"/>
        </w:rPr>
        <w:t xml:space="preserve">nd </w:t>
      </w:r>
      <w:proofErr w:type="spellStart"/>
      <w:r w:rsidR="006B00D2" w:rsidRPr="000174A7">
        <w:rPr>
          <w:rFonts w:ascii="Agenda" w:hAnsi="Agenda"/>
        </w:rPr>
        <w:t>and</w:t>
      </w:r>
      <w:proofErr w:type="spellEnd"/>
      <w:r w:rsidR="006B00D2" w:rsidRPr="000174A7">
        <w:rPr>
          <w:rFonts w:ascii="Agenda" w:hAnsi="Agenda"/>
        </w:rPr>
        <w:t xml:space="preserve"> I think what's </w:t>
      </w:r>
      <w:proofErr w:type="spellStart"/>
      <w:r w:rsidR="006B00D2" w:rsidRPr="000174A7">
        <w:rPr>
          <w:rFonts w:ascii="Agenda" w:hAnsi="Agenda"/>
        </w:rPr>
        <w:t>what's</w:t>
      </w:r>
      <w:proofErr w:type="spellEnd"/>
      <w:r w:rsidR="006B00D2" w:rsidRPr="000174A7">
        <w:rPr>
          <w:rFonts w:ascii="Agenda" w:hAnsi="Agenda"/>
        </w:rPr>
        <w:t xml:space="preserve"> really great now is </w:t>
      </w:r>
      <w:proofErr w:type="spellStart"/>
      <w:r w:rsidR="006B00D2" w:rsidRPr="000174A7">
        <w:rPr>
          <w:rFonts w:ascii="Agenda" w:hAnsi="Agenda"/>
        </w:rPr>
        <w:t>is</w:t>
      </w:r>
      <w:proofErr w:type="spellEnd"/>
      <w:r w:rsidR="006B00D2" w:rsidRPr="000174A7">
        <w:rPr>
          <w:rFonts w:ascii="Agenda" w:hAnsi="Agenda"/>
        </w:rPr>
        <w:t xml:space="preserve"> the impact that inclusion is having on the workplace as it becomes more embedded. </w:t>
      </w:r>
      <w:r w:rsidR="005C1C0D" w:rsidRPr="000174A7">
        <w:rPr>
          <w:rFonts w:ascii="Agenda" w:hAnsi="Agenda"/>
        </w:rPr>
        <w:t xml:space="preserve"> </w:t>
      </w:r>
      <w:r w:rsidR="006B00D2" w:rsidRPr="000174A7">
        <w:rPr>
          <w:rFonts w:ascii="Agenda" w:hAnsi="Agenda"/>
        </w:rPr>
        <w:t xml:space="preserve">And that that is what's been happening in the last 10 years, as well as the broader societal impacts of inclusion. </w:t>
      </w:r>
    </w:p>
    <w:p w14:paraId="5F711B98" w14:textId="77777777" w:rsidR="005C1C0D" w:rsidRPr="000174A7" w:rsidRDefault="005C1C0D" w:rsidP="006B00D2">
      <w:pPr>
        <w:ind w:left="1701" w:hanging="1701"/>
        <w:rPr>
          <w:rFonts w:ascii="Agenda" w:hAnsi="Agenda"/>
        </w:rPr>
      </w:pPr>
    </w:p>
    <w:p w14:paraId="61462E27" w14:textId="1030041E" w:rsidR="007F545A" w:rsidRPr="000174A7" w:rsidRDefault="006B00D2" w:rsidP="005C1C0D">
      <w:pPr>
        <w:ind w:left="1701"/>
        <w:rPr>
          <w:rFonts w:ascii="Agenda" w:hAnsi="Agenda"/>
        </w:rPr>
      </w:pPr>
      <w:r w:rsidRPr="000174A7">
        <w:rPr>
          <w:rFonts w:ascii="Agenda" w:hAnsi="Agenda"/>
        </w:rPr>
        <w:t xml:space="preserve">And even small things </w:t>
      </w:r>
      <w:r w:rsidR="005C1C0D" w:rsidRPr="000174A7">
        <w:rPr>
          <w:rFonts w:ascii="Agenda" w:hAnsi="Agenda"/>
        </w:rPr>
        <w:t xml:space="preserve">well </w:t>
      </w:r>
      <w:r w:rsidRPr="000174A7">
        <w:rPr>
          <w:rFonts w:ascii="Agenda" w:hAnsi="Agenda"/>
        </w:rPr>
        <w:t>what I might call small, but someone else will probably call massive things like today, hearing on the radio that for the first time, women, mothers</w:t>
      </w:r>
      <w:r w:rsidR="00BD4FB2">
        <w:rPr>
          <w:rFonts w:ascii="Agenda" w:hAnsi="Agenda"/>
        </w:rPr>
        <w:t>’</w:t>
      </w:r>
      <w:r w:rsidRPr="000174A7">
        <w:rPr>
          <w:rFonts w:ascii="Agenda" w:hAnsi="Agenda"/>
        </w:rPr>
        <w:t xml:space="preserve"> names will be included on wedding certificates</w:t>
      </w:r>
      <w:r w:rsidR="00906F91" w:rsidRPr="000174A7">
        <w:rPr>
          <w:rFonts w:ascii="Agenda" w:hAnsi="Agenda"/>
        </w:rPr>
        <w:t>, a</w:t>
      </w:r>
      <w:r w:rsidRPr="000174A7">
        <w:rPr>
          <w:rFonts w:ascii="Agenda" w:hAnsi="Agenda"/>
        </w:rPr>
        <w:t>nd they say those kinds of things that you spent, I've spent the last 60 years of my life blind to</w:t>
      </w:r>
      <w:r w:rsidR="007F545A" w:rsidRPr="000174A7">
        <w:rPr>
          <w:rFonts w:ascii="Agenda" w:hAnsi="Agenda"/>
        </w:rPr>
        <w:t>,</w:t>
      </w:r>
      <w:r w:rsidRPr="000174A7">
        <w:rPr>
          <w:rFonts w:ascii="Agenda" w:hAnsi="Agenda"/>
        </w:rPr>
        <w:t xml:space="preserve"> the fact that that doesn't, that's not there</w:t>
      </w:r>
      <w:r w:rsidR="007F545A" w:rsidRPr="000174A7">
        <w:rPr>
          <w:rFonts w:ascii="Agenda" w:hAnsi="Agenda"/>
        </w:rPr>
        <w:t>, a</w:t>
      </w:r>
      <w:r w:rsidRPr="000174A7">
        <w:rPr>
          <w:rFonts w:ascii="Agenda" w:hAnsi="Agenda"/>
        </w:rPr>
        <w:t>nd you get so used to living in society that it needs something to really nudge you on</w:t>
      </w:r>
      <w:r w:rsidR="007F545A" w:rsidRPr="000174A7">
        <w:rPr>
          <w:rFonts w:ascii="Agenda" w:hAnsi="Agenda"/>
        </w:rPr>
        <w:t>,</w:t>
      </w:r>
      <w:r w:rsidRPr="000174A7">
        <w:rPr>
          <w:rFonts w:ascii="Agenda" w:hAnsi="Agenda"/>
        </w:rPr>
        <w:t xml:space="preserve"> and make things better. </w:t>
      </w:r>
    </w:p>
    <w:p w14:paraId="3C2E058D" w14:textId="77777777" w:rsidR="007F545A" w:rsidRPr="000174A7" w:rsidRDefault="007F545A" w:rsidP="005C1C0D">
      <w:pPr>
        <w:ind w:left="1701"/>
        <w:rPr>
          <w:rFonts w:ascii="Agenda" w:hAnsi="Agenda"/>
        </w:rPr>
      </w:pPr>
    </w:p>
    <w:p w14:paraId="08389D59" w14:textId="322CF09A" w:rsidR="006B00D2" w:rsidRPr="000174A7" w:rsidRDefault="006B00D2" w:rsidP="005C1C0D">
      <w:pPr>
        <w:ind w:left="1701"/>
        <w:rPr>
          <w:rFonts w:ascii="Agenda" w:hAnsi="Agenda"/>
        </w:rPr>
      </w:pPr>
      <w:proofErr w:type="gramStart"/>
      <w:r w:rsidRPr="000174A7">
        <w:rPr>
          <w:rFonts w:ascii="Agenda" w:hAnsi="Agenda"/>
        </w:rPr>
        <w:t>So</w:t>
      </w:r>
      <w:proofErr w:type="gramEnd"/>
      <w:r w:rsidRPr="000174A7">
        <w:rPr>
          <w:rFonts w:ascii="Agenda" w:hAnsi="Agenda"/>
        </w:rPr>
        <w:t xml:space="preserve"> as I am pleased, I'm pleased we're having that impact. There's more work to be done, of course, and that's what he's becoming out in the white paper in other areas. But that's what we want to see, we want to see where the focus needs to be moving forward. There are still 13% of respondents were saying that inclusion activity is minimal within their organisation</w:t>
      </w:r>
      <w:r w:rsidR="007F545A" w:rsidRPr="000174A7">
        <w:rPr>
          <w:rFonts w:ascii="Agenda" w:hAnsi="Agenda"/>
        </w:rPr>
        <w:t>, b</w:t>
      </w:r>
      <w:r w:rsidRPr="000174A7">
        <w:rPr>
          <w:rFonts w:ascii="Agenda" w:hAnsi="Agenda"/>
        </w:rPr>
        <w:t xml:space="preserve">ut having said that, 49% have gotten an inclusion and diversity strategy now. And that's one of </w:t>
      </w:r>
      <w:proofErr w:type="gramStart"/>
      <w:r w:rsidRPr="000174A7">
        <w:rPr>
          <w:rFonts w:ascii="Agenda" w:hAnsi="Agenda"/>
        </w:rPr>
        <w:t>those sort of key stones</w:t>
      </w:r>
      <w:proofErr w:type="gramEnd"/>
      <w:r w:rsidRPr="000174A7">
        <w:rPr>
          <w:rFonts w:ascii="Agenda" w:hAnsi="Agenda"/>
        </w:rPr>
        <w:t xml:space="preserve"> that we need to have in place to make change in </w:t>
      </w:r>
      <w:r w:rsidR="00085051" w:rsidRPr="000174A7">
        <w:rPr>
          <w:rFonts w:ascii="Agenda" w:hAnsi="Agenda"/>
        </w:rPr>
        <w:t xml:space="preserve">an </w:t>
      </w:r>
      <w:r w:rsidRPr="000174A7">
        <w:rPr>
          <w:rFonts w:ascii="Agenda" w:hAnsi="Agenda"/>
        </w:rPr>
        <w:t>organisation.</w:t>
      </w:r>
    </w:p>
    <w:p w14:paraId="34CAA57A" w14:textId="77777777" w:rsidR="00626A06" w:rsidRPr="000174A7" w:rsidRDefault="00626A06" w:rsidP="005C1C0D">
      <w:pPr>
        <w:ind w:left="1701"/>
        <w:rPr>
          <w:rFonts w:ascii="Agenda" w:hAnsi="Agenda"/>
        </w:rPr>
      </w:pPr>
    </w:p>
    <w:p w14:paraId="701DC343" w14:textId="77777777" w:rsidR="00626A06" w:rsidRPr="000174A7" w:rsidRDefault="00626A06"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And when </w:t>
      </w:r>
      <w:r w:rsidRPr="000174A7">
        <w:rPr>
          <w:rFonts w:ascii="Agenda" w:hAnsi="Agenda"/>
        </w:rPr>
        <w:t>I</w:t>
      </w:r>
      <w:r w:rsidR="006B00D2" w:rsidRPr="000174A7">
        <w:rPr>
          <w:rFonts w:ascii="Agenda" w:hAnsi="Agenda"/>
        </w:rPr>
        <w:t xml:space="preserve">nclusive </w:t>
      </w:r>
      <w:r w:rsidRPr="000174A7">
        <w:rPr>
          <w:rFonts w:ascii="Agenda" w:hAnsi="Agenda"/>
        </w:rPr>
        <w:t>E</w:t>
      </w:r>
      <w:r w:rsidR="006B00D2" w:rsidRPr="000174A7">
        <w:rPr>
          <w:rFonts w:ascii="Agenda" w:hAnsi="Agenda"/>
        </w:rPr>
        <w:t>mploye</w:t>
      </w:r>
      <w:r w:rsidRPr="000174A7">
        <w:rPr>
          <w:rFonts w:ascii="Agenda" w:hAnsi="Agenda"/>
        </w:rPr>
        <w:t xml:space="preserve">rs </w:t>
      </w:r>
      <w:r w:rsidR="006B00D2" w:rsidRPr="000174A7">
        <w:rPr>
          <w:rFonts w:ascii="Agenda" w:hAnsi="Agenda"/>
        </w:rPr>
        <w:t xml:space="preserve">started, what percentage had that in place? </w:t>
      </w:r>
    </w:p>
    <w:p w14:paraId="582F6740" w14:textId="77777777" w:rsidR="00626A06" w:rsidRPr="000174A7" w:rsidRDefault="00626A06" w:rsidP="006B00D2">
      <w:pPr>
        <w:ind w:left="1701" w:hanging="1701"/>
        <w:rPr>
          <w:rFonts w:ascii="Agenda" w:hAnsi="Agenda"/>
        </w:rPr>
      </w:pPr>
    </w:p>
    <w:p w14:paraId="74F7FC02" w14:textId="2017B81A" w:rsidR="00626A06" w:rsidRDefault="00626A06"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Well, none.</w:t>
      </w:r>
    </w:p>
    <w:p w14:paraId="408CAF74" w14:textId="77777777" w:rsidR="000E290C" w:rsidRPr="000174A7" w:rsidRDefault="000E290C" w:rsidP="006B00D2">
      <w:pPr>
        <w:ind w:left="1701" w:hanging="1701"/>
        <w:rPr>
          <w:rFonts w:ascii="Agenda" w:hAnsi="Agenda"/>
        </w:rPr>
      </w:pPr>
    </w:p>
    <w:p w14:paraId="7EF902EB" w14:textId="6D9108B1" w:rsidR="006B00D2" w:rsidRPr="000174A7" w:rsidRDefault="00626A06" w:rsidP="006B00D2">
      <w:pPr>
        <w:ind w:left="1701" w:hanging="1701"/>
        <w:rPr>
          <w:rFonts w:ascii="Agenda" w:hAnsi="Agenda"/>
        </w:rPr>
      </w:pPr>
      <w:r w:rsidRPr="000174A7">
        <w:rPr>
          <w:rFonts w:ascii="Agenda" w:hAnsi="Agenda"/>
          <w:b/>
          <w:bCs/>
        </w:rPr>
        <w:t>Stephanie</w:t>
      </w:r>
      <w:r w:rsidRPr="000174A7">
        <w:rPr>
          <w:rFonts w:ascii="Agenda" w:hAnsi="Agenda"/>
        </w:rPr>
        <w:tab/>
      </w:r>
      <w:r w:rsidR="00CD3E58" w:rsidRPr="000174A7">
        <w:rPr>
          <w:rFonts w:ascii="Agenda" w:hAnsi="Agenda"/>
        </w:rPr>
        <w:t>N</w:t>
      </w:r>
      <w:r w:rsidR="006B00D2" w:rsidRPr="000174A7">
        <w:rPr>
          <w:rFonts w:ascii="Agenda" w:hAnsi="Agenda"/>
        </w:rPr>
        <w:t>o</w:t>
      </w:r>
      <w:r w:rsidR="00085051" w:rsidRPr="000174A7">
        <w:rPr>
          <w:rFonts w:ascii="Agenda" w:hAnsi="Agenda"/>
        </w:rPr>
        <w:t>ne</w:t>
      </w:r>
      <w:r w:rsidR="006B00D2" w:rsidRPr="000174A7">
        <w:rPr>
          <w:rFonts w:ascii="Agenda" w:hAnsi="Agenda"/>
        </w:rPr>
        <w:t xml:space="preserve">, exactly. </w:t>
      </w:r>
      <w:proofErr w:type="gramStart"/>
      <w:r w:rsidR="006B00D2" w:rsidRPr="000174A7">
        <w:rPr>
          <w:rFonts w:ascii="Agenda" w:hAnsi="Agenda"/>
        </w:rPr>
        <w:t>So</w:t>
      </w:r>
      <w:proofErr w:type="gramEnd"/>
      <w:r w:rsidR="006B00D2" w:rsidRPr="000174A7">
        <w:rPr>
          <w:rFonts w:ascii="Agenda" w:hAnsi="Agenda"/>
        </w:rPr>
        <w:t xml:space="preserve"> we've come a long way in those 10 years. And we Yeah, now you stand back and look at the work that you've done.</w:t>
      </w:r>
    </w:p>
    <w:p w14:paraId="64FC8C9E" w14:textId="77777777" w:rsidR="00085051" w:rsidRPr="000174A7" w:rsidRDefault="00085051" w:rsidP="006B00D2">
      <w:pPr>
        <w:ind w:left="1701" w:hanging="1701"/>
        <w:rPr>
          <w:rFonts w:ascii="Agenda" w:hAnsi="Agenda"/>
        </w:rPr>
      </w:pPr>
    </w:p>
    <w:p w14:paraId="1F820748" w14:textId="77777777" w:rsidR="00085051" w:rsidRPr="000174A7" w:rsidRDefault="00085051" w:rsidP="006B00D2">
      <w:pPr>
        <w:ind w:left="1701" w:hanging="1701"/>
        <w:rPr>
          <w:rFonts w:ascii="Agenda" w:hAnsi="Agenda"/>
        </w:rPr>
      </w:pPr>
      <w:r w:rsidRPr="000174A7">
        <w:rPr>
          <w:rFonts w:ascii="Agenda" w:hAnsi="Agenda"/>
          <w:b/>
          <w:bCs/>
        </w:rPr>
        <w:t>Rupert</w:t>
      </w:r>
      <w:r w:rsidRPr="000174A7">
        <w:rPr>
          <w:rFonts w:ascii="Agenda" w:hAnsi="Agenda"/>
        </w:rPr>
        <w:tab/>
      </w:r>
      <w:r w:rsidR="006B00D2" w:rsidRPr="000174A7">
        <w:rPr>
          <w:rFonts w:ascii="Agenda" w:hAnsi="Agenda"/>
        </w:rPr>
        <w:t>But you know, at the moment</w:t>
      </w:r>
      <w:r w:rsidRPr="000174A7">
        <w:rPr>
          <w:rFonts w:ascii="Agenda" w:hAnsi="Agenda"/>
        </w:rPr>
        <w:t xml:space="preserve">, </w:t>
      </w:r>
      <w:r w:rsidR="006B00D2" w:rsidRPr="000174A7">
        <w:rPr>
          <w:rFonts w:ascii="Agenda" w:hAnsi="Agenda"/>
        </w:rPr>
        <w:t xml:space="preserve">another area that clearly will be a focus in the future is that only one in </w:t>
      </w:r>
      <w:proofErr w:type="gramStart"/>
      <w:r w:rsidR="006B00D2" w:rsidRPr="000174A7">
        <w:rPr>
          <w:rFonts w:ascii="Agenda" w:hAnsi="Agenda"/>
        </w:rPr>
        <w:t>10 line</w:t>
      </w:r>
      <w:proofErr w:type="gramEnd"/>
      <w:r w:rsidR="006B00D2" w:rsidRPr="000174A7">
        <w:rPr>
          <w:rFonts w:ascii="Agenda" w:hAnsi="Agenda"/>
        </w:rPr>
        <w:t xml:space="preserve"> managers are saying that inclusion is a priority for them. </w:t>
      </w:r>
      <w:proofErr w:type="gramStart"/>
      <w:r w:rsidR="006B00D2" w:rsidRPr="000174A7">
        <w:rPr>
          <w:rFonts w:ascii="Agenda" w:hAnsi="Agenda"/>
        </w:rPr>
        <w:t>So</w:t>
      </w:r>
      <w:proofErr w:type="gramEnd"/>
      <w:r w:rsidR="006B00D2" w:rsidRPr="000174A7">
        <w:rPr>
          <w:rFonts w:ascii="Agenda" w:hAnsi="Agenda"/>
        </w:rPr>
        <w:t xml:space="preserve"> whilst inclusion is there, in a lot of cases, it's how embedded is it? And that's </w:t>
      </w:r>
      <w:proofErr w:type="spellStart"/>
      <w:r w:rsidR="006B00D2" w:rsidRPr="000174A7">
        <w:rPr>
          <w:rFonts w:ascii="Agenda" w:hAnsi="Agenda"/>
        </w:rPr>
        <w:t>that's</w:t>
      </w:r>
      <w:proofErr w:type="spellEnd"/>
      <w:r w:rsidR="006B00D2" w:rsidRPr="000174A7">
        <w:rPr>
          <w:rFonts w:ascii="Agenda" w:hAnsi="Agenda"/>
        </w:rPr>
        <w:t xml:space="preserve"> really, as we talked about the future</w:t>
      </w:r>
      <w:r w:rsidRPr="000174A7">
        <w:rPr>
          <w:rFonts w:ascii="Agenda" w:hAnsi="Agenda"/>
        </w:rPr>
        <w:t xml:space="preserve"> o</w:t>
      </w:r>
      <w:r w:rsidR="006B00D2" w:rsidRPr="000174A7">
        <w:rPr>
          <w:rFonts w:ascii="Agenda" w:hAnsi="Agenda"/>
        </w:rPr>
        <w:t>ne of the areas</w:t>
      </w:r>
      <w:r w:rsidRPr="000174A7">
        <w:rPr>
          <w:rFonts w:ascii="Agenda" w:hAnsi="Agenda"/>
        </w:rPr>
        <w:t>.</w:t>
      </w:r>
    </w:p>
    <w:p w14:paraId="6FF3136F" w14:textId="77777777" w:rsidR="00A2732F" w:rsidRPr="000174A7" w:rsidRDefault="00A2732F" w:rsidP="006B00D2">
      <w:pPr>
        <w:ind w:left="1701" w:hanging="1701"/>
        <w:rPr>
          <w:rFonts w:ascii="Agenda" w:hAnsi="Agenda"/>
        </w:rPr>
      </w:pPr>
    </w:p>
    <w:p w14:paraId="17681FC9" w14:textId="77777777" w:rsidR="00327C75" w:rsidRPr="000174A7" w:rsidRDefault="00A2732F" w:rsidP="006B00D2">
      <w:pPr>
        <w:ind w:left="1701" w:hanging="1701"/>
        <w:rPr>
          <w:rFonts w:ascii="Agenda" w:hAnsi="Agenda"/>
        </w:rPr>
      </w:pPr>
      <w:r w:rsidRPr="000174A7">
        <w:rPr>
          <w:rFonts w:ascii="Agenda" w:hAnsi="Agenda"/>
          <w:b/>
          <w:bCs/>
        </w:rPr>
        <w:t>Stephanie</w:t>
      </w:r>
      <w:r w:rsidRPr="000174A7">
        <w:rPr>
          <w:rFonts w:ascii="Agenda" w:hAnsi="Agenda"/>
          <w:b/>
          <w:bCs/>
        </w:rPr>
        <w:tab/>
      </w:r>
      <w:r w:rsidR="006B00D2" w:rsidRPr="000174A7">
        <w:rPr>
          <w:rFonts w:ascii="Agenda" w:hAnsi="Agenda"/>
        </w:rPr>
        <w:t xml:space="preserve">Yeah, and as you say, there's </w:t>
      </w:r>
      <w:proofErr w:type="spellStart"/>
      <w:r w:rsidR="006B00D2" w:rsidRPr="000174A7">
        <w:rPr>
          <w:rFonts w:ascii="Agenda" w:hAnsi="Agenda"/>
        </w:rPr>
        <w:t>there's</w:t>
      </w:r>
      <w:proofErr w:type="spellEnd"/>
      <w:r w:rsidR="006B00D2" w:rsidRPr="000174A7">
        <w:rPr>
          <w:rFonts w:ascii="Agenda" w:hAnsi="Agenda"/>
        </w:rPr>
        <w:t xml:space="preserve"> still quite a bit of work to be done, which we've talked about the impacts of what's happening in society, of course, such as COVID</w:t>
      </w:r>
      <w:r w:rsidRPr="000174A7">
        <w:rPr>
          <w:rFonts w:ascii="Agenda" w:hAnsi="Agenda"/>
        </w:rPr>
        <w:t xml:space="preserve">, and </w:t>
      </w:r>
      <w:r w:rsidR="006B00D2" w:rsidRPr="000174A7">
        <w:rPr>
          <w:rFonts w:ascii="Agenda" w:hAnsi="Agenda"/>
        </w:rPr>
        <w:t xml:space="preserve">George Floyd's murder, of course, but the survey also told us that inclusion and diversity training can have a positive impact on people's mindsets or our behaviours outside of work. In fact, 96% of participants who are training said that it's </w:t>
      </w:r>
      <w:proofErr w:type="spellStart"/>
      <w:r w:rsidR="006B00D2" w:rsidRPr="000174A7">
        <w:rPr>
          <w:rFonts w:ascii="Agenda" w:hAnsi="Agenda"/>
        </w:rPr>
        <w:t>it's</w:t>
      </w:r>
      <w:proofErr w:type="spellEnd"/>
      <w:r w:rsidR="006B00D2" w:rsidRPr="000174A7">
        <w:rPr>
          <w:rFonts w:ascii="Agenda" w:hAnsi="Agenda"/>
        </w:rPr>
        <w:t xml:space="preserve"> had a </w:t>
      </w:r>
      <w:proofErr w:type="gramStart"/>
      <w:r w:rsidR="006B00D2" w:rsidRPr="000174A7">
        <w:rPr>
          <w:rFonts w:ascii="Agenda" w:hAnsi="Agenda"/>
        </w:rPr>
        <w:t>really positive</w:t>
      </w:r>
      <w:proofErr w:type="gramEnd"/>
      <w:r w:rsidR="006B00D2" w:rsidRPr="000174A7">
        <w:rPr>
          <w:rFonts w:ascii="Agenda" w:hAnsi="Agenda"/>
        </w:rPr>
        <w:t xml:space="preserve"> effect on them. </w:t>
      </w:r>
    </w:p>
    <w:p w14:paraId="3782E388" w14:textId="77777777" w:rsidR="00327C75" w:rsidRPr="000174A7" w:rsidRDefault="00327C75" w:rsidP="006B00D2">
      <w:pPr>
        <w:ind w:left="1701" w:hanging="1701"/>
        <w:rPr>
          <w:rFonts w:ascii="Agenda" w:hAnsi="Agenda"/>
        </w:rPr>
      </w:pPr>
    </w:p>
    <w:p w14:paraId="2B6873BB" w14:textId="109822FC" w:rsidR="006B00D2" w:rsidRPr="000174A7" w:rsidRDefault="006B00D2" w:rsidP="00327C75">
      <w:pPr>
        <w:ind w:left="1701"/>
        <w:rPr>
          <w:rFonts w:ascii="Agenda" w:hAnsi="Agenda"/>
        </w:rPr>
      </w:pPr>
      <w:r w:rsidRPr="000174A7">
        <w:rPr>
          <w:rFonts w:ascii="Agenda" w:hAnsi="Agenda"/>
        </w:rPr>
        <w:t>Richard, what are your thoughts on this? Is it something that you've seen happening over the years?</w:t>
      </w:r>
    </w:p>
    <w:p w14:paraId="77464393" w14:textId="77777777" w:rsidR="00327C75" w:rsidRPr="000174A7" w:rsidRDefault="00327C75" w:rsidP="00327C75">
      <w:pPr>
        <w:ind w:left="1701"/>
        <w:rPr>
          <w:rFonts w:ascii="Agenda" w:hAnsi="Agenda"/>
        </w:rPr>
      </w:pPr>
    </w:p>
    <w:p w14:paraId="02757687" w14:textId="77777777" w:rsidR="00327C75" w:rsidRPr="000174A7" w:rsidRDefault="00327C75"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Oh, gosh, absolutely</w:t>
      </w:r>
      <w:r w:rsidRPr="000174A7">
        <w:rPr>
          <w:rFonts w:ascii="Agenda" w:hAnsi="Agenda"/>
        </w:rPr>
        <w:t>, a</w:t>
      </w:r>
      <w:r w:rsidR="006B00D2" w:rsidRPr="000174A7">
        <w:rPr>
          <w:rFonts w:ascii="Agenda" w:hAnsi="Agenda"/>
        </w:rPr>
        <w:t xml:space="preserve">nd it's the, as somebody who's been doing a lot of learning and development programmes over many, many years, </w:t>
      </w:r>
      <w:proofErr w:type="gramStart"/>
      <w:r w:rsidR="006B00D2" w:rsidRPr="000174A7">
        <w:rPr>
          <w:rFonts w:ascii="Agenda" w:hAnsi="Agenda"/>
        </w:rPr>
        <w:t xml:space="preserve">pre </w:t>
      </w:r>
      <w:r w:rsidR="009A39C0" w:rsidRPr="000174A7">
        <w:rPr>
          <w:rFonts w:ascii="Agenda" w:hAnsi="Agenda"/>
        </w:rPr>
        <w:t>Inclusive</w:t>
      </w:r>
      <w:proofErr w:type="gramEnd"/>
      <w:r w:rsidR="009A39C0" w:rsidRPr="000174A7">
        <w:rPr>
          <w:rFonts w:ascii="Agenda" w:hAnsi="Agenda"/>
        </w:rPr>
        <w:t xml:space="preserve"> Employers</w:t>
      </w:r>
      <w:r w:rsidR="006B00D2" w:rsidRPr="000174A7">
        <w:rPr>
          <w:rFonts w:ascii="Agenda" w:hAnsi="Agenda"/>
        </w:rPr>
        <w:t xml:space="preserve">, it </w:t>
      </w:r>
      <w:r w:rsidR="006B00D2" w:rsidRPr="000174A7">
        <w:rPr>
          <w:rFonts w:ascii="Agenda" w:hAnsi="Agenda"/>
        </w:rPr>
        <w:lastRenderedPageBreak/>
        <w:t xml:space="preserve">is those light bulb moments when somebody gets it that makes your job worthwhile. </w:t>
      </w:r>
    </w:p>
    <w:p w14:paraId="06DD3D5C" w14:textId="77777777" w:rsidR="00327C75" w:rsidRPr="000174A7" w:rsidRDefault="00327C75" w:rsidP="006B00D2">
      <w:pPr>
        <w:ind w:left="1701" w:hanging="1701"/>
        <w:rPr>
          <w:rFonts w:ascii="Agenda" w:hAnsi="Agenda"/>
        </w:rPr>
      </w:pPr>
    </w:p>
    <w:p w14:paraId="1F4D99E1" w14:textId="77777777" w:rsidR="0032793F" w:rsidRPr="000174A7" w:rsidRDefault="006B00D2" w:rsidP="00327C75">
      <w:pPr>
        <w:ind w:left="1701"/>
        <w:rPr>
          <w:rFonts w:ascii="Agenda" w:hAnsi="Agenda"/>
        </w:rPr>
      </w:pPr>
      <w:r w:rsidRPr="000174A7">
        <w:rPr>
          <w:rFonts w:ascii="Agenda" w:hAnsi="Agenda"/>
        </w:rPr>
        <w:t xml:space="preserve">And you see it you see, </w:t>
      </w:r>
      <w:proofErr w:type="gramStart"/>
      <w:r w:rsidRPr="000174A7">
        <w:rPr>
          <w:rFonts w:ascii="Agenda" w:hAnsi="Agenda"/>
        </w:rPr>
        <w:t>all of a sudden</w:t>
      </w:r>
      <w:proofErr w:type="gramEnd"/>
      <w:r w:rsidRPr="000174A7">
        <w:rPr>
          <w:rFonts w:ascii="Agenda" w:hAnsi="Agenda"/>
        </w:rPr>
        <w:t xml:space="preserve"> that somebody you know, somebody connects, and it makes sense to them. And I think that's what we all have the team here have been brilliant at doing. Making inclusion makes sense to individuals. They've made it resonate with people and so the lights go on, people get it. And it's obviously our super objective, really, from an </w:t>
      </w:r>
      <w:r w:rsidR="000A0AF2" w:rsidRPr="000174A7">
        <w:rPr>
          <w:rFonts w:ascii="Agenda" w:hAnsi="Agenda"/>
        </w:rPr>
        <w:t>Inclusive Employers</w:t>
      </w:r>
      <w:r w:rsidRPr="000174A7">
        <w:rPr>
          <w:rFonts w:ascii="Agenda" w:hAnsi="Agenda"/>
        </w:rPr>
        <w:t xml:space="preserve"> perspective</w:t>
      </w:r>
      <w:r w:rsidR="000A0AF2" w:rsidRPr="000174A7">
        <w:rPr>
          <w:rFonts w:ascii="Agenda" w:hAnsi="Agenda"/>
        </w:rPr>
        <w:t>,</w:t>
      </w:r>
      <w:r w:rsidRPr="000174A7">
        <w:rPr>
          <w:rFonts w:ascii="Agenda" w:hAnsi="Agenda"/>
        </w:rPr>
        <w:t xml:space="preserve"> is around creating that culture change within an organisation so everyone can </w:t>
      </w:r>
      <w:proofErr w:type="gramStart"/>
      <w:r w:rsidRPr="000174A7">
        <w:rPr>
          <w:rFonts w:ascii="Agenda" w:hAnsi="Agenda"/>
        </w:rPr>
        <w:t>prosper</w:t>
      </w:r>
      <w:proofErr w:type="gramEnd"/>
      <w:r w:rsidRPr="000174A7">
        <w:rPr>
          <w:rFonts w:ascii="Agenda" w:hAnsi="Agenda"/>
        </w:rPr>
        <w:t xml:space="preserve"> and everyone can, you know, be that be who they truly are, and commercial success. </w:t>
      </w:r>
    </w:p>
    <w:p w14:paraId="6836BBCA" w14:textId="77777777" w:rsidR="0032793F" w:rsidRPr="000174A7" w:rsidRDefault="0032793F" w:rsidP="00327C75">
      <w:pPr>
        <w:ind w:left="1701"/>
        <w:rPr>
          <w:rFonts w:ascii="Agenda" w:hAnsi="Agenda"/>
        </w:rPr>
      </w:pPr>
    </w:p>
    <w:p w14:paraId="54DCAECD" w14:textId="77777777" w:rsidR="00947AAA" w:rsidRPr="000174A7" w:rsidRDefault="006B00D2" w:rsidP="00327C75">
      <w:pPr>
        <w:ind w:left="1701"/>
        <w:rPr>
          <w:rFonts w:ascii="Agenda" w:hAnsi="Agenda"/>
        </w:rPr>
      </w:pPr>
      <w:r w:rsidRPr="000174A7">
        <w:rPr>
          <w:rFonts w:ascii="Agenda" w:hAnsi="Agenda"/>
        </w:rPr>
        <w:t>But there is absolutely that element where it's, I mean, this is not the right phrasing in a COVID world, it's like, infecting people with enthusiasm for inclusion. It's</w:t>
      </w:r>
      <w:r w:rsidR="0032793F" w:rsidRPr="000174A7">
        <w:rPr>
          <w:rFonts w:ascii="Agenda" w:hAnsi="Agenda"/>
        </w:rPr>
        <w:t xml:space="preserve"> </w:t>
      </w:r>
      <w:r w:rsidRPr="000174A7">
        <w:rPr>
          <w:rFonts w:ascii="Agenda" w:hAnsi="Agenda"/>
        </w:rPr>
        <w:t>saying to them</w:t>
      </w:r>
      <w:r w:rsidR="0032793F" w:rsidRPr="000174A7">
        <w:rPr>
          <w:rFonts w:ascii="Agenda" w:hAnsi="Agenda"/>
        </w:rPr>
        <w:t xml:space="preserve"> ‘</w:t>
      </w:r>
      <w:r w:rsidRPr="000174A7">
        <w:rPr>
          <w:rFonts w:ascii="Agenda" w:hAnsi="Agenda"/>
        </w:rPr>
        <w:t>you know, you can do this, you can play a role on this</w:t>
      </w:r>
      <w:r w:rsidR="0032793F" w:rsidRPr="000174A7">
        <w:rPr>
          <w:rFonts w:ascii="Agenda" w:hAnsi="Agenda"/>
        </w:rPr>
        <w:t>’</w:t>
      </w:r>
      <w:r w:rsidRPr="000174A7">
        <w:rPr>
          <w:rFonts w:ascii="Agenda" w:hAnsi="Agenda"/>
        </w:rPr>
        <w:t xml:space="preserve">. And so actually, if that if that becomes part of their DNA, that they are empowered to do it themselves. It isn't something that's been done to them, it's </w:t>
      </w:r>
      <w:proofErr w:type="gramStart"/>
      <w:r w:rsidRPr="000174A7">
        <w:rPr>
          <w:rFonts w:ascii="Agenda" w:hAnsi="Agenda"/>
        </w:rPr>
        <w:t>actually how</w:t>
      </w:r>
      <w:proofErr w:type="gramEnd"/>
      <w:r w:rsidRPr="000174A7">
        <w:rPr>
          <w:rFonts w:ascii="Agenda" w:hAnsi="Agenda"/>
        </w:rPr>
        <w:t xml:space="preserve"> </w:t>
      </w:r>
      <w:r w:rsidR="001842E7" w:rsidRPr="000174A7">
        <w:rPr>
          <w:rFonts w:ascii="Agenda" w:hAnsi="Agenda"/>
        </w:rPr>
        <w:t>‘</w:t>
      </w:r>
      <w:r w:rsidRPr="000174A7">
        <w:rPr>
          <w:rFonts w:ascii="Agenda" w:hAnsi="Agenda"/>
        </w:rPr>
        <w:t>they</w:t>
      </w:r>
      <w:r w:rsidR="001842E7" w:rsidRPr="000174A7">
        <w:rPr>
          <w:rFonts w:ascii="Agenda" w:hAnsi="Agenda"/>
        </w:rPr>
        <w:t>’</w:t>
      </w:r>
      <w:r w:rsidRPr="000174A7">
        <w:rPr>
          <w:rFonts w:ascii="Agenda" w:hAnsi="Agenda"/>
        </w:rPr>
        <w:t xml:space="preserve"> can develop their awareness</w:t>
      </w:r>
      <w:r w:rsidR="001842E7" w:rsidRPr="000174A7">
        <w:rPr>
          <w:rFonts w:ascii="Agenda" w:hAnsi="Agenda"/>
        </w:rPr>
        <w:t>,</w:t>
      </w:r>
      <w:r w:rsidRPr="000174A7">
        <w:rPr>
          <w:rFonts w:ascii="Agenda" w:hAnsi="Agenda"/>
        </w:rPr>
        <w:t xml:space="preserve"> how </w:t>
      </w:r>
      <w:r w:rsidR="001842E7" w:rsidRPr="000174A7">
        <w:rPr>
          <w:rFonts w:ascii="Agenda" w:hAnsi="Agenda"/>
        </w:rPr>
        <w:t>‘</w:t>
      </w:r>
      <w:r w:rsidRPr="000174A7">
        <w:rPr>
          <w:rFonts w:ascii="Agenda" w:hAnsi="Agenda"/>
        </w:rPr>
        <w:t>they</w:t>
      </w:r>
      <w:r w:rsidR="001842E7" w:rsidRPr="000174A7">
        <w:rPr>
          <w:rFonts w:ascii="Agenda" w:hAnsi="Agenda"/>
        </w:rPr>
        <w:t>’</w:t>
      </w:r>
      <w:r w:rsidRPr="000174A7">
        <w:rPr>
          <w:rFonts w:ascii="Agenda" w:hAnsi="Agenda"/>
        </w:rPr>
        <w:t xml:space="preserve"> can actually understand the impact of their behaviours on people around them. And whether those that impact can be adjusted to be </w:t>
      </w:r>
      <w:proofErr w:type="gramStart"/>
      <w:r w:rsidRPr="000174A7">
        <w:rPr>
          <w:rFonts w:ascii="Agenda" w:hAnsi="Agenda"/>
        </w:rPr>
        <w:t>more inclusive</w:t>
      </w:r>
      <w:r w:rsidR="00947AAA" w:rsidRPr="000174A7">
        <w:rPr>
          <w:rFonts w:ascii="Agenda" w:hAnsi="Agenda"/>
        </w:rPr>
        <w:t>,</w:t>
      </w:r>
      <w:proofErr w:type="gramEnd"/>
      <w:r w:rsidR="00947AAA" w:rsidRPr="000174A7">
        <w:rPr>
          <w:rFonts w:ascii="Agenda" w:hAnsi="Agenda"/>
        </w:rPr>
        <w:t xml:space="preserve"> </w:t>
      </w:r>
      <w:r w:rsidRPr="000174A7">
        <w:rPr>
          <w:rFonts w:ascii="Agenda" w:hAnsi="Agenda"/>
        </w:rPr>
        <w:t>I mean, I think this is long live training</w:t>
      </w:r>
      <w:r w:rsidR="00947AAA" w:rsidRPr="000174A7">
        <w:rPr>
          <w:rFonts w:ascii="Agenda" w:hAnsi="Agenda"/>
        </w:rPr>
        <w:t>, a</w:t>
      </w:r>
      <w:r w:rsidRPr="000174A7">
        <w:rPr>
          <w:rFonts w:ascii="Agenda" w:hAnsi="Agenda"/>
        </w:rPr>
        <w:t xml:space="preserve">nd you know, and actually those moments to influence people and help them understand that actually, they can be part of the change. </w:t>
      </w:r>
    </w:p>
    <w:p w14:paraId="5039C368" w14:textId="77777777" w:rsidR="00947AAA" w:rsidRPr="000174A7" w:rsidRDefault="00947AAA" w:rsidP="00327C75">
      <w:pPr>
        <w:ind w:left="1701"/>
        <w:rPr>
          <w:rFonts w:ascii="Agenda" w:hAnsi="Agenda"/>
        </w:rPr>
      </w:pPr>
    </w:p>
    <w:p w14:paraId="612CA665" w14:textId="372FB522" w:rsidR="006B00D2" w:rsidRPr="000174A7" w:rsidRDefault="00947AAA" w:rsidP="00327C75">
      <w:pPr>
        <w:ind w:left="1701"/>
        <w:rPr>
          <w:rFonts w:ascii="Agenda" w:hAnsi="Agenda"/>
        </w:rPr>
      </w:pPr>
      <w:r w:rsidRPr="000174A7">
        <w:rPr>
          <w:rFonts w:ascii="Agenda" w:hAnsi="Agenda"/>
        </w:rPr>
        <w:t>I</w:t>
      </w:r>
      <w:r w:rsidR="006B00D2" w:rsidRPr="000174A7">
        <w:rPr>
          <w:rFonts w:ascii="Agenda" w:hAnsi="Agenda"/>
        </w:rPr>
        <w:t>t goes back to something we did very early on in terms of some of the immersive training that we've run over the years</w:t>
      </w:r>
      <w:r w:rsidR="00F64A0E" w:rsidRPr="000174A7">
        <w:rPr>
          <w:rFonts w:ascii="Agenda" w:hAnsi="Agenda"/>
        </w:rPr>
        <w:t>, a</w:t>
      </w:r>
      <w:r w:rsidR="006B00D2" w:rsidRPr="000174A7">
        <w:rPr>
          <w:rFonts w:ascii="Agenda" w:hAnsi="Agenda"/>
        </w:rPr>
        <w:t xml:space="preserve">nd kind of the theory is, if you if you tell me, I'll forget. And if you involve me, I will remember, and I will do things differently. And that's </w:t>
      </w:r>
      <w:proofErr w:type="gramStart"/>
      <w:r w:rsidR="006B00D2" w:rsidRPr="000174A7">
        <w:rPr>
          <w:rFonts w:ascii="Agenda" w:hAnsi="Agenda"/>
        </w:rPr>
        <w:t>really fundamental</w:t>
      </w:r>
      <w:proofErr w:type="gramEnd"/>
      <w:r w:rsidR="006B00D2" w:rsidRPr="000174A7">
        <w:rPr>
          <w:rFonts w:ascii="Agenda" w:hAnsi="Agenda"/>
        </w:rPr>
        <w:t>.</w:t>
      </w:r>
    </w:p>
    <w:p w14:paraId="33D48261" w14:textId="77777777" w:rsidR="00F64A0E" w:rsidRPr="000174A7" w:rsidRDefault="00F64A0E" w:rsidP="00327C75">
      <w:pPr>
        <w:ind w:left="1701"/>
        <w:rPr>
          <w:rFonts w:ascii="Agenda" w:hAnsi="Agenda"/>
        </w:rPr>
      </w:pPr>
    </w:p>
    <w:p w14:paraId="08F86C40" w14:textId="76FAD903" w:rsidR="006B00D2" w:rsidRPr="000174A7" w:rsidRDefault="00F64A0E"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Claire, what right now as we get ready to move on in the podcasts and look at the future, but right now, what conversations are you having with members </w:t>
      </w:r>
      <w:proofErr w:type="gramStart"/>
      <w:r w:rsidR="006B00D2" w:rsidRPr="000174A7">
        <w:rPr>
          <w:rFonts w:ascii="Agenda" w:hAnsi="Agenda"/>
        </w:rPr>
        <w:t>at the moment</w:t>
      </w:r>
      <w:proofErr w:type="gramEnd"/>
      <w:r w:rsidR="006B00D2" w:rsidRPr="000174A7">
        <w:rPr>
          <w:rFonts w:ascii="Agenda" w:hAnsi="Agenda"/>
        </w:rPr>
        <w:t xml:space="preserve">? What types of work are the </w:t>
      </w:r>
      <w:r w:rsidR="000A0AF2" w:rsidRPr="000174A7">
        <w:rPr>
          <w:rFonts w:ascii="Agenda" w:hAnsi="Agenda"/>
        </w:rPr>
        <w:t>Inclusive Employers</w:t>
      </w:r>
      <w:r w:rsidR="006B00D2" w:rsidRPr="000174A7">
        <w:rPr>
          <w:rFonts w:ascii="Agenda" w:hAnsi="Agenda"/>
        </w:rPr>
        <w:t xml:space="preserve"> team focusing on and which do you think has the biggest impact on workplace inclusion?</w:t>
      </w:r>
    </w:p>
    <w:p w14:paraId="0A996E15" w14:textId="77777777" w:rsidR="00E21E7F" w:rsidRPr="000174A7" w:rsidRDefault="00E21E7F" w:rsidP="006B00D2">
      <w:pPr>
        <w:ind w:left="1701" w:hanging="1701"/>
        <w:rPr>
          <w:rFonts w:ascii="Agenda" w:hAnsi="Agenda"/>
        </w:rPr>
      </w:pPr>
    </w:p>
    <w:p w14:paraId="3E62E3C6" w14:textId="77777777" w:rsidR="007005DA" w:rsidRPr="000174A7" w:rsidRDefault="00E21E7F" w:rsidP="006B00D2">
      <w:pPr>
        <w:ind w:left="1701" w:hanging="1701"/>
        <w:rPr>
          <w:rFonts w:ascii="Agenda" w:hAnsi="Agenda"/>
        </w:rPr>
      </w:pPr>
      <w:proofErr w:type="gramStart"/>
      <w:r w:rsidRPr="000174A7">
        <w:rPr>
          <w:rFonts w:ascii="Agenda" w:hAnsi="Agenda"/>
          <w:b/>
          <w:bCs/>
        </w:rPr>
        <w:t>Claire</w:t>
      </w:r>
      <w:proofErr w:type="gramEnd"/>
      <w:r w:rsidRPr="000174A7">
        <w:rPr>
          <w:rFonts w:ascii="Agenda" w:hAnsi="Agenda"/>
        </w:rPr>
        <w:tab/>
      </w:r>
      <w:r w:rsidR="006B00D2" w:rsidRPr="000174A7">
        <w:rPr>
          <w:rFonts w:ascii="Agenda" w:hAnsi="Agenda"/>
        </w:rPr>
        <w:t xml:space="preserve">I think one thing about the way we work </w:t>
      </w:r>
      <w:r w:rsidRPr="000174A7">
        <w:rPr>
          <w:rFonts w:ascii="Agenda" w:hAnsi="Agenda"/>
        </w:rPr>
        <w:t>Steph, i</w:t>
      </w:r>
      <w:r w:rsidR="006B00D2" w:rsidRPr="000174A7">
        <w:rPr>
          <w:rFonts w:ascii="Agenda" w:hAnsi="Agenda"/>
        </w:rPr>
        <w:t xml:space="preserve">s that we meet employers where they are, wherever they are, is fine with us, we don't expect them all to be superstars or, you know, we're just work with them and support them from wherever they are. </w:t>
      </w:r>
    </w:p>
    <w:p w14:paraId="24C3B5A9" w14:textId="77777777" w:rsidR="007005DA" w:rsidRPr="000174A7" w:rsidRDefault="007005DA" w:rsidP="006B00D2">
      <w:pPr>
        <w:ind w:left="1701" w:hanging="1701"/>
        <w:rPr>
          <w:rFonts w:ascii="Agenda" w:hAnsi="Agenda"/>
        </w:rPr>
      </w:pPr>
    </w:p>
    <w:p w14:paraId="407AFC0B" w14:textId="77777777" w:rsidR="00012064" w:rsidRPr="000174A7" w:rsidRDefault="006B00D2" w:rsidP="007005DA">
      <w:pPr>
        <w:ind w:left="1701"/>
        <w:rPr>
          <w:rFonts w:ascii="Agenda" w:hAnsi="Agenda"/>
        </w:rPr>
      </w:pPr>
      <w:proofErr w:type="gramStart"/>
      <w:r w:rsidRPr="000174A7">
        <w:rPr>
          <w:rFonts w:ascii="Agenda" w:hAnsi="Agenda"/>
        </w:rPr>
        <w:t>So</w:t>
      </w:r>
      <w:proofErr w:type="gramEnd"/>
      <w:r w:rsidRPr="000174A7">
        <w:rPr>
          <w:rFonts w:ascii="Agenda" w:hAnsi="Agenda"/>
        </w:rPr>
        <w:t xml:space="preserve"> what that actually means is that we are always talking about a really broad range of services and types of support</w:t>
      </w:r>
      <w:r w:rsidR="007005DA" w:rsidRPr="000174A7">
        <w:rPr>
          <w:rFonts w:ascii="Agenda" w:hAnsi="Agenda"/>
        </w:rPr>
        <w:t>, s</w:t>
      </w:r>
      <w:r w:rsidRPr="000174A7">
        <w:rPr>
          <w:rFonts w:ascii="Agenda" w:hAnsi="Agenda"/>
        </w:rPr>
        <w:t>o we've still got tonnes of activity and interest in our qualifications programme in membership, in training, consultancy, the sorts of things that are very much day to day</w:t>
      </w:r>
      <w:r w:rsidR="00012064" w:rsidRPr="000174A7">
        <w:rPr>
          <w:rFonts w:ascii="Agenda" w:hAnsi="Agenda"/>
        </w:rPr>
        <w:t>.</w:t>
      </w:r>
    </w:p>
    <w:p w14:paraId="08F7CA9F" w14:textId="77777777" w:rsidR="00012064" w:rsidRPr="000174A7" w:rsidRDefault="00012064" w:rsidP="007005DA">
      <w:pPr>
        <w:ind w:left="1701"/>
        <w:rPr>
          <w:rFonts w:ascii="Agenda" w:hAnsi="Agenda"/>
        </w:rPr>
      </w:pPr>
    </w:p>
    <w:p w14:paraId="4B25D20D" w14:textId="77777777" w:rsidR="00875537" w:rsidRPr="000174A7" w:rsidRDefault="006B00D2" w:rsidP="007005DA">
      <w:pPr>
        <w:ind w:left="1701"/>
        <w:rPr>
          <w:rFonts w:ascii="Agenda" w:hAnsi="Agenda"/>
        </w:rPr>
      </w:pPr>
      <w:r w:rsidRPr="000174A7">
        <w:rPr>
          <w:rFonts w:ascii="Agenda" w:hAnsi="Agenda"/>
        </w:rPr>
        <w:lastRenderedPageBreak/>
        <w:t>I suppose</w:t>
      </w:r>
      <w:r w:rsidR="00012064" w:rsidRPr="000174A7">
        <w:rPr>
          <w:rFonts w:ascii="Agenda" w:hAnsi="Agenda"/>
        </w:rPr>
        <w:t>, t</w:t>
      </w:r>
      <w:r w:rsidRPr="000174A7">
        <w:rPr>
          <w:rFonts w:ascii="Agenda" w:hAnsi="Agenda"/>
        </w:rPr>
        <w:t>he key things are for us, if we drill down a level into what actual strands of work are getting a lot of attention. I think we've spoken about allies a lot today already</w:t>
      </w:r>
      <w:r w:rsidR="00875537" w:rsidRPr="000174A7">
        <w:rPr>
          <w:rFonts w:ascii="Agenda" w:hAnsi="Agenda"/>
        </w:rPr>
        <w:t>, b</w:t>
      </w:r>
      <w:r w:rsidRPr="000174A7">
        <w:rPr>
          <w:rFonts w:ascii="Agenda" w:hAnsi="Agenda"/>
        </w:rPr>
        <w:t>ut for me, it is about that sense of we're all in this together.</w:t>
      </w:r>
    </w:p>
    <w:p w14:paraId="0C7E5AE6" w14:textId="77777777" w:rsidR="00875537" w:rsidRPr="000174A7" w:rsidRDefault="00875537" w:rsidP="007005DA">
      <w:pPr>
        <w:ind w:left="1701"/>
        <w:rPr>
          <w:rFonts w:ascii="Agenda" w:hAnsi="Agenda"/>
        </w:rPr>
      </w:pPr>
    </w:p>
    <w:p w14:paraId="0F6B4C93" w14:textId="77777777" w:rsidR="007763B6" w:rsidRPr="000174A7" w:rsidRDefault="006B00D2" w:rsidP="007005DA">
      <w:pPr>
        <w:ind w:left="1701"/>
        <w:rPr>
          <w:rFonts w:ascii="Agenda" w:hAnsi="Agenda"/>
        </w:rPr>
      </w:pPr>
      <w:r w:rsidRPr="000174A7">
        <w:rPr>
          <w:rFonts w:ascii="Agenda" w:hAnsi="Agenda"/>
        </w:rPr>
        <w:t>One of the things that happened through 2020 was a lot of conversations</w:t>
      </w:r>
      <w:r w:rsidR="00875537" w:rsidRPr="000174A7">
        <w:rPr>
          <w:rFonts w:ascii="Agenda" w:hAnsi="Agenda"/>
        </w:rPr>
        <w:t>,</w:t>
      </w:r>
      <w:r w:rsidRPr="000174A7">
        <w:rPr>
          <w:rFonts w:ascii="Agenda" w:hAnsi="Agenda"/>
        </w:rPr>
        <w:t xml:space="preserve"> following the sort of activity around the Black Lives Matter movement, a lot of conversation about the changes not being on the shoulders of black colleagues to make it's </w:t>
      </w:r>
      <w:proofErr w:type="spellStart"/>
      <w:r w:rsidRPr="000174A7">
        <w:rPr>
          <w:rFonts w:ascii="Agenda" w:hAnsi="Agenda"/>
        </w:rPr>
        <w:t>it's</w:t>
      </w:r>
      <w:proofErr w:type="spellEnd"/>
      <w:r w:rsidRPr="000174A7">
        <w:rPr>
          <w:rFonts w:ascii="Agenda" w:hAnsi="Agenda"/>
        </w:rPr>
        <w:t xml:space="preserve"> a shared responsibility. Everyone's got a duty to be active, not passive, not just say, I'm not a racist, but </w:t>
      </w:r>
      <w:proofErr w:type="gramStart"/>
      <w:r w:rsidRPr="000174A7">
        <w:rPr>
          <w:rFonts w:ascii="Agenda" w:hAnsi="Agenda"/>
        </w:rPr>
        <w:t>actually what</w:t>
      </w:r>
      <w:proofErr w:type="gramEnd"/>
      <w:r w:rsidRPr="000174A7">
        <w:rPr>
          <w:rFonts w:ascii="Agenda" w:hAnsi="Agenda"/>
        </w:rPr>
        <w:t xml:space="preserve"> are you going to do to support an </w:t>
      </w:r>
      <w:proofErr w:type="spellStart"/>
      <w:r w:rsidRPr="000174A7">
        <w:rPr>
          <w:rFonts w:ascii="Agenda" w:hAnsi="Agenda"/>
        </w:rPr>
        <w:t>anti racist</w:t>
      </w:r>
      <w:proofErr w:type="spellEnd"/>
      <w:r w:rsidRPr="000174A7">
        <w:rPr>
          <w:rFonts w:ascii="Agenda" w:hAnsi="Agenda"/>
        </w:rPr>
        <w:t xml:space="preserve"> culture. </w:t>
      </w:r>
    </w:p>
    <w:p w14:paraId="24C88727" w14:textId="77777777" w:rsidR="007763B6" w:rsidRPr="000174A7" w:rsidRDefault="007763B6" w:rsidP="007005DA">
      <w:pPr>
        <w:ind w:left="1701"/>
        <w:rPr>
          <w:rFonts w:ascii="Agenda" w:hAnsi="Agenda"/>
        </w:rPr>
      </w:pPr>
    </w:p>
    <w:p w14:paraId="6A51F17D" w14:textId="39964110" w:rsidR="007763B6" w:rsidRPr="000174A7" w:rsidRDefault="006B00D2" w:rsidP="007005DA">
      <w:pPr>
        <w:ind w:left="1701"/>
        <w:rPr>
          <w:rFonts w:ascii="Agenda" w:hAnsi="Agenda"/>
        </w:rPr>
      </w:pPr>
      <w:proofErr w:type="gramStart"/>
      <w:r w:rsidRPr="000174A7">
        <w:rPr>
          <w:rFonts w:ascii="Agenda" w:hAnsi="Agenda"/>
        </w:rPr>
        <w:t>So</w:t>
      </w:r>
      <w:proofErr w:type="gramEnd"/>
      <w:r w:rsidRPr="000174A7">
        <w:rPr>
          <w:rFonts w:ascii="Agenda" w:hAnsi="Agenda"/>
        </w:rPr>
        <w:t xml:space="preserve"> I think allyship is really critical</w:t>
      </w:r>
      <w:r w:rsidR="007763B6" w:rsidRPr="000174A7">
        <w:rPr>
          <w:rFonts w:ascii="Agenda" w:hAnsi="Agenda"/>
        </w:rPr>
        <w:t>, a</w:t>
      </w:r>
      <w:r w:rsidRPr="000174A7">
        <w:rPr>
          <w:rFonts w:ascii="Agenda" w:hAnsi="Agenda"/>
        </w:rPr>
        <w:t xml:space="preserve">nd it drills us down into literally day to day behaviours, giving people the </w:t>
      </w:r>
      <w:proofErr w:type="spellStart"/>
      <w:r w:rsidRPr="000174A7">
        <w:rPr>
          <w:rFonts w:ascii="Agenda" w:hAnsi="Agenda"/>
        </w:rPr>
        <w:t>self awareness</w:t>
      </w:r>
      <w:proofErr w:type="spellEnd"/>
      <w:r w:rsidRPr="000174A7">
        <w:rPr>
          <w:rFonts w:ascii="Agenda" w:hAnsi="Agenda"/>
        </w:rPr>
        <w:t xml:space="preserve"> and the skills to share that responsibility actively and make some change. </w:t>
      </w:r>
      <w:proofErr w:type="gramStart"/>
      <w:r w:rsidRPr="000174A7">
        <w:rPr>
          <w:rFonts w:ascii="Agenda" w:hAnsi="Agenda"/>
        </w:rPr>
        <w:t>So</w:t>
      </w:r>
      <w:proofErr w:type="gramEnd"/>
      <w:r w:rsidRPr="000174A7">
        <w:rPr>
          <w:rFonts w:ascii="Agenda" w:hAnsi="Agenda"/>
        </w:rPr>
        <w:t xml:space="preserve"> I'd say ally ships really important. </w:t>
      </w:r>
    </w:p>
    <w:p w14:paraId="73C49FCD" w14:textId="77777777" w:rsidR="007763B6" w:rsidRPr="000174A7" w:rsidRDefault="007763B6" w:rsidP="007005DA">
      <w:pPr>
        <w:ind w:left="1701"/>
        <w:rPr>
          <w:rFonts w:ascii="Agenda" w:hAnsi="Agenda"/>
        </w:rPr>
      </w:pPr>
    </w:p>
    <w:p w14:paraId="3D5D9AE2" w14:textId="65CD6258" w:rsidR="006B00D2" w:rsidRDefault="006B00D2" w:rsidP="007005DA">
      <w:pPr>
        <w:ind w:left="1701"/>
        <w:rPr>
          <w:rFonts w:ascii="Agenda" w:hAnsi="Agenda"/>
        </w:rPr>
      </w:pPr>
      <w:r w:rsidRPr="000174A7">
        <w:rPr>
          <w:rFonts w:ascii="Agenda" w:hAnsi="Agenda"/>
        </w:rPr>
        <w:t>But I mean, I think everything from equality or inclusion impact, so again, how are you thinking about that decision, that plan</w:t>
      </w:r>
      <w:r w:rsidR="003A1299" w:rsidRPr="000174A7">
        <w:rPr>
          <w:rFonts w:ascii="Agenda" w:hAnsi="Agenda"/>
        </w:rPr>
        <w:t>,</w:t>
      </w:r>
      <w:r w:rsidRPr="000174A7">
        <w:rPr>
          <w:rFonts w:ascii="Agenda" w:hAnsi="Agenda"/>
        </w:rPr>
        <w:t xml:space="preserve"> that </w:t>
      </w:r>
      <w:r w:rsidR="00F87914" w:rsidRPr="000174A7">
        <w:rPr>
          <w:rFonts w:ascii="Agenda" w:hAnsi="Agenda"/>
        </w:rPr>
        <w:t>new</w:t>
      </w:r>
      <w:r w:rsidRPr="000174A7">
        <w:rPr>
          <w:rFonts w:ascii="Agenda" w:hAnsi="Agenda"/>
        </w:rPr>
        <w:t xml:space="preserve"> policy</w:t>
      </w:r>
      <w:r w:rsidR="003A1299" w:rsidRPr="000174A7">
        <w:rPr>
          <w:rFonts w:ascii="Agenda" w:hAnsi="Agenda"/>
        </w:rPr>
        <w:t>,</w:t>
      </w:r>
      <w:r w:rsidRPr="000174A7">
        <w:rPr>
          <w:rFonts w:ascii="Agenda" w:hAnsi="Agenda"/>
        </w:rPr>
        <w:t xml:space="preserve"> that </w:t>
      </w:r>
      <w:r w:rsidR="00F87914" w:rsidRPr="000174A7">
        <w:rPr>
          <w:rFonts w:ascii="Agenda" w:hAnsi="Agenda"/>
        </w:rPr>
        <w:t>new</w:t>
      </w:r>
      <w:r w:rsidRPr="000174A7">
        <w:rPr>
          <w:rFonts w:ascii="Agenda" w:hAnsi="Agenda"/>
        </w:rPr>
        <w:t xml:space="preserve"> building</w:t>
      </w:r>
      <w:r w:rsidR="00F87914" w:rsidRPr="000174A7">
        <w:rPr>
          <w:rFonts w:ascii="Agenda" w:hAnsi="Agenda"/>
        </w:rPr>
        <w:t>, h</w:t>
      </w:r>
      <w:r w:rsidRPr="000174A7">
        <w:rPr>
          <w:rFonts w:ascii="Agenda" w:hAnsi="Agenda"/>
        </w:rPr>
        <w:t>ow does that impact all these types of difference? So being structured and process driven around inclusion, as well as some of the things that Richard</w:t>
      </w:r>
      <w:r w:rsidR="003A1299" w:rsidRPr="000174A7">
        <w:rPr>
          <w:rFonts w:ascii="Agenda" w:hAnsi="Agenda"/>
        </w:rPr>
        <w:t>’</w:t>
      </w:r>
      <w:r w:rsidRPr="000174A7">
        <w:rPr>
          <w:rFonts w:ascii="Agenda" w:hAnsi="Agenda"/>
        </w:rPr>
        <w:t>s referred to in terms of excitement, light bulb moments</w:t>
      </w:r>
      <w:r w:rsidR="00517099" w:rsidRPr="000174A7">
        <w:rPr>
          <w:rFonts w:ascii="Agenda" w:hAnsi="Agenda"/>
        </w:rPr>
        <w:t>,</w:t>
      </w:r>
      <w:r w:rsidRPr="000174A7">
        <w:rPr>
          <w:rFonts w:ascii="Agenda" w:hAnsi="Agenda"/>
        </w:rPr>
        <w:t xml:space="preserve"> fun. I mean, we started planning for National Inclusion week, as you would expect</w:t>
      </w:r>
      <w:r w:rsidR="00517099" w:rsidRPr="000174A7">
        <w:rPr>
          <w:rFonts w:ascii="Agenda" w:hAnsi="Agenda"/>
        </w:rPr>
        <w:t>, a</w:t>
      </w:r>
      <w:r w:rsidRPr="000174A7">
        <w:rPr>
          <w:rFonts w:ascii="Agenda" w:hAnsi="Agenda"/>
        </w:rPr>
        <w:t xml:space="preserve">nd so that's all about fun engagement, doing a lot of exciting new fresh work, and pulling people into this agenda. So really, </w:t>
      </w:r>
      <w:proofErr w:type="gramStart"/>
      <w:r w:rsidRPr="000174A7">
        <w:rPr>
          <w:rFonts w:ascii="Agenda" w:hAnsi="Agenda"/>
        </w:rPr>
        <w:t>really broad</w:t>
      </w:r>
      <w:proofErr w:type="gramEnd"/>
      <w:r w:rsidRPr="000174A7">
        <w:rPr>
          <w:rFonts w:ascii="Agenda" w:hAnsi="Agenda"/>
        </w:rPr>
        <w:t xml:space="preserve">, there is no one answer. We're talking about everything, as we always have, as we always </w:t>
      </w:r>
      <w:r w:rsidR="006225B5" w:rsidRPr="000174A7">
        <w:rPr>
          <w:rFonts w:ascii="Agenda" w:hAnsi="Agenda"/>
        </w:rPr>
        <w:t>will</w:t>
      </w:r>
      <w:r w:rsidRPr="000174A7">
        <w:rPr>
          <w:rFonts w:ascii="Agenda" w:hAnsi="Agenda"/>
        </w:rPr>
        <w:t>.</w:t>
      </w:r>
    </w:p>
    <w:p w14:paraId="532010F5" w14:textId="77777777" w:rsidR="00A6210A" w:rsidRPr="000174A7" w:rsidRDefault="00A6210A" w:rsidP="007005DA">
      <w:pPr>
        <w:ind w:left="1701"/>
        <w:rPr>
          <w:rFonts w:ascii="Agenda" w:hAnsi="Agenda"/>
        </w:rPr>
      </w:pPr>
    </w:p>
    <w:p w14:paraId="4B0B9C74" w14:textId="5B297CBE" w:rsidR="006B00D2" w:rsidRPr="000174A7" w:rsidRDefault="006225B5"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 xml:space="preserve">Looking at the 10 years of </w:t>
      </w:r>
      <w:r w:rsidRPr="000174A7">
        <w:rPr>
          <w:rFonts w:ascii="Agenda" w:hAnsi="Agenda"/>
        </w:rPr>
        <w:t>I</w:t>
      </w:r>
      <w:r w:rsidR="006B00D2" w:rsidRPr="000174A7">
        <w:rPr>
          <w:rFonts w:ascii="Agenda" w:hAnsi="Agenda"/>
        </w:rPr>
        <w:t xml:space="preserve">nclusion survey, that almost 100% expected it to create positive change in the next 10 years. I mean, I just mentioned earlier how far we've come in the last 10 years. </w:t>
      </w:r>
      <w:r w:rsidRPr="000174A7">
        <w:rPr>
          <w:rFonts w:ascii="Agenda" w:hAnsi="Agenda"/>
        </w:rPr>
        <w:t>M</w:t>
      </w:r>
      <w:r w:rsidR="006B00D2" w:rsidRPr="000174A7">
        <w:rPr>
          <w:rFonts w:ascii="Agenda" w:hAnsi="Agenda"/>
        </w:rPr>
        <w:t xml:space="preserve">any talks about keeping up the momentum to ensure that the way we keep talking about </w:t>
      </w:r>
      <w:proofErr w:type="gramStart"/>
      <w:r w:rsidR="006B00D2" w:rsidRPr="000174A7">
        <w:rPr>
          <w:rFonts w:ascii="Agenda" w:hAnsi="Agenda"/>
        </w:rPr>
        <w:t>inclusion, and</w:t>
      </w:r>
      <w:proofErr w:type="gramEnd"/>
      <w:r w:rsidR="006B00D2" w:rsidRPr="000174A7">
        <w:rPr>
          <w:rFonts w:ascii="Agenda" w:hAnsi="Agenda"/>
        </w:rPr>
        <w:t xml:space="preserve"> pressing forward to really make a positive change. I mean, Rupert, what is your hope for workplace inclusion in the next decade?</w:t>
      </w:r>
    </w:p>
    <w:p w14:paraId="458072A5" w14:textId="77777777" w:rsidR="004A0DAF" w:rsidRPr="000174A7" w:rsidRDefault="004A0DAF" w:rsidP="006B00D2">
      <w:pPr>
        <w:ind w:left="1701" w:hanging="1701"/>
        <w:rPr>
          <w:rFonts w:ascii="Agenda" w:hAnsi="Agenda"/>
        </w:rPr>
      </w:pPr>
    </w:p>
    <w:p w14:paraId="45ACEEE6" w14:textId="77777777" w:rsidR="0074275B" w:rsidRPr="000174A7" w:rsidRDefault="004A0DAF" w:rsidP="006B00D2">
      <w:pPr>
        <w:ind w:left="1701" w:hanging="1701"/>
        <w:rPr>
          <w:rFonts w:ascii="Agenda" w:hAnsi="Agenda"/>
        </w:rPr>
      </w:pPr>
      <w:r w:rsidRPr="000174A7">
        <w:rPr>
          <w:rFonts w:ascii="Agenda" w:hAnsi="Agenda"/>
          <w:b/>
          <w:bCs/>
        </w:rPr>
        <w:t>Rupert</w:t>
      </w:r>
      <w:r w:rsidRPr="000174A7">
        <w:rPr>
          <w:rFonts w:ascii="Agenda" w:hAnsi="Agenda"/>
        </w:rPr>
        <w:tab/>
      </w:r>
      <w:r w:rsidR="006B00D2" w:rsidRPr="000174A7">
        <w:rPr>
          <w:rFonts w:ascii="Agenda" w:hAnsi="Agenda"/>
        </w:rPr>
        <w:t xml:space="preserve">For me, it really is about harnessing that momentum that they exist now. And it's a </w:t>
      </w:r>
      <w:proofErr w:type="gramStart"/>
      <w:r w:rsidR="006B00D2" w:rsidRPr="000174A7">
        <w:rPr>
          <w:rFonts w:ascii="Agenda" w:hAnsi="Agenda"/>
        </w:rPr>
        <w:t>really precious</w:t>
      </w:r>
      <w:proofErr w:type="gramEnd"/>
      <w:r w:rsidR="006B00D2" w:rsidRPr="000174A7">
        <w:rPr>
          <w:rFonts w:ascii="Agenda" w:hAnsi="Agenda"/>
        </w:rPr>
        <w:t xml:space="preserve"> thing. And</w:t>
      </w:r>
      <w:r w:rsidR="00472D55" w:rsidRPr="000174A7">
        <w:rPr>
          <w:rFonts w:ascii="Agenda" w:hAnsi="Agenda"/>
        </w:rPr>
        <w:t xml:space="preserve"> </w:t>
      </w:r>
      <w:r w:rsidR="006B00D2" w:rsidRPr="000174A7">
        <w:rPr>
          <w:rFonts w:ascii="Agenda" w:hAnsi="Agenda"/>
        </w:rPr>
        <w:t xml:space="preserve">I see, for organisations over the next 10 years, there's going to be some key demographic changes, which are going to stem from the work we're doing now. </w:t>
      </w:r>
    </w:p>
    <w:p w14:paraId="72902DB7" w14:textId="77777777" w:rsidR="0074275B" w:rsidRPr="000174A7" w:rsidRDefault="0074275B" w:rsidP="006B00D2">
      <w:pPr>
        <w:ind w:left="1701" w:hanging="1701"/>
        <w:rPr>
          <w:rFonts w:ascii="Agenda" w:hAnsi="Agenda"/>
        </w:rPr>
      </w:pPr>
    </w:p>
    <w:p w14:paraId="74B0D5F4" w14:textId="77777777" w:rsidR="00A43BFE" w:rsidRPr="000174A7" w:rsidRDefault="006B00D2" w:rsidP="0074275B">
      <w:pPr>
        <w:ind w:left="1701"/>
        <w:rPr>
          <w:rFonts w:ascii="Agenda" w:hAnsi="Agenda"/>
        </w:rPr>
      </w:pPr>
      <w:proofErr w:type="gramStart"/>
      <w:r w:rsidRPr="000174A7">
        <w:rPr>
          <w:rFonts w:ascii="Agenda" w:hAnsi="Agenda"/>
        </w:rPr>
        <w:t>So</w:t>
      </w:r>
      <w:proofErr w:type="gramEnd"/>
      <w:r w:rsidRPr="000174A7">
        <w:rPr>
          <w:rFonts w:ascii="Agenda" w:hAnsi="Agenda"/>
        </w:rPr>
        <w:t xml:space="preserve"> there'll be greater representation within organisations, which will lead to different thinking, and a more positive outcome</w:t>
      </w:r>
      <w:r w:rsidR="0074275B" w:rsidRPr="000174A7">
        <w:rPr>
          <w:rFonts w:ascii="Agenda" w:hAnsi="Agenda"/>
        </w:rPr>
        <w:t xml:space="preserve"> f</w:t>
      </w:r>
      <w:r w:rsidRPr="000174A7">
        <w:rPr>
          <w:rFonts w:ascii="Agenda" w:hAnsi="Agenda"/>
        </w:rPr>
        <w:t>or those organisations in a commercial sense. Those demographic changes are also about the workforce as well as a whole as more people enter the workforce with a different lived experience</w:t>
      </w:r>
      <w:r w:rsidR="003D38BA" w:rsidRPr="000174A7">
        <w:rPr>
          <w:rFonts w:ascii="Agenda" w:hAnsi="Agenda"/>
        </w:rPr>
        <w:t xml:space="preserve">, to </w:t>
      </w:r>
      <w:r w:rsidRPr="000174A7">
        <w:rPr>
          <w:rFonts w:ascii="Agenda" w:hAnsi="Agenda"/>
        </w:rPr>
        <w:t>people like me who been there a long time</w:t>
      </w:r>
      <w:r w:rsidR="00FA2BE7" w:rsidRPr="000174A7">
        <w:rPr>
          <w:rFonts w:ascii="Agenda" w:hAnsi="Agenda"/>
        </w:rPr>
        <w:t xml:space="preserve">, and </w:t>
      </w:r>
      <w:r w:rsidRPr="000174A7">
        <w:rPr>
          <w:rFonts w:ascii="Agenda" w:hAnsi="Agenda"/>
        </w:rPr>
        <w:t xml:space="preserve">that will have a significant difference in terms of the amount of intervention that's needed, but I </w:t>
      </w:r>
      <w:r w:rsidRPr="000174A7">
        <w:rPr>
          <w:rFonts w:ascii="Agenda" w:hAnsi="Agenda"/>
        </w:rPr>
        <w:lastRenderedPageBreak/>
        <w:t xml:space="preserve">think as well, it's about the organization's DNA. And it's </w:t>
      </w:r>
      <w:proofErr w:type="gramStart"/>
      <w:r w:rsidRPr="000174A7">
        <w:rPr>
          <w:rFonts w:ascii="Agenda" w:hAnsi="Agenda"/>
        </w:rPr>
        <w:t>really important</w:t>
      </w:r>
      <w:proofErr w:type="gramEnd"/>
      <w:r w:rsidRPr="000174A7">
        <w:rPr>
          <w:rFonts w:ascii="Agenda" w:hAnsi="Agenda"/>
        </w:rPr>
        <w:t xml:space="preserve"> that </w:t>
      </w:r>
      <w:r w:rsidR="00A43BFE" w:rsidRPr="000174A7">
        <w:rPr>
          <w:rFonts w:ascii="Agenda" w:hAnsi="Agenda"/>
        </w:rPr>
        <w:t>I</w:t>
      </w:r>
      <w:r w:rsidRPr="000174A7">
        <w:rPr>
          <w:rFonts w:ascii="Agenda" w:hAnsi="Agenda"/>
        </w:rPr>
        <w:t xml:space="preserve">nclusion becomes mainstreamed over the next 10 years, and that it's Is there throughout the organisation. </w:t>
      </w:r>
    </w:p>
    <w:p w14:paraId="6AF7E7A2" w14:textId="77777777" w:rsidR="00A43BFE" w:rsidRPr="000174A7" w:rsidRDefault="00A43BFE" w:rsidP="0074275B">
      <w:pPr>
        <w:ind w:left="1701"/>
        <w:rPr>
          <w:rFonts w:ascii="Agenda" w:hAnsi="Agenda"/>
        </w:rPr>
      </w:pPr>
    </w:p>
    <w:p w14:paraId="177DEB81" w14:textId="662F5E84" w:rsidR="006B00D2" w:rsidRPr="000174A7" w:rsidRDefault="006B00D2" w:rsidP="0074275B">
      <w:pPr>
        <w:ind w:left="1701"/>
        <w:rPr>
          <w:rFonts w:ascii="Agenda" w:hAnsi="Agenda"/>
        </w:rPr>
      </w:pPr>
      <w:r w:rsidRPr="000174A7">
        <w:rPr>
          <w:rFonts w:ascii="Agenda" w:hAnsi="Agenda"/>
        </w:rPr>
        <w:t xml:space="preserve">So those key touch points for employees during the </w:t>
      </w:r>
      <w:proofErr w:type="spellStart"/>
      <w:r w:rsidRPr="000174A7">
        <w:rPr>
          <w:rFonts w:ascii="Agenda" w:hAnsi="Agenda"/>
        </w:rPr>
        <w:t>the</w:t>
      </w:r>
      <w:proofErr w:type="spellEnd"/>
      <w:r w:rsidRPr="000174A7">
        <w:rPr>
          <w:rFonts w:ascii="Agenda" w:hAnsi="Agenda"/>
        </w:rPr>
        <w:t xml:space="preserve"> employment cycle</w:t>
      </w:r>
      <w:r w:rsidR="00480535" w:rsidRPr="000174A7">
        <w:rPr>
          <w:rFonts w:ascii="Agenda" w:hAnsi="Agenda"/>
        </w:rPr>
        <w:t>,</w:t>
      </w:r>
      <w:r w:rsidRPr="000174A7">
        <w:rPr>
          <w:rFonts w:ascii="Agenda" w:hAnsi="Agenda"/>
        </w:rPr>
        <w:t xml:space="preserve"> </w:t>
      </w:r>
      <w:r w:rsidR="00480535" w:rsidRPr="000174A7">
        <w:rPr>
          <w:rFonts w:ascii="Agenda" w:hAnsi="Agenda"/>
        </w:rPr>
        <w:t>I</w:t>
      </w:r>
      <w:r w:rsidRPr="000174A7">
        <w:rPr>
          <w:rFonts w:ascii="Agenda" w:hAnsi="Agenda"/>
        </w:rPr>
        <w:t xml:space="preserve">nclusion is being considered, it's in the business plan for the organisation. And it's, it's filtered down, cascaded into the local departmental business plans into people's targets. And </w:t>
      </w:r>
      <w:proofErr w:type="gramStart"/>
      <w:r w:rsidRPr="000174A7">
        <w:rPr>
          <w:rFonts w:ascii="Agenda" w:hAnsi="Agenda"/>
        </w:rPr>
        <w:t>so</w:t>
      </w:r>
      <w:proofErr w:type="gramEnd"/>
      <w:r w:rsidRPr="000174A7">
        <w:rPr>
          <w:rFonts w:ascii="Agenda" w:hAnsi="Agenda"/>
        </w:rPr>
        <w:t xml:space="preserve"> </w:t>
      </w:r>
      <w:proofErr w:type="spellStart"/>
      <w:r w:rsidRPr="000174A7">
        <w:rPr>
          <w:rFonts w:ascii="Agenda" w:hAnsi="Agenda"/>
        </w:rPr>
        <w:t>so</w:t>
      </w:r>
      <w:proofErr w:type="spellEnd"/>
      <w:r w:rsidRPr="000174A7">
        <w:rPr>
          <w:rFonts w:ascii="Agenda" w:hAnsi="Agenda"/>
        </w:rPr>
        <w:t xml:space="preserve"> it's actually having an impact, and it's having a day to day impact. And it's not just an add on. </w:t>
      </w:r>
      <w:proofErr w:type="gramStart"/>
      <w:r w:rsidRPr="000174A7">
        <w:rPr>
          <w:rFonts w:ascii="Agenda" w:hAnsi="Agenda"/>
        </w:rPr>
        <w:t>So</w:t>
      </w:r>
      <w:proofErr w:type="gramEnd"/>
      <w:r w:rsidRPr="000174A7">
        <w:rPr>
          <w:rFonts w:ascii="Agenda" w:hAnsi="Agenda"/>
        </w:rPr>
        <w:t xml:space="preserve"> it needs those 49% of organisations </w:t>
      </w:r>
      <w:r w:rsidR="00480535" w:rsidRPr="000174A7">
        <w:rPr>
          <w:rFonts w:ascii="Agenda" w:hAnsi="Agenda"/>
        </w:rPr>
        <w:t xml:space="preserve">with and </w:t>
      </w:r>
      <w:r w:rsidR="00BC77C4">
        <w:rPr>
          <w:rFonts w:ascii="Agenda" w:hAnsi="Agenda"/>
        </w:rPr>
        <w:t>I</w:t>
      </w:r>
      <w:r w:rsidR="00480535" w:rsidRPr="000174A7">
        <w:rPr>
          <w:rFonts w:ascii="Agenda" w:hAnsi="Agenda"/>
        </w:rPr>
        <w:t>&amp;D</w:t>
      </w:r>
      <w:r w:rsidRPr="000174A7">
        <w:rPr>
          <w:rFonts w:ascii="Agenda" w:hAnsi="Agenda"/>
        </w:rPr>
        <w:t xml:space="preserve"> strategy to be up at 100%. </w:t>
      </w:r>
      <w:r w:rsidR="00357894" w:rsidRPr="000174A7">
        <w:rPr>
          <w:rFonts w:ascii="Agenda" w:hAnsi="Agenda"/>
        </w:rPr>
        <w:t>It needs</w:t>
      </w:r>
      <w:r w:rsidRPr="000174A7">
        <w:rPr>
          <w:rFonts w:ascii="Agenda" w:hAnsi="Agenda"/>
        </w:rPr>
        <w:t xml:space="preserve"> line managers, it needs 10 out of 10, to be considering inclusion as part of their line management practice. I could go on, it's that's my vision.</w:t>
      </w:r>
    </w:p>
    <w:p w14:paraId="2AC73FA5" w14:textId="77777777" w:rsidR="00A6545A" w:rsidRPr="000174A7" w:rsidRDefault="00A6545A" w:rsidP="0074275B">
      <w:pPr>
        <w:ind w:left="1701"/>
        <w:rPr>
          <w:rFonts w:ascii="Agenda" w:hAnsi="Agenda"/>
        </w:rPr>
      </w:pPr>
    </w:p>
    <w:p w14:paraId="6DFAAD90" w14:textId="77777777" w:rsidR="000A3369" w:rsidRPr="000174A7" w:rsidRDefault="00A6545A" w:rsidP="006B00D2">
      <w:pPr>
        <w:ind w:left="1701" w:hanging="1701"/>
        <w:rPr>
          <w:rFonts w:ascii="Agenda" w:hAnsi="Agenda"/>
        </w:rPr>
      </w:pPr>
      <w:r w:rsidRPr="000174A7">
        <w:rPr>
          <w:rFonts w:ascii="Agenda" w:hAnsi="Agenda"/>
        </w:rPr>
        <w:t>Stephanie</w:t>
      </w:r>
      <w:r w:rsidRPr="000174A7">
        <w:rPr>
          <w:rFonts w:ascii="Agenda" w:hAnsi="Agenda"/>
        </w:rPr>
        <w:tab/>
      </w:r>
      <w:r w:rsidR="006B00D2" w:rsidRPr="000174A7">
        <w:rPr>
          <w:rFonts w:ascii="Agenda" w:hAnsi="Agenda"/>
        </w:rPr>
        <w:t>Now, Claire, in the next decade, there's going to be a new generation of young people coming into the workforce</w:t>
      </w:r>
      <w:r w:rsidR="000A3369" w:rsidRPr="000174A7">
        <w:rPr>
          <w:rFonts w:ascii="Agenda" w:hAnsi="Agenda"/>
        </w:rPr>
        <w:t>,</w:t>
      </w:r>
      <w:r w:rsidR="006B00D2" w:rsidRPr="000174A7">
        <w:rPr>
          <w:rFonts w:ascii="Agenda" w:hAnsi="Agenda"/>
        </w:rPr>
        <w:t xml:space="preserve"> who are going to expect their employers and colleagues to be inclusive. Do you think this is going to pose new challenges for employers? </w:t>
      </w:r>
    </w:p>
    <w:p w14:paraId="15954553" w14:textId="77777777" w:rsidR="000A3369" w:rsidRPr="000174A7" w:rsidRDefault="000A3369" w:rsidP="006B00D2">
      <w:pPr>
        <w:ind w:left="1701" w:hanging="1701"/>
        <w:rPr>
          <w:rFonts w:ascii="Agenda" w:hAnsi="Agenda"/>
        </w:rPr>
      </w:pPr>
    </w:p>
    <w:p w14:paraId="2FC00032" w14:textId="58C04F41" w:rsidR="00577CF6" w:rsidRPr="000174A7" w:rsidRDefault="000A3369" w:rsidP="006B00D2">
      <w:pPr>
        <w:ind w:left="1701" w:hanging="1701"/>
        <w:rPr>
          <w:rFonts w:ascii="Agenda" w:hAnsi="Agenda"/>
        </w:rPr>
      </w:pPr>
      <w:proofErr w:type="gramStart"/>
      <w:r w:rsidRPr="000174A7">
        <w:rPr>
          <w:rFonts w:ascii="Agenda" w:hAnsi="Agenda"/>
        </w:rPr>
        <w:t>Claire</w:t>
      </w:r>
      <w:proofErr w:type="gramEnd"/>
      <w:r w:rsidRPr="000174A7">
        <w:rPr>
          <w:rFonts w:ascii="Agenda" w:hAnsi="Agenda"/>
        </w:rPr>
        <w:tab/>
      </w:r>
      <w:r w:rsidR="006B00D2" w:rsidRPr="000174A7">
        <w:rPr>
          <w:rFonts w:ascii="Agenda" w:hAnsi="Agenda"/>
        </w:rPr>
        <w:t>I think</w:t>
      </w:r>
      <w:r w:rsidRPr="000174A7">
        <w:rPr>
          <w:rFonts w:ascii="Agenda" w:hAnsi="Agenda"/>
        </w:rPr>
        <w:t xml:space="preserve"> </w:t>
      </w:r>
      <w:r w:rsidR="006B00D2" w:rsidRPr="000174A7">
        <w:rPr>
          <w:rFonts w:ascii="Agenda" w:hAnsi="Agenda"/>
        </w:rPr>
        <w:t>the challenges are changing all the time</w:t>
      </w:r>
      <w:r w:rsidR="005C49CF">
        <w:rPr>
          <w:rFonts w:ascii="Agenda" w:hAnsi="Agenda"/>
        </w:rPr>
        <w:t>,</w:t>
      </w:r>
      <w:r w:rsidR="006B00D2" w:rsidRPr="000174A7">
        <w:rPr>
          <w:rFonts w:ascii="Agenda" w:hAnsi="Agenda"/>
        </w:rPr>
        <w:t xml:space="preserve"> </w:t>
      </w:r>
      <w:r w:rsidRPr="000174A7">
        <w:rPr>
          <w:rFonts w:ascii="Agenda" w:hAnsi="Agenda"/>
        </w:rPr>
        <w:t>Steph</w:t>
      </w:r>
      <w:r w:rsidR="0063218D" w:rsidRPr="000174A7">
        <w:rPr>
          <w:rFonts w:ascii="Agenda" w:hAnsi="Agenda"/>
        </w:rPr>
        <w:t>, s</w:t>
      </w:r>
      <w:r w:rsidR="006B00D2" w:rsidRPr="000174A7">
        <w:rPr>
          <w:rFonts w:ascii="Agenda" w:hAnsi="Agenda"/>
        </w:rPr>
        <w:t>o a lot of what we talk about in terms of workplace inclusion is influenced by what's going on in society, how people consume their news, what they care about</w:t>
      </w:r>
      <w:r w:rsidR="007A353E" w:rsidRPr="000174A7">
        <w:rPr>
          <w:rFonts w:ascii="Agenda" w:hAnsi="Agenda"/>
        </w:rPr>
        <w:t>,</w:t>
      </w:r>
      <w:r w:rsidR="006B00D2" w:rsidRPr="000174A7">
        <w:rPr>
          <w:rFonts w:ascii="Agenda" w:hAnsi="Agenda"/>
        </w:rPr>
        <w:t xml:space="preserve"> all of those sorts of wider issues. So yes, it will pose new challenges</w:t>
      </w:r>
      <w:r w:rsidR="002C3038" w:rsidRPr="000174A7">
        <w:rPr>
          <w:rFonts w:ascii="Agenda" w:hAnsi="Agenda"/>
        </w:rPr>
        <w:t>, b</w:t>
      </w:r>
      <w:r w:rsidR="006B00D2" w:rsidRPr="000174A7">
        <w:rPr>
          <w:rFonts w:ascii="Agenda" w:hAnsi="Agenda"/>
        </w:rPr>
        <w:t xml:space="preserve">ut I think it comes down to this very simple point around understanding difference and listening to the individual. </w:t>
      </w:r>
      <w:proofErr w:type="gramStart"/>
      <w:r w:rsidR="006B00D2" w:rsidRPr="000174A7">
        <w:rPr>
          <w:rFonts w:ascii="Agenda" w:hAnsi="Agenda"/>
        </w:rPr>
        <w:t>So</w:t>
      </w:r>
      <w:proofErr w:type="gramEnd"/>
      <w:r w:rsidR="006B00D2" w:rsidRPr="000174A7">
        <w:rPr>
          <w:rFonts w:ascii="Agenda" w:hAnsi="Agenda"/>
        </w:rPr>
        <w:t xml:space="preserve"> if </w:t>
      </w:r>
      <w:r w:rsidR="002C3038" w:rsidRPr="000174A7">
        <w:rPr>
          <w:rFonts w:ascii="Agenda" w:hAnsi="Agenda"/>
        </w:rPr>
        <w:t>L</w:t>
      </w:r>
      <w:r w:rsidR="006B00D2" w:rsidRPr="000174A7">
        <w:rPr>
          <w:rFonts w:ascii="Agenda" w:hAnsi="Agenda"/>
        </w:rPr>
        <w:t xml:space="preserve">eaders, </w:t>
      </w:r>
      <w:r w:rsidR="002C3038" w:rsidRPr="000174A7">
        <w:rPr>
          <w:rFonts w:ascii="Agenda" w:hAnsi="Agenda"/>
        </w:rPr>
        <w:t>M</w:t>
      </w:r>
      <w:r w:rsidR="006B00D2" w:rsidRPr="000174A7">
        <w:rPr>
          <w:rFonts w:ascii="Agenda" w:hAnsi="Agenda"/>
        </w:rPr>
        <w:t xml:space="preserve">anagers, </w:t>
      </w:r>
      <w:r w:rsidR="002C3038" w:rsidRPr="000174A7">
        <w:rPr>
          <w:rFonts w:ascii="Agenda" w:hAnsi="Agenda"/>
        </w:rPr>
        <w:t>H</w:t>
      </w:r>
      <w:r w:rsidR="006B00D2" w:rsidRPr="000174A7">
        <w:rPr>
          <w:rFonts w:ascii="Agenda" w:hAnsi="Agenda"/>
        </w:rPr>
        <w:t xml:space="preserve">iring </w:t>
      </w:r>
      <w:r w:rsidR="002C3038" w:rsidRPr="000174A7">
        <w:rPr>
          <w:rFonts w:ascii="Agenda" w:hAnsi="Agenda"/>
        </w:rPr>
        <w:t>M</w:t>
      </w:r>
      <w:r w:rsidR="006B00D2" w:rsidRPr="000174A7">
        <w:rPr>
          <w:rFonts w:ascii="Agenda" w:hAnsi="Agenda"/>
        </w:rPr>
        <w:t xml:space="preserve">anagers, </w:t>
      </w:r>
      <w:r w:rsidR="002C3038" w:rsidRPr="000174A7">
        <w:rPr>
          <w:rFonts w:ascii="Agenda" w:hAnsi="Agenda"/>
        </w:rPr>
        <w:t>R</w:t>
      </w:r>
      <w:r w:rsidR="006B00D2" w:rsidRPr="000174A7">
        <w:rPr>
          <w:rFonts w:ascii="Agenda" w:hAnsi="Agenda"/>
        </w:rPr>
        <w:t>ecruiters are skilled and aware enough to be able to do that, then the age demographic shouldn't be a problem</w:t>
      </w:r>
      <w:r w:rsidR="00577CF6" w:rsidRPr="000174A7">
        <w:rPr>
          <w:rFonts w:ascii="Agenda" w:hAnsi="Agenda"/>
        </w:rPr>
        <w:t>, b</w:t>
      </w:r>
      <w:r w:rsidR="006B00D2" w:rsidRPr="000174A7">
        <w:rPr>
          <w:rFonts w:ascii="Agenda" w:hAnsi="Agenda"/>
        </w:rPr>
        <w:t xml:space="preserve">ecause they're actually engaging with the individual. </w:t>
      </w:r>
    </w:p>
    <w:p w14:paraId="30C5D821" w14:textId="77777777" w:rsidR="00577CF6" w:rsidRPr="000174A7" w:rsidRDefault="00577CF6" w:rsidP="006B00D2">
      <w:pPr>
        <w:ind w:left="1701" w:hanging="1701"/>
        <w:rPr>
          <w:rFonts w:ascii="Agenda" w:hAnsi="Agenda"/>
        </w:rPr>
      </w:pPr>
    </w:p>
    <w:p w14:paraId="762670CE" w14:textId="73D440C6" w:rsidR="006B00D2" w:rsidRPr="000174A7" w:rsidRDefault="006B00D2" w:rsidP="00577CF6">
      <w:pPr>
        <w:ind w:left="1701"/>
        <w:rPr>
          <w:rFonts w:ascii="Agenda" w:hAnsi="Agenda"/>
        </w:rPr>
      </w:pPr>
      <w:r w:rsidRPr="000174A7">
        <w:rPr>
          <w:rFonts w:ascii="Agenda" w:hAnsi="Agenda"/>
        </w:rPr>
        <w:t xml:space="preserve">So yes, obviously, you need to be thinking about trends and issues in a more general way, I guess. But ultimately, I </w:t>
      </w:r>
      <w:proofErr w:type="gramStart"/>
      <w:r w:rsidRPr="000174A7">
        <w:rPr>
          <w:rFonts w:ascii="Agenda" w:hAnsi="Agenda"/>
        </w:rPr>
        <w:t>think, if</w:t>
      </w:r>
      <w:proofErr w:type="gramEnd"/>
      <w:r w:rsidRPr="000174A7">
        <w:rPr>
          <w:rFonts w:ascii="Agenda" w:hAnsi="Agenda"/>
        </w:rPr>
        <w:t xml:space="preserve"> you've got inclusion, right, then by definition, it works for everyone.</w:t>
      </w:r>
    </w:p>
    <w:p w14:paraId="2745BA66" w14:textId="77777777" w:rsidR="00B54D2E" w:rsidRPr="000174A7" w:rsidRDefault="00B54D2E" w:rsidP="00577CF6">
      <w:pPr>
        <w:ind w:left="1701"/>
        <w:rPr>
          <w:rFonts w:ascii="Agenda" w:hAnsi="Agenda"/>
        </w:rPr>
      </w:pPr>
    </w:p>
    <w:p w14:paraId="3BC29508" w14:textId="4BC60612" w:rsidR="006B00D2" w:rsidRPr="000174A7" w:rsidRDefault="00B54D2E"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And finally, talking about the future</w:t>
      </w:r>
      <w:r w:rsidR="0013078A" w:rsidRPr="000174A7">
        <w:rPr>
          <w:rFonts w:ascii="Agenda" w:hAnsi="Agenda"/>
        </w:rPr>
        <w:t xml:space="preserve"> – Richard, how </w:t>
      </w:r>
      <w:r w:rsidR="006B00D2" w:rsidRPr="000174A7">
        <w:rPr>
          <w:rFonts w:ascii="Agenda" w:hAnsi="Agenda"/>
        </w:rPr>
        <w:t>important do you see the role of senior leadership</w:t>
      </w:r>
      <w:r w:rsidR="00D60C1C" w:rsidRPr="000174A7">
        <w:rPr>
          <w:rFonts w:ascii="Agenda" w:hAnsi="Agenda"/>
        </w:rPr>
        <w:t xml:space="preserve"> p</w:t>
      </w:r>
      <w:r w:rsidR="006B00D2" w:rsidRPr="000174A7">
        <w:rPr>
          <w:rFonts w:ascii="Agenda" w:hAnsi="Agenda"/>
        </w:rPr>
        <w:t>ushin</w:t>
      </w:r>
      <w:r w:rsidR="00D60C1C" w:rsidRPr="000174A7">
        <w:rPr>
          <w:rFonts w:ascii="Agenda" w:hAnsi="Agenda"/>
        </w:rPr>
        <w:t>g</w:t>
      </w:r>
      <w:r w:rsidR="006B00D2" w:rsidRPr="000174A7">
        <w:rPr>
          <w:rFonts w:ascii="Agenda" w:hAnsi="Agenda"/>
        </w:rPr>
        <w:t xml:space="preserve"> inclusion</w:t>
      </w:r>
      <w:r w:rsidR="00D60C1C" w:rsidRPr="000174A7">
        <w:rPr>
          <w:rFonts w:ascii="Agenda" w:hAnsi="Agenda"/>
        </w:rPr>
        <w:t>, b</w:t>
      </w:r>
      <w:r w:rsidR="006B00D2" w:rsidRPr="000174A7">
        <w:rPr>
          <w:rFonts w:ascii="Agenda" w:hAnsi="Agenda"/>
        </w:rPr>
        <w:t xml:space="preserve">ecause it's got to be pushed from the top down </w:t>
      </w:r>
      <w:r w:rsidR="007A4417" w:rsidRPr="000174A7">
        <w:rPr>
          <w:rFonts w:ascii="Agenda" w:hAnsi="Agenda"/>
        </w:rPr>
        <w:t>hasn’t it?</w:t>
      </w:r>
    </w:p>
    <w:p w14:paraId="6C23CDDF" w14:textId="77777777" w:rsidR="007A4417" w:rsidRPr="000174A7" w:rsidRDefault="007A4417" w:rsidP="006B00D2">
      <w:pPr>
        <w:ind w:left="1701" w:hanging="1701"/>
        <w:rPr>
          <w:rFonts w:ascii="Agenda" w:hAnsi="Agenda"/>
        </w:rPr>
      </w:pPr>
    </w:p>
    <w:p w14:paraId="20E8702E" w14:textId="67A66EF5" w:rsidR="00C4504A" w:rsidRPr="000174A7" w:rsidRDefault="007A4417" w:rsidP="006B00D2">
      <w:pPr>
        <w:ind w:left="1701" w:hanging="1701"/>
        <w:rPr>
          <w:rFonts w:ascii="Agenda" w:hAnsi="Agenda"/>
        </w:rPr>
      </w:pPr>
      <w:r w:rsidRPr="000174A7">
        <w:rPr>
          <w:rFonts w:ascii="Agenda" w:hAnsi="Agenda"/>
          <w:b/>
          <w:bCs/>
        </w:rPr>
        <w:t>Richard</w:t>
      </w:r>
      <w:r w:rsidRPr="000174A7">
        <w:rPr>
          <w:rFonts w:ascii="Agenda" w:hAnsi="Agenda"/>
        </w:rPr>
        <w:tab/>
      </w:r>
      <w:r w:rsidR="006B00D2" w:rsidRPr="000174A7">
        <w:rPr>
          <w:rFonts w:ascii="Agenda" w:hAnsi="Agenda"/>
        </w:rPr>
        <w:t xml:space="preserve">Well, I mean, with the old theory, </w:t>
      </w:r>
      <w:r w:rsidRPr="000174A7">
        <w:rPr>
          <w:rFonts w:ascii="Agenda" w:hAnsi="Agenda"/>
        </w:rPr>
        <w:t>‘</w:t>
      </w:r>
      <w:r w:rsidR="006B00D2" w:rsidRPr="000174A7">
        <w:rPr>
          <w:rFonts w:ascii="Agenda" w:hAnsi="Agenda"/>
        </w:rPr>
        <w:t>what gets measured gets done</w:t>
      </w:r>
      <w:r w:rsidRPr="000174A7">
        <w:rPr>
          <w:rFonts w:ascii="Agenda" w:hAnsi="Agenda"/>
        </w:rPr>
        <w:t xml:space="preserve">’ - </w:t>
      </w:r>
      <w:r w:rsidR="006B00D2" w:rsidRPr="000174A7">
        <w:rPr>
          <w:rFonts w:ascii="Agenda" w:hAnsi="Agenda"/>
        </w:rPr>
        <w:t xml:space="preserve">Absolutely. Steph, and picking up on Claire's point. You know, </w:t>
      </w:r>
      <w:r w:rsidR="005C49CF">
        <w:rPr>
          <w:rFonts w:ascii="Agenda" w:hAnsi="Agenda"/>
        </w:rPr>
        <w:t>i</w:t>
      </w:r>
      <w:r w:rsidR="006B00D2" w:rsidRPr="000174A7">
        <w:rPr>
          <w:rFonts w:ascii="Agenda" w:hAnsi="Agenda"/>
        </w:rPr>
        <w:t xml:space="preserve">nclusion is about every single one of us. </w:t>
      </w:r>
    </w:p>
    <w:p w14:paraId="5EFCFC8D" w14:textId="77777777" w:rsidR="00C4504A" w:rsidRPr="000174A7" w:rsidRDefault="00C4504A" w:rsidP="006B00D2">
      <w:pPr>
        <w:ind w:left="1701" w:hanging="1701"/>
        <w:rPr>
          <w:rFonts w:ascii="Agenda" w:hAnsi="Agenda"/>
        </w:rPr>
      </w:pPr>
    </w:p>
    <w:p w14:paraId="79B7CACB" w14:textId="607DCC4E" w:rsidR="00DE54CA" w:rsidRPr="000174A7" w:rsidRDefault="006B00D2" w:rsidP="00C4504A">
      <w:pPr>
        <w:ind w:left="1701"/>
        <w:rPr>
          <w:rFonts w:ascii="Agenda" w:hAnsi="Agenda"/>
        </w:rPr>
      </w:pPr>
      <w:r w:rsidRPr="000174A7">
        <w:rPr>
          <w:rFonts w:ascii="Agenda" w:hAnsi="Agenda"/>
        </w:rPr>
        <w:t xml:space="preserve">I think there's work that we need to do with leaders. </w:t>
      </w:r>
      <w:proofErr w:type="gramStart"/>
      <w:r w:rsidRPr="000174A7">
        <w:rPr>
          <w:rFonts w:ascii="Agenda" w:hAnsi="Agenda"/>
        </w:rPr>
        <w:t>So</w:t>
      </w:r>
      <w:proofErr w:type="gramEnd"/>
      <w:r w:rsidRPr="000174A7">
        <w:rPr>
          <w:rFonts w:ascii="Agenda" w:hAnsi="Agenda"/>
        </w:rPr>
        <w:t xml:space="preserve"> I think, absolutely, we need leaders to sign off those strategies to actually make sure that they're setting clear inclusion objectives to those </w:t>
      </w:r>
      <w:proofErr w:type="spellStart"/>
      <w:r w:rsidRPr="000174A7">
        <w:rPr>
          <w:rFonts w:ascii="Agenda" w:hAnsi="Agenda"/>
        </w:rPr>
        <w:t>mid level</w:t>
      </w:r>
      <w:proofErr w:type="spellEnd"/>
      <w:r w:rsidRPr="000174A7">
        <w:rPr>
          <w:rFonts w:ascii="Agenda" w:hAnsi="Agenda"/>
        </w:rPr>
        <w:t xml:space="preserve"> managers. </w:t>
      </w:r>
      <w:proofErr w:type="gramStart"/>
      <w:r w:rsidRPr="000174A7">
        <w:rPr>
          <w:rFonts w:ascii="Agenda" w:hAnsi="Agenda"/>
        </w:rPr>
        <w:t>So</w:t>
      </w:r>
      <w:proofErr w:type="gramEnd"/>
      <w:r w:rsidRPr="000174A7">
        <w:rPr>
          <w:rFonts w:ascii="Agenda" w:hAnsi="Agenda"/>
        </w:rPr>
        <w:t xml:space="preserve"> it's kind of weaving through. But leaders also need to understand I mean, we part of our inclusive leadership programme is around liberating leaders to say </w:t>
      </w:r>
      <w:proofErr w:type="gramStart"/>
      <w:r w:rsidRPr="000174A7">
        <w:rPr>
          <w:rFonts w:ascii="Agenda" w:hAnsi="Agenda"/>
        </w:rPr>
        <w:t>that actually, they</w:t>
      </w:r>
      <w:proofErr w:type="gramEnd"/>
      <w:r w:rsidRPr="000174A7">
        <w:rPr>
          <w:rFonts w:ascii="Agenda" w:hAnsi="Agenda"/>
        </w:rPr>
        <w:t xml:space="preserve"> still </w:t>
      </w:r>
      <w:r w:rsidRPr="000174A7">
        <w:rPr>
          <w:rFonts w:ascii="Agenda" w:hAnsi="Agenda"/>
        </w:rPr>
        <w:lastRenderedPageBreak/>
        <w:t>have to be human</w:t>
      </w:r>
      <w:r w:rsidR="00E07141" w:rsidRPr="000174A7">
        <w:rPr>
          <w:rFonts w:ascii="Agenda" w:hAnsi="Agenda"/>
        </w:rPr>
        <w:t>, a</w:t>
      </w:r>
      <w:r w:rsidRPr="000174A7">
        <w:rPr>
          <w:rFonts w:ascii="Agenda" w:hAnsi="Agenda"/>
        </w:rPr>
        <w:t>nd they're not expected to know it all</w:t>
      </w:r>
      <w:r w:rsidR="00E07141" w:rsidRPr="000174A7">
        <w:rPr>
          <w:rFonts w:ascii="Agenda" w:hAnsi="Agenda"/>
        </w:rPr>
        <w:t>, a</w:t>
      </w:r>
      <w:r w:rsidRPr="000174A7">
        <w:rPr>
          <w:rFonts w:ascii="Agenda" w:hAnsi="Agenda"/>
        </w:rPr>
        <w:t>nd they can make mistakes</w:t>
      </w:r>
      <w:r w:rsidR="00E07141" w:rsidRPr="000174A7">
        <w:rPr>
          <w:rFonts w:ascii="Agenda" w:hAnsi="Agenda"/>
        </w:rPr>
        <w:t>…</w:t>
      </w:r>
      <w:r w:rsidRPr="000174A7">
        <w:rPr>
          <w:rFonts w:ascii="Agenda" w:hAnsi="Agenda"/>
        </w:rPr>
        <w:t xml:space="preserve"> And actually, they're not meant to be </w:t>
      </w:r>
      <w:r w:rsidR="00DE35E6" w:rsidRPr="000174A7">
        <w:rPr>
          <w:rFonts w:ascii="Agenda" w:hAnsi="Agenda"/>
        </w:rPr>
        <w:t xml:space="preserve">a </w:t>
      </w:r>
      <w:r w:rsidRPr="000174A7">
        <w:rPr>
          <w:rFonts w:ascii="Agenda" w:hAnsi="Agenda"/>
        </w:rPr>
        <w:t xml:space="preserve">walking, talking encyclopaedia about all </w:t>
      </w:r>
      <w:proofErr w:type="gramStart"/>
      <w:r w:rsidRPr="000174A7">
        <w:rPr>
          <w:rFonts w:ascii="Agenda" w:hAnsi="Agenda"/>
        </w:rPr>
        <w:t>things</w:t>
      </w:r>
      <w:proofErr w:type="gramEnd"/>
      <w:r w:rsidRPr="000174A7">
        <w:rPr>
          <w:rFonts w:ascii="Agenda" w:hAnsi="Agenda"/>
        </w:rPr>
        <w:t xml:space="preserve"> equality, diversity and inclusion. </w:t>
      </w:r>
      <w:proofErr w:type="gramStart"/>
      <w:r w:rsidRPr="000174A7">
        <w:rPr>
          <w:rFonts w:ascii="Agenda" w:hAnsi="Agenda"/>
        </w:rPr>
        <w:t>So</w:t>
      </w:r>
      <w:proofErr w:type="gramEnd"/>
      <w:r w:rsidRPr="000174A7">
        <w:rPr>
          <w:rFonts w:ascii="Agenda" w:hAnsi="Agenda"/>
        </w:rPr>
        <w:t xml:space="preserve"> they are critical. But I think when you look at programmes like our </w:t>
      </w:r>
      <w:r w:rsidR="005C49CF">
        <w:rPr>
          <w:rFonts w:ascii="Agenda" w:hAnsi="Agenda"/>
        </w:rPr>
        <w:t>I</w:t>
      </w:r>
      <w:r w:rsidRPr="000174A7">
        <w:rPr>
          <w:rFonts w:ascii="Agenda" w:hAnsi="Agenda"/>
        </w:rPr>
        <w:t xml:space="preserve">nclusive </w:t>
      </w:r>
      <w:r w:rsidR="005C49CF">
        <w:rPr>
          <w:rFonts w:ascii="Agenda" w:hAnsi="Agenda"/>
        </w:rPr>
        <w:t>S</w:t>
      </w:r>
      <w:r w:rsidRPr="000174A7">
        <w:rPr>
          <w:rFonts w:ascii="Agenda" w:hAnsi="Agenda"/>
        </w:rPr>
        <w:t xml:space="preserve">port programme, we're very much looking holistically about the footprint of every individual within an organisation. </w:t>
      </w:r>
    </w:p>
    <w:p w14:paraId="5FCABD2B" w14:textId="77777777" w:rsidR="00DE54CA" w:rsidRPr="000174A7" w:rsidRDefault="00DE54CA" w:rsidP="00C4504A">
      <w:pPr>
        <w:ind w:left="1701"/>
        <w:rPr>
          <w:rFonts w:ascii="Agenda" w:hAnsi="Agenda"/>
        </w:rPr>
      </w:pPr>
    </w:p>
    <w:p w14:paraId="6D2E9366" w14:textId="77777777" w:rsidR="00DE54CA" w:rsidRPr="000174A7" w:rsidRDefault="006B00D2" w:rsidP="00C4504A">
      <w:pPr>
        <w:ind w:left="1701"/>
        <w:rPr>
          <w:rFonts w:ascii="Agenda" w:hAnsi="Agenda"/>
        </w:rPr>
      </w:pPr>
      <w:proofErr w:type="gramStart"/>
      <w:r w:rsidRPr="000174A7">
        <w:rPr>
          <w:rFonts w:ascii="Agenda" w:hAnsi="Agenda"/>
        </w:rPr>
        <w:t>So</w:t>
      </w:r>
      <w:proofErr w:type="gramEnd"/>
      <w:r w:rsidRPr="000174A7">
        <w:rPr>
          <w:rFonts w:ascii="Agenda" w:hAnsi="Agenda"/>
        </w:rPr>
        <w:t xml:space="preserve"> you've got programmes for inclusive leaders, which would be deliberated, leader programme, things for our, manager population, who are the enablers, the people that can actually unlock doors and create those connections, which are really key. </w:t>
      </w:r>
    </w:p>
    <w:p w14:paraId="6F7F8ED4" w14:textId="77777777" w:rsidR="00DE54CA" w:rsidRPr="000174A7" w:rsidRDefault="00DE54CA" w:rsidP="00C4504A">
      <w:pPr>
        <w:ind w:left="1701"/>
        <w:rPr>
          <w:rFonts w:ascii="Agenda" w:hAnsi="Agenda"/>
        </w:rPr>
      </w:pPr>
    </w:p>
    <w:p w14:paraId="43B1D397" w14:textId="77777777" w:rsidR="000D2E3F" w:rsidRPr="000174A7" w:rsidRDefault="006B00D2" w:rsidP="00C4504A">
      <w:pPr>
        <w:ind w:left="1701"/>
        <w:rPr>
          <w:rFonts w:ascii="Agenda" w:hAnsi="Agenda"/>
        </w:rPr>
      </w:pPr>
      <w:r w:rsidRPr="000174A7">
        <w:rPr>
          <w:rFonts w:ascii="Agenda" w:hAnsi="Agenda"/>
        </w:rPr>
        <w:t xml:space="preserve">And going back to Rupert's point about those, if any, you know, what 10% of </w:t>
      </w:r>
      <w:proofErr w:type="spellStart"/>
      <w:r w:rsidRPr="000174A7">
        <w:rPr>
          <w:rFonts w:ascii="Agenda" w:hAnsi="Agenda"/>
        </w:rPr>
        <w:t>of</w:t>
      </w:r>
      <w:proofErr w:type="spellEnd"/>
      <w:r w:rsidRPr="000174A7">
        <w:rPr>
          <w:rFonts w:ascii="Agenda" w:hAnsi="Agenda"/>
        </w:rPr>
        <w:t xml:space="preserve"> </w:t>
      </w:r>
      <w:proofErr w:type="spellStart"/>
      <w:r w:rsidRPr="000174A7">
        <w:rPr>
          <w:rFonts w:ascii="Agenda" w:hAnsi="Agenda"/>
        </w:rPr>
        <w:t>mid level</w:t>
      </w:r>
      <w:proofErr w:type="spellEnd"/>
      <w:r w:rsidRPr="000174A7">
        <w:rPr>
          <w:rFonts w:ascii="Agenda" w:hAnsi="Agenda"/>
        </w:rPr>
        <w:t xml:space="preserve"> managers are currently thinking that they're doing that work, then we need to kind of really enable them to be the enablers. So that a lot of work there. </w:t>
      </w:r>
    </w:p>
    <w:p w14:paraId="186CB140" w14:textId="77777777" w:rsidR="000D2E3F" w:rsidRPr="000174A7" w:rsidRDefault="000D2E3F" w:rsidP="00C4504A">
      <w:pPr>
        <w:ind w:left="1701"/>
        <w:rPr>
          <w:rFonts w:ascii="Agenda" w:hAnsi="Agenda"/>
        </w:rPr>
      </w:pPr>
    </w:p>
    <w:p w14:paraId="7EBC5912" w14:textId="2D894302" w:rsidR="00ED3F4C" w:rsidRPr="000174A7" w:rsidRDefault="006B00D2" w:rsidP="00C4504A">
      <w:pPr>
        <w:ind w:left="1701"/>
        <w:rPr>
          <w:rFonts w:ascii="Agenda" w:hAnsi="Agenda"/>
        </w:rPr>
      </w:pPr>
      <w:r w:rsidRPr="000174A7">
        <w:rPr>
          <w:rFonts w:ascii="Agenda" w:hAnsi="Agenda"/>
        </w:rPr>
        <w:t xml:space="preserve">And then I suppose the key thing about leadership is that it's a </w:t>
      </w:r>
      <w:proofErr w:type="gramStart"/>
      <w:r w:rsidRPr="000174A7">
        <w:rPr>
          <w:rFonts w:ascii="Agenda" w:hAnsi="Agenda"/>
        </w:rPr>
        <w:t>two way</w:t>
      </w:r>
      <w:proofErr w:type="gramEnd"/>
      <w:r w:rsidRPr="000174A7">
        <w:rPr>
          <w:rFonts w:ascii="Agenda" w:hAnsi="Agenda"/>
        </w:rPr>
        <w:t xml:space="preserve"> street, you know, we can all lead this agenda as well</w:t>
      </w:r>
      <w:r w:rsidR="00ED3F4C" w:rsidRPr="000174A7">
        <w:rPr>
          <w:rFonts w:ascii="Agenda" w:hAnsi="Agenda"/>
        </w:rPr>
        <w:t>, a</w:t>
      </w:r>
      <w:r w:rsidRPr="000174A7">
        <w:rPr>
          <w:rFonts w:ascii="Agenda" w:hAnsi="Agenda"/>
        </w:rPr>
        <w:t xml:space="preserve">nd with the </w:t>
      </w:r>
      <w:r w:rsidR="00B4042E">
        <w:rPr>
          <w:rFonts w:ascii="Agenda" w:hAnsi="Agenda"/>
        </w:rPr>
        <w:t>I</w:t>
      </w:r>
      <w:r w:rsidRPr="000174A7">
        <w:rPr>
          <w:rFonts w:ascii="Agenda" w:hAnsi="Agenda"/>
        </w:rPr>
        <w:t xml:space="preserve">nclusive </w:t>
      </w:r>
      <w:r w:rsidR="00B4042E">
        <w:rPr>
          <w:rFonts w:ascii="Agenda" w:hAnsi="Agenda"/>
        </w:rPr>
        <w:t>S</w:t>
      </w:r>
      <w:r w:rsidRPr="000174A7">
        <w:rPr>
          <w:rFonts w:ascii="Agenda" w:hAnsi="Agenda"/>
        </w:rPr>
        <w:t xml:space="preserve">port programme, the third pillar is around </w:t>
      </w:r>
      <w:r w:rsidR="00ED3F4C" w:rsidRPr="000174A7">
        <w:rPr>
          <w:rFonts w:ascii="Agenda" w:hAnsi="Agenda"/>
        </w:rPr>
        <w:t>I</w:t>
      </w:r>
      <w:r w:rsidRPr="000174A7">
        <w:rPr>
          <w:rFonts w:ascii="Agenda" w:hAnsi="Agenda"/>
        </w:rPr>
        <w:t xml:space="preserve">nclusion </w:t>
      </w:r>
      <w:r w:rsidR="00ED3F4C" w:rsidRPr="000174A7">
        <w:rPr>
          <w:rFonts w:ascii="Agenda" w:hAnsi="Agenda"/>
        </w:rPr>
        <w:t>I</w:t>
      </w:r>
      <w:r w:rsidRPr="000174A7">
        <w:rPr>
          <w:rFonts w:ascii="Agenda" w:hAnsi="Agenda"/>
        </w:rPr>
        <w:t xml:space="preserve">nfluences, that every single one of us can get out there and make that change. </w:t>
      </w:r>
    </w:p>
    <w:p w14:paraId="39EE60A2" w14:textId="77777777" w:rsidR="00ED3F4C" w:rsidRPr="000174A7" w:rsidRDefault="00ED3F4C" w:rsidP="00C4504A">
      <w:pPr>
        <w:ind w:left="1701"/>
        <w:rPr>
          <w:rFonts w:ascii="Agenda" w:hAnsi="Agenda"/>
        </w:rPr>
      </w:pPr>
    </w:p>
    <w:p w14:paraId="2E5456C1" w14:textId="77777777" w:rsidR="00BA1A3A" w:rsidRPr="000174A7" w:rsidRDefault="006B00D2" w:rsidP="00C4504A">
      <w:pPr>
        <w:ind w:left="1701"/>
        <w:rPr>
          <w:rFonts w:ascii="Agenda" w:hAnsi="Agenda"/>
        </w:rPr>
      </w:pPr>
      <w:proofErr w:type="gramStart"/>
      <w:r w:rsidRPr="000174A7">
        <w:rPr>
          <w:rFonts w:ascii="Agenda" w:hAnsi="Agenda"/>
        </w:rPr>
        <w:t>So</w:t>
      </w:r>
      <w:proofErr w:type="gramEnd"/>
      <w:r w:rsidRPr="000174A7">
        <w:rPr>
          <w:rFonts w:ascii="Agenda" w:hAnsi="Agenda"/>
        </w:rPr>
        <w:t xml:space="preserve"> leaders are critical. strategic direction is critical. But it needs to be understood embedded and, embraced by everyone in the organisation. It's not going to work if a leader just issues a dictate, saying and now we're going to be inclusive, they've got to live, </w:t>
      </w:r>
      <w:proofErr w:type="gramStart"/>
      <w:r w:rsidRPr="000174A7">
        <w:rPr>
          <w:rFonts w:ascii="Agenda" w:hAnsi="Agenda"/>
        </w:rPr>
        <w:t>breathe</w:t>
      </w:r>
      <w:proofErr w:type="gramEnd"/>
      <w:r w:rsidRPr="000174A7">
        <w:rPr>
          <w:rFonts w:ascii="Agenda" w:hAnsi="Agenda"/>
        </w:rPr>
        <w:t xml:space="preserve"> and own it. </w:t>
      </w:r>
    </w:p>
    <w:p w14:paraId="756671F4" w14:textId="77777777" w:rsidR="00BA1A3A" w:rsidRPr="000174A7" w:rsidRDefault="00BA1A3A" w:rsidP="00C4504A">
      <w:pPr>
        <w:ind w:left="1701"/>
        <w:rPr>
          <w:rFonts w:ascii="Agenda" w:hAnsi="Agenda"/>
        </w:rPr>
      </w:pPr>
    </w:p>
    <w:p w14:paraId="32DC3A09" w14:textId="7DEACA5B" w:rsidR="006B00D2" w:rsidRPr="000174A7" w:rsidRDefault="006B00D2" w:rsidP="00C4504A">
      <w:pPr>
        <w:ind w:left="1701"/>
        <w:rPr>
          <w:rFonts w:ascii="Agenda" w:hAnsi="Agenda"/>
        </w:rPr>
      </w:pPr>
      <w:r w:rsidRPr="000174A7">
        <w:rPr>
          <w:rFonts w:ascii="Agenda" w:hAnsi="Agenda"/>
        </w:rPr>
        <w:t>And I think one final thing about this thing about leaders and going back to Claire's point</w:t>
      </w:r>
      <w:r w:rsidR="00BA1A3A" w:rsidRPr="000174A7">
        <w:rPr>
          <w:rFonts w:ascii="Agenda" w:hAnsi="Agenda"/>
        </w:rPr>
        <w:t>,</w:t>
      </w:r>
      <w:r w:rsidRPr="000174A7">
        <w:rPr>
          <w:rFonts w:ascii="Agenda" w:hAnsi="Agenda"/>
        </w:rPr>
        <w:t xml:space="preserve"> around this is up to everyone</w:t>
      </w:r>
      <w:r w:rsidR="00BA1A3A" w:rsidRPr="000174A7">
        <w:rPr>
          <w:rFonts w:ascii="Agenda" w:hAnsi="Agenda"/>
        </w:rPr>
        <w:t xml:space="preserve">, </w:t>
      </w:r>
      <w:r w:rsidRPr="000174A7">
        <w:rPr>
          <w:rFonts w:ascii="Agenda" w:hAnsi="Agenda"/>
        </w:rPr>
        <w:t xml:space="preserve">is that 2021 Yeah, we're coming out of big global shifts. And if we do not start to pull together as humanity, this might be going back to my social justice agenda. But if we don't go back to this sense of being united as to being together, then actually we're not going to </w:t>
      </w:r>
      <w:proofErr w:type="gramStart"/>
      <w:r w:rsidRPr="000174A7">
        <w:rPr>
          <w:rFonts w:ascii="Agenda" w:hAnsi="Agenda"/>
        </w:rPr>
        <w:t>actually achieve</w:t>
      </w:r>
      <w:proofErr w:type="gramEnd"/>
      <w:r w:rsidRPr="000174A7">
        <w:rPr>
          <w:rFonts w:ascii="Agenda" w:hAnsi="Agenda"/>
        </w:rPr>
        <w:t xml:space="preserve"> the change that we can</w:t>
      </w:r>
      <w:r w:rsidR="008944AA">
        <w:rPr>
          <w:rFonts w:ascii="Agenda" w:hAnsi="Agenda"/>
        </w:rPr>
        <w:t>.</w:t>
      </w:r>
      <w:r w:rsidRPr="000174A7">
        <w:rPr>
          <w:rFonts w:ascii="Agenda" w:hAnsi="Agenda"/>
        </w:rPr>
        <w:t xml:space="preserve"> And that's why I'm so pleased to see the work going on for National Inclusion Week this year around and the work around </w:t>
      </w:r>
      <w:r w:rsidR="008944AA">
        <w:rPr>
          <w:rFonts w:ascii="Agenda" w:hAnsi="Agenda"/>
        </w:rPr>
        <w:t>U</w:t>
      </w:r>
      <w:r w:rsidRPr="000174A7">
        <w:rPr>
          <w:rFonts w:ascii="Agenda" w:hAnsi="Agenda"/>
        </w:rPr>
        <w:t xml:space="preserve">nited for </w:t>
      </w:r>
      <w:r w:rsidR="008944AA">
        <w:rPr>
          <w:rFonts w:ascii="Agenda" w:hAnsi="Agenda"/>
        </w:rPr>
        <w:t>I</w:t>
      </w:r>
      <w:r w:rsidRPr="000174A7">
        <w:rPr>
          <w:rFonts w:ascii="Agenda" w:hAnsi="Agenda"/>
        </w:rPr>
        <w:t xml:space="preserve">nclusion. It isn't just leaders, it's all of us leaders are critical. They need to set that tone and set that direction. </w:t>
      </w:r>
      <w:proofErr w:type="gramStart"/>
      <w:r w:rsidRPr="000174A7">
        <w:rPr>
          <w:rFonts w:ascii="Agenda" w:hAnsi="Agenda"/>
        </w:rPr>
        <w:t>But actually, for</w:t>
      </w:r>
      <w:proofErr w:type="gramEnd"/>
      <w:r w:rsidRPr="000174A7">
        <w:rPr>
          <w:rFonts w:ascii="Agenda" w:hAnsi="Agenda"/>
        </w:rPr>
        <w:t xml:space="preserve"> the future, we've got to be </w:t>
      </w:r>
      <w:r w:rsidR="00C5437C" w:rsidRPr="000174A7">
        <w:rPr>
          <w:rFonts w:ascii="Agenda" w:hAnsi="Agenda"/>
        </w:rPr>
        <w:t>U</w:t>
      </w:r>
      <w:r w:rsidRPr="000174A7">
        <w:rPr>
          <w:rFonts w:ascii="Agenda" w:hAnsi="Agenda"/>
        </w:rPr>
        <w:t xml:space="preserve">nited for </w:t>
      </w:r>
      <w:r w:rsidR="00C5437C" w:rsidRPr="000174A7">
        <w:rPr>
          <w:rFonts w:ascii="Agenda" w:hAnsi="Agenda"/>
        </w:rPr>
        <w:t>I</w:t>
      </w:r>
      <w:r w:rsidRPr="000174A7">
        <w:rPr>
          <w:rFonts w:ascii="Agenda" w:hAnsi="Agenda"/>
        </w:rPr>
        <w:t>nclusion.</w:t>
      </w:r>
    </w:p>
    <w:p w14:paraId="16C1CC4E" w14:textId="77777777" w:rsidR="00C5437C" w:rsidRPr="000174A7" w:rsidRDefault="00C5437C" w:rsidP="00C4504A">
      <w:pPr>
        <w:ind w:left="1701"/>
        <w:rPr>
          <w:rFonts w:ascii="Agenda" w:hAnsi="Agenda"/>
        </w:rPr>
      </w:pPr>
    </w:p>
    <w:p w14:paraId="5F75C9E5" w14:textId="77777777" w:rsidR="00AC4932" w:rsidRPr="000174A7" w:rsidRDefault="00C5437C" w:rsidP="006B00D2">
      <w:pPr>
        <w:ind w:left="1701" w:hanging="1701"/>
        <w:rPr>
          <w:rFonts w:ascii="Agenda" w:hAnsi="Agenda"/>
        </w:rPr>
      </w:pPr>
      <w:r w:rsidRPr="000174A7">
        <w:rPr>
          <w:rFonts w:ascii="Agenda" w:hAnsi="Agenda"/>
          <w:b/>
          <w:bCs/>
        </w:rPr>
        <w:t>Stephanie</w:t>
      </w:r>
      <w:r w:rsidRPr="000174A7">
        <w:rPr>
          <w:rFonts w:ascii="Agenda" w:hAnsi="Agenda"/>
        </w:rPr>
        <w:tab/>
      </w:r>
      <w:r w:rsidR="006B00D2" w:rsidRPr="000174A7">
        <w:rPr>
          <w:rFonts w:ascii="Agenda" w:hAnsi="Agenda"/>
        </w:rPr>
        <w:t>Congratulations on celebrating your 10th anniversary. It's been a real honour to speak to you today. Thank you so much, Richard Mc</w:t>
      </w:r>
      <w:r w:rsidR="00AC4932" w:rsidRPr="000174A7">
        <w:rPr>
          <w:rFonts w:ascii="Agenda" w:hAnsi="Agenda"/>
        </w:rPr>
        <w:t>Kenna</w:t>
      </w:r>
      <w:r w:rsidR="006B00D2" w:rsidRPr="000174A7">
        <w:rPr>
          <w:rFonts w:ascii="Agenda" w:hAnsi="Agenda"/>
        </w:rPr>
        <w:t xml:space="preserve">, Rupert </w:t>
      </w:r>
      <w:proofErr w:type="spellStart"/>
      <w:r w:rsidR="00AC4932" w:rsidRPr="000174A7">
        <w:rPr>
          <w:rFonts w:ascii="Agenda" w:hAnsi="Agenda"/>
        </w:rPr>
        <w:t>Moynes</w:t>
      </w:r>
      <w:proofErr w:type="spellEnd"/>
      <w:r w:rsidR="006B00D2" w:rsidRPr="000174A7">
        <w:rPr>
          <w:rFonts w:ascii="Agenda" w:hAnsi="Agenda"/>
        </w:rPr>
        <w:t xml:space="preserve"> and Claire Williams. Thank you so much. </w:t>
      </w:r>
    </w:p>
    <w:p w14:paraId="5D77DD4C" w14:textId="77777777" w:rsidR="00AC4932" w:rsidRPr="000174A7" w:rsidRDefault="00AC4932" w:rsidP="006B00D2">
      <w:pPr>
        <w:ind w:left="1701" w:hanging="1701"/>
        <w:rPr>
          <w:rFonts w:ascii="Agenda" w:hAnsi="Agenda"/>
        </w:rPr>
      </w:pPr>
    </w:p>
    <w:p w14:paraId="4C81AAA8" w14:textId="67CEE2EA" w:rsidR="007A266F" w:rsidRPr="000174A7" w:rsidRDefault="006B00D2" w:rsidP="00AC4932">
      <w:pPr>
        <w:ind w:left="1701"/>
        <w:rPr>
          <w:rFonts w:ascii="Agenda" w:hAnsi="Agenda"/>
        </w:rPr>
      </w:pPr>
      <w:r w:rsidRPr="000174A7">
        <w:rPr>
          <w:rFonts w:ascii="Agenda" w:hAnsi="Agenda"/>
        </w:rPr>
        <w:t xml:space="preserve">To find out more about what we do here at </w:t>
      </w:r>
      <w:r w:rsidR="009A39C0" w:rsidRPr="000174A7">
        <w:rPr>
          <w:rFonts w:ascii="Agenda" w:hAnsi="Agenda"/>
        </w:rPr>
        <w:t>Inclusive Employers</w:t>
      </w:r>
      <w:r w:rsidRPr="000174A7">
        <w:rPr>
          <w:rFonts w:ascii="Agenda" w:hAnsi="Agenda"/>
        </w:rPr>
        <w:t xml:space="preserve">, you can visit our website, which is </w:t>
      </w:r>
      <w:r w:rsidR="007A266F" w:rsidRPr="000174A7">
        <w:rPr>
          <w:rFonts w:ascii="Agenda" w:hAnsi="Agenda"/>
        </w:rPr>
        <w:t>i</w:t>
      </w:r>
      <w:r w:rsidR="009A39C0" w:rsidRPr="000174A7">
        <w:rPr>
          <w:rFonts w:ascii="Agenda" w:hAnsi="Agenda"/>
        </w:rPr>
        <w:t>nclusive</w:t>
      </w:r>
      <w:r w:rsidR="007A266F" w:rsidRPr="000174A7">
        <w:rPr>
          <w:rFonts w:ascii="Agenda" w:hAnsi="Agenda"/>
        </w:rPr>
        <w:t>e</w:t>
      </w:r>
      <w:r w:rsidR="009A39C0" w:rsidRPr="000174A7">
        <w:rPr>
          <w:rFonts w:ascii="Agenda" w:hAnsi="Agenda"/>
        </w:rPr>
        <w:t>Employers</w:t>
      </w:r>
      <w:r w:rsidRPr="000174A7">
        <w:rPr>
          <w:rFonts w:ascii="Agenda" w:hAnsi="Agenda"/>
        </w:rPr>
        <w:t>.co.uk</w:t>
      </w:r>
      <w:r w:rsidR="00421F8F" w:rsidRPr="000174A7">
        <w:rPr>
          <w:rFonts w:ascii="Agenda" w:hAnsi="Agenda"/>
        </w:rPr>
        <w:t>.</w:t>
      </w:r>
      <w:r w:rsidRPr="000174A7">
        <w:rPr>
          <w:rFonts w:ascii="Agenda" w:hAnsi="Agenda"/>
        </w:rPr>
        <w:t xml:space="preserve"> </w:t>
      </w:r>
    </w:p>
    <w:p w14:paraId="414F4C5F" w14:textId="77777777" w:rsidR="007A266F" w:rsidRPr="000174A7" w:rsidRDefault="007A266F" w:rsidP="00AC4932">
      <w:pPr>
        <w:ind w:left="1701"/>
        <w:rPr>
          <w:rFonts w:ascii="Agenda" w:hAnsi="Agenda"/>
        </w:rPr>
      </w:pPr>
    </w:p>
    <w:p w14:paraId="45AB34D9" w14:textId="31EAB2AD" w:rsidR="006B00D2" w:rsidRPr="000174A7" w:rsidRDefault="006B00D2" w:rsidP="00AC4932">
      <w:pPr>
        <w:ind w:left="1701"/>
        <w:rPr>
          <w:rFonts w:ascii="Agenda" w:hAnsi="Agenda"/>
        </w:rPr>
      </w:pPr>
      <w:r w:rsidRPr="000174A7">
        <w:rPr>
          <w:rFonts w:ascii="Agenda" w:hAnsi="Agenda"/>
        </w:rPr>
        <w:lastRenderedPageBreak/>
        <w:t>Now on our next podcast, we're going to be talking about anti racism</w:t>
      </w:r>
      <w:r w:rsidR="00706371" w:rsidRPr="000174A7">
        <w:rPr>
          <w:rFonts w:ascii="Agenda" w:hAnsi="Agenda"/>
        </w:rPr>
        <w:t xml:space="preserve"> with Sandy Sohal, and </w:t>
      </w:r>
      <w:r w:rsidR="00395CE2" w:rsidRPr="000174A7">
        <w:rPr>
          <w:rFonts w:ascii="Agenda" w:hAnsi="Agenda"/>
        </w:rPr>
        <w:t xml:space="preserve">Baron </w:t>
      </w:r>
      <w:proofErr w:type="gramStart"/>
      <w:r w:rsidR="00395CE2" w:rsidRPr="000174A7">
        <w:rPr>
          <w:rFonts w:ascii="Agenda" w:hAnsi="Agenda"/>
        </w:rPr>
        <w:t>Anyangwe</w:t>
      </w:r>
      <w:r w:rsidR="00706371" w:rsidRPr="000174A7">
        <w:rPr>
          <w:rFonts w:ascii="Agenda" w:hAnsi="Agenda"/>
        </w:rPr>
        <w:t xml:space="preserve"> </w:t>
      </w:r>
      <w:r w:rsidRPr="000174A7">
        <w:rPr>
          <w:rFonts w:ascii="Agenda" w:hAnsi="Agenda"/>
        </w:rPr>
        <w:t>.</w:t>
      </w:r>
      <w:proofErr w:type="gramEnd"/>
      <w:r w:rsidRPr="000174A7">
        <w:rPr>
          <w:rFonts w:ascii="Agenda" w:hAnsi="Agenda"/>
        </w:rPr>
        <w:t xml:space="preserve"> </w:t>
      </w:r>
      <w:r w:rsidR="007455BF" w:rsidRPr="000174A7">
        <w:rPr>
          <w:rFonts w:ascii="Agenda" w:hAnsi="Agenda"/>
        </w:rPr>
        <w:t>Y</w:t>
      </w:r>
      <w:r w:rsidRPr="000174A7">
        <w:rPr>
          <w:rFonts w:ascii="Agenda" w:hAnsi="Agenda"/>
        </w:rPr>
        <w:t xml:space="preserve">ou'll hear about </w:t>
      </w:r>
      <w:r w:rsidR="007455BF" w:rsidRPr="000174A7">
        <w:rPr>
          <w:rFonts w:ascii="Agenda" w:hAnsi="Agenda"/>
        </w:rPr>
        <w:t xml:space="preserve">Sandy </w:t>
      </w:r>
      <w:r w:rsidR="00310FE7">
        <w:rPr>
          <w:rFonts w:ascii="Agenda" w:hAnsi="Agenda"/>
        </w:rPr>
        <w:t>and</w:t>
      </w:r>
      <w:r w:rsidR="007455BF" w:rsidRPr="000174A7">
        <w:rPr>
          <w:rFonts w:ascii="Agenda" w:hAnsi="Agenda"/>
        </w:rPr>
        <w:t xml:space="preserve"> Baron’s </w:t>
      </w:r>
      <w:r w:rsidRPr="000174A7">
        <w:rPr>
          <w:rFonts w:ascii="Agenda" w:hAnsi="Agenda"/>
        </w:rPr>
        <w:t xml:space="preserve">personal experiences, as well as advice for employers on how you can build an </w:t>
      </w:r>
      <w:proofErr w:type="spellStart"/>
      <w:r w:rsidRPr="000174A7">
        <w:rPr>
          <w:rFonts w:ascii="Agenda" w:hAnsi="Agenda"/>
        </w:rPr>
        <w:t>anti racist</w:t>
      </w:r>
      <w:proofErr w:type="spellEnd"/>
      <w:r w:rsidRPr="000174A7">
        <w:rPr>
          <w:rFonts w:ascii="Agenda" w:hAnsi="Agenda"/>
        </w:rPr>
        <w:t xml:space="preserve"> culture within your organisation. It's not </w:t>
      </w:r>
      <w:r w:rsidR="00310FE7">
        <w:rPr>
          <w:rFonts w:ascii="Agenda" w:hAnsi="Agenda"/>
        </w:rPr>
        <w:t>one</w:t>
      </w:r>
      <w:r w:rsidRPr="000174A7">
        <w:rPr>
          <w:rFonts w:ascii="Agenda" w:hAnsi="Agenda"/>
        </w:rPr>
        <w:t xml:space="preserve"> </w:t>
      </w:r>
      <w:r w:rsidR="00954538" w:rsidRPr="000174A7">
        <w:rPr>
          <w:rFonts w:ascii="Agenda" w:hAnsi="Agenda"/>
        </w:rPr>
        <w:t>to miss.</w:t>
      </w:r>
    </w:p>
    <w:p w14:paraId="569F5659" w14:textId="77777777" w:rsidR="00954538" w:rsidRPr="000174A7" w:rsidRDefault="00954538" w:rsidP="00AC4932">
      <w:pPr>
        <w:ind w:left="1701"/>
        <w:rPr>
          <w:rFonts w:ascii="Agenda" w:hAnsi="Agenda"/>
        </w:rPr>
      </w:pPr>
    </w:p>
    <w:p w14:paraId="1E306316" w14:textId="7E4E01BC" w:rsidR="00B7748E" w:rsidRPr="000174A7" w:rsidRDefault="00954538" w:rsidP="006B00D2">
      <w:pPr>
        <w:ind w:left="1701" w:hanging="1701"/>
        <w:rPr>
          <w:rFonts w:ascii="Agenda" w:hAnsi="Agenda"/>
        </w:rPr>
      </w:pPr>
      <w:r w:rsidRPr="000174A7">
        <w:rPr>
          <w:rFonts w:ascii="Agenda" w:hAnsi="Agenda"/>
          <w:b/>
          <w:bCs/>
        </w:rPr>
        <w:t xml:space="preserve">Closing </w:t>
      </w:r>
      <w:proofErr w:type="gramStart"/>
      <w:r w:rsidR="00310FE7">
        <w:rPr>
          <w:rFonts w:ascii="Agenda" w:hAnsi="Agenda"/>
          <w:b/>
          <w:bCs/>
        </w:rPr>
        <w:t>c</w:t>
      </w:r>
      <w:r w:rsidRPr="000174A7">
        <w:rPr>
          <w:rFonts w:ascii="Agenda" w:hAnsi="Agenda"/>
          <w:b/>
          <w:bCs/>
        </w:rPr>
        <w:t>redits</w:t>
      </w:r>
      <w:proofErr w:type="gramEnd"/>
      <w:r w:rsidRPr="000174A7">
        <w:rPr>
          <w:rFonts w:ascii="Agenda" w:hAnsi="Agenda"/>
        </w:rPr>
        <w:tab/>
      </w:r>
      <w:r w:rsidR="006B00D2" w:rsidRPr="000174A7">
        <w:rPr>
          <w:rFonts w:ascii="Agenda" w:hAnsi="Agenda"/>
        </w:rPr>
        <w:t>You've been listening to talking inclusion with Stephanie Hirst. If you've enjoyed listening to this podcast</w:t>
      </w:r>
      <w:r w:rsidRPr="000174A7">
        <w:rPr>
          <w:rFonts w:ascii="Agenda" w:hAnsi="Agenda"/>
        </w:rPr>
        <w:t>,</w:t>
      </w:r>
      <w:r w:rsidR="006B00D2" w:rsidRPr="000174A7">
        <w:rPr>
          <w:rFonts w:ascii="Agenda" w:hAnsi="Agenda"/>
        </w:rPr>
        <w:t xml:space="preserve"> then please subscribe and leave a review from wherever you get your podcasts.</w:t>
      </w:r>
    </w:p>
    <w:sectPr w:rsidR="00B7748E" w:rsidRPr="000174A7" w:rsidSect="004B10DC">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135" w:left="1134" w:header="709" w:footer="566" w:gutter="0"/>
      <w:pgBorders w:offsetFrom="page">
        <w:top w:val="single" w:sz="48" w:space="0" w:color="F04C2F" w:themeColor="accent1"/>
        <w:left w:val="single" w:sz="48" w:space="0" w:color="F04C2F" w:themeColor="accent1"/>
        <w:bottom w:val="single" w:sz="48" w:space="0" w:color="F04C2F" w:themeColor="accent1"/>
        <w:right w:val="single" w:sz="48" w:space="0" w:color="F04C2F"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1511" w14:textId="77777777" w:rsidR="00DC4021" w:rsidRDefault="00DC4021" w:rsidP="009D6CCB">
      <w:r>
        <w:separator/>
      </w:r>
    </w:p>
  </w:endnote>
  <w:endnote w:type="continuationSeparator" w:id="0">
    <w:p w14:paraId="7D9AC467" w14:textId="77777777" w:rsidR="00DC4021" w:rsidRDefault="00DC4021" w:rsidP="009D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 Regular">
    <w:altName w:val="Agenda"/>
    <w:panose1 w:val="00000000000000000000"/>
    <w:charset w:val="4D"/>
    <w:family w:val="auto"/>
    <w:notTrueType/>
    <w:pitch w:val="variable"/>
    <w:sig w:usb0="800000AF" w:usb1="5000204A" w:usb2="00000000" w:usb3="00000000" w:csb0="00000001" w:csb1="00000000"/>
  </w:font>
  <w:font w:name="Agenda Bold">
    <w:altName w:val="Agenda"/>
    <w:panose1 w:val="00000000000000000000"/>
    <w:charset w:val="4D"/>
    <w:family w:val="auto"/>
    <w:notTrueType/>
    <w:pitch w:val="variable"/>
    <w:sig w:usb0="800000AF" w:usb1="5000204A" w:usb2="00000000" w:usb3="00000000" w:csb0="00000001" w:csb1="00000000"/>
  </w:font>
  <w:font w:name="Agenda Regular (Body)">
    <w:altName w:val="Calibri"/>
    <w:panose1 w:val="00000000000000000000"/>
    <w:charset w:val="4D"/>
    <w:family w:val="auto"/>
    <w:notTrueType/>
    <w:pitch w:val="variable"/>
    <w:sig w:usb0="800000AF" w:usb1="5000204A" w:usb2="00000000" w:usb3="00000000" w:csb0="00000001"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genda">
    <w:panose1 w:val="02000603040000020004"/>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E6C" w14:textId="77777777" w:rsidR="00AC7023" w:rsidRPr="00763CD3" w:rsidRDefault="00763CD3" w:rsidP="00763CD3">
    <w:pPr>
      <w:pStyle w:val="Footer"/>
      <w:pBdr>
        <w:top w:val="single" w:sz="6" w:space="6" w:color="232732" w:themeColor="text2"/>
      </w:pBdr>
      <w:spacing w:before="720"/>
      <w:jc w:val="center"/>
      <w:rPr>
        <w:color w:val="232732" w:themeColor="text2"/>
        <w:sz w:val="21"/>
        <w:szCs w:val="21"/>
      </w:rPr>
    </w:pPr>
    <w:r w:rsidRPr="00763CD3">
      <w:rPr>
        <w:color w:val="232732" w:themeColor="text2"/>
        <w:sz w:val="21"/>
        <w:szCs w:val="21"/>
      </w:rPr>
      <w:t xml:space="preserve">19 Short Street, London SE1 8LJ | 0207803 0689 | </w:t>
    </w:r>
    <w:hyperlink r:id="rId1" w:history="1">
      <w:r w:rsidRPr="00763CD3">
        <w:rPr>
          <w:rStyle w:val="Hyperlink"/>
          <w:sz w:val="21"/>
          <w:szCs w:val="21"/>
        </w:rPr>
        <w:t>www.inclusiveemployers.c.uk</w:t>
      </w:r>
    </w:hyperlink>
    <w:r w:rsidRPr="00763CD3">
      <w:rPr>
        <w:color w:val="232732" w:themeColor="text2"/>
        <w:sz w:val="21"/>
        <w:szCs w:val="21"/>
      </w:rPr>
      <w:t xml:space="preserve"> | info@inclusiveemployers.co.uk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DCC3" w14:textId="12D02627" w:rsidR="00AC7023" w:rsidRPr="00A03C16" w:rsidRDefault="00A03C16" w:rsidP="00A03C16">
    <w:pPr>
      <w:pStyle w:val="Footer"/>
      <w:pBdr>
        <w:top w:val="single" w:sz="6" w:space="6" w:color="232732" w:themeColor="text2"/>
      </w:pBdr>
      <w:spacing w:before="720"/>
      <w:jc w:val="center"/>
      <w:rPr>
        <w:color w:val="232732" w:themeColor="text2"/>
        <w:sz w:val="21"/>
        <w:szCs w:val="21"/>
      </w:rPr>
    </w:pPr>
    <w:r>
      <w:rPr>
        <w:color w:val="232732" w:themeColor="text2"/>
        <w:sz w:val="21"/>
        <w:szCs w:val="21"/>
      </w:rPr>
      <w:t xml:space="preserve">© </w:t>
    </w:r>
    <w:r w:rsidR="009A39C0">
      <w:rPr>
        <w:color w:val="232732" w:themeColor="text2"/>
        <w:sz w:val="21"/>
        <w:szCs w:val="21"/>
      </w:rPr>
      <w:t>Inclusive Employers</w:t>
    </w:r>
    <w:r>
      <w:rPr>
        <w:color w:val="232732" w:themeColor="text2"/>
        <w:sz w:val="21"/>
        <w:szCs w:val="21"/>
      </w:rPr>
      <w:t xml:space="preserve"> 2020</w:t>
    </w:r>
    <w:r w:rsidR="00010495">
      <w:rPr>
        <w:color w:val="232732" w:themeColor="text2"/>
        <w:sz w:val="21"/>
        <w:szCs w:val="21"/>
      </w:rPr>
      <w:t xml:space="preserve"> | </w:t>
    </w:r>
    <w:hyperlink r:id="rId1" w:history="1">
      <w:r w:rsidR="00010495" w:rsidRPr="00EF22D2">
        <w:rPr>
          <w:rStyle w:val="Hyperlink"/>
          <w:sz w:val="21"/>
          <w:szCs w:val="21"/>
        </w:rPr>
        <w:t>www.inclusiveemployers.co.uk</w:t>
      </w:r>
    </w:hyperlink>
    <w:r w:rsidR="00010495">
      <w:rPr>
        <w:color w:val="232732" w:themeColor="text2"/>
        <w:sz w:val="21"/>
        <w:szCs w:val="21"/>
      </w:rPr>
      <w:t xml:space="preserve"> | </w:t>
    </w:r>
    <w:r>
      <w:rPr>
        <w:color w:val="232732" w:themeColor="text2"/>
        <w:sz w:val="21"/>
        <w:szCs w:val="21"/>
      </w:rPr>
      <w:t>Version 1 Updated October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E76F" w14:textId="7CBAE3B7" w:rsidR="00763CD3" w:rsidRPr="004B10DC" w:rsidRDefault="00A03C16" w:rsidP="00A03C16">
    <w:pPr>
      <w:pStyle w:val="Footer"/>
      <w:pBdr>
        <w:top w:val="single" w:sz="6" w:space="6" w:color="232732" w:themeColor="text2"/>
      </w:pBdr>
      <w:spacing w:before="720"/>
      <w:jc w:val="center"/>
      <w:rPr>
        <w:rFonts w:ascii="Agenda" w:hAnsi="Agenda"/>
        <w:color w:val="232732" w:themeColor="text2"/>
        <w:sz w:val="21"/>
        <w:szCs w:val="21"/>
      </w:rPr>
    </w:pPr>
    <w:r w:rsidRPr="004B10DC">
      <w:rPr>
        <w:rFonts w:ascii="Agenda" w:hAnsi="Agenda"/>
        <w:color w:val="232732" w:themeColor="text2"/>
        <w:sz w:val="21"/>
        <w:szCs w:val="21"/>
      </w:rPr>
      <w:t xml:space="preserve">© </w:t>
    </w:r>
    <w:r w:rsidR="009A39C0">
      <w:rPr>
        <w:rFonts w:ascii="Agenda" w:hAnsi="Agenda"/>
        <w:color w:val="232732" w:themeColor="text2"/>
        <w:sz w:val="21"/>
        <w:szCs w:val="21"/>
      </w:rPr>
      <w:t>Inclusive Employers</w:t>
    </w:r>
    <w:r w:rsidRPr="004B10DC">
      <w:rPr>
        <w:rFonts w:ascii="Agenda" w:hAnsi="Agenda"/>
        <w:color w:val="232732" w:themeColor="text2"/>
        <w:sz w:val="21"/>
        <w:szCs w:val="21"/>
      </w:rPr>
      <w:t xml:space="preserve"> 202</w:t>
    </w:r>
    <w:r w:rsidR="004B10DC">
      <w:rPr>
        <w:rFonts w:ascii="Agenda" w:hAnsi="Agenda"/>
        <w:color w:val="232732" w:themeColor="text2"/>
        <w:sz w:val="21"/>
        <w:szCs w:val="21"/>
      </w:rPr>
      <w:t>1</w:t>
    </w:r>
    <w:r w:rsidRPr="004B10DC">
      <w:rPr>
        <w:rFonts w:ascii="Agenda" w:hAnsi="Agenda"/>
        <w:color w:val="232732" w:themeColor="text2"/>
        <w:sz w:val="21"/>
        <w:szCs w:val="21"/>
      </w:rPr>
      <w:t xml:space="preserve"> |</w:t>
    </w:r>
    <w:r w:rsidR="00010495" w:rsidRPr="004B10DC">
      <w:rPr>
        <w:rFonts w:ascii="Agenda" w:hAnsi="Agenda"/>
        <w:color w:val="232732" w:themeColor="text2"/>
        <w:sz w:val="21"/>
        <w:szCs w:val="21"/>
      </w:rPr>
      <w:t xml:space="preserve"> </w:t>
    </w:r>
    <w:hyperlink r:id="rId1" w:history="1">
      <w:r w:rsidR="00010495" w:rsidRPr="004B10DC">
        <w:rPr>
          <w:rStyle w:val="Hyperlink"/>
          <w:rFonts w:ascii="Agenda" w:hAnsi="Agenda"/>
          <w:sz w:val="21"/>
          <w:szCs w:val="21"/>
        </w:rPr>
        <w:t>www.inclusiveemployers.co.uk</w:t>
      </w:r>
    </w:hyperlink>
    <w:r w:rsidR="00010495" w:rsidRPr="004B10DC">
      <w:rPr>
        <w:rFonts w:ascii="Agenda" w:hAnsi="Agenda"/>
        <w:color w:val="232732"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2744" w14:textId="77777777" w:rsidR="00DC4021" w:rsidRDefault="00DC4021" w:rsidP="009D6CCB">
      <w:r>
        <w:separator/>
      </w:r>
    </w:p>
  </w:footnote>
  <w:footnote w:type="continuationSeparator" w:id="0">
    <w:p w14:paraId="0E7DE607" w14:textId="77777777" w:rsidR="00DC4021" w:rsidRDefault="00DC4021" w:rsidP="009D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4A9E" w14:textId="33D46D94" w:rsidR="00D70759" w:rsidRDefault="009D6CCB" w:rsidP="00D70759">
    <w:pPr>
      <w:pStyle w:val="Header"/>
      <w:pBdr>
        <w:bottom w:val="single" w:sz="8" w:space="6" w:color="auto"/>
      </w:pBdr>
    </w:pPr>
    <w:r w:rsidRPr="00843692">
      <w:rPr>
        <w:rStyle w:val="HeaderBlack"/>
        <w:b/>
        <w:bCs/>
        <w:color w:val="232732" w:themeColor="text2"/>
      </w:rPr>
      <w:fldChar w:fldCharType="begin"/>
    </w:r>
    <w:r w:rsidRPr="00843692">
      <w:rPr>
        <w:rStyle w:val="HeaderBlack"/>
        <w:color w:val="232732" w:themeColor="text2"/>
      </w:rPr>
      <w:instrText xml:space="preserve"> SUBJECT  \* MERGEFORMAT </w:instrText>
    </w:r>
    <w:r w:rsidRPr="00843692">
      <w:rPr>
        <w:rStyle w:val="HeaderBlack"/>
        <w:b/>
        <w:bCs/>
        <w:color w:val="232732" w:themeColor="text2"/>
      </w:rPr>
      <w:fldChar w:fldCharType="separate"/>
    </w:r>
    <w:r w:rsidR="00B7748E">
      <w:rPr>
        <w:rStyle w:val="HeaderBlack"/>
        <w:color w:val="232732" w:themeColor="text2"/>
      </w:rPr>
      <w:t>Transgender Factsheet – Myths and Facts</w:t>
    </w:r>
    <w:r w:rsidRPr="00843692">
      <w:rPr>
        <w:rStyle w:val="HeaderBlack"/>
        <w:b/>
        <w:bCs/>
        <w:color w:val="232732" w:themeColor="text2"/>
      </w:rPr>
      <w:fldChar w:fldCharType="end"/>
    </w:r>
    <w:r>
      <w:rPr>
        <w:rStyle w:val="HeaderBlack"/>
        <w:b/>
        <w:bCs/>
        <w:color w:val="232732" w:themeColor="text2"/>
      </w:rPr>
      <w:t xml:space="preserve"> </w:t>
    </w:r>
    <w:r w:rsidRPr="00843692">
      <w:rPr>
        <w:rStyle w:val="HeaderBlack"/>
        <w:color w:val="232732" w:themeColor="text2"/>
      </w:rPr>
      <w:t xml:space="preserve">– </w:t>
    </w: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A39C0">
      <w:rPr>
        <w:b/>
        <w:bCs/>
        <w:color w:val="FF0000"/>
      </w:rPr>
      <w:t>Inclusive Employers</w:t>
    </w:r>
    <w:r w:rsidRPr="00EB07C5">
      <w:rPr>
        <w:b/>
        <w:bCs/>
        <w:color w:val="FF0000"/>
      </w:rPr>
      <w:fldChar w:fldCharType="end"/>
    </w:r>
    <w:r w:rsidRPr="00EB07C5">
      <w:rPr>
        <w:rStyle w:val="HeaderBlack"/>
        <w:color w:val="FF0000"/>
      </w:rPr>
      <w:t xml:space="preserve"> </w:t>
    </w:r>
    <w:r w:rsidR="00D70759" w:rsidRPr="00EB07C5">
      <w:rPr>
        <w:b/>
        <w:bCs/>
        <w:color w:val="FF0000"/>
      </w:rPr>
      <w:fldChar w:fldCharType="begin"/>
    </w:r>
    <w:r w:rsidR="00D70759" w:rsidRPr="00EB07C5">
      <w:rPr>
        <w:b/>
        <w:bCs/>
        <w:color w:val="FF0000"/>
      </w:rPr>
      <w:instrText xml:space="preserve"> TITLE  \* MERGEFORMAT </w:instrText>
    </w:r>
    <w:r w:rsidR="00D70759" w:rsidRPr="00EB07C5">
      <w:rPr>
        <w:b/>
        <w:bCs/>
        <w:color w:val="FF0000"/>
      </w:rPr>
      <w:fldChar w:fldCharType="separate"/>
    </w:r>
    <w:r w:rsidR="009A39C0">
      <w:rPr>
        <w:b/>
        <w:bCs/>
        <w:color w:val="FF0000"/>
      </w:rPr>
      <w:t>Inclusive Employers</w:t>
    </w:r>
    <w:r w:rsidR="00D70759" w:rsidRPr="00EB07C5">
      <w:rPr>
        <w:b/>
        <w:bCs/>
        <w:color w:val="FF0000"/>
      </w:rPr>
      <w:fldChar w:fldCharType="end"/>
    </w:r>
    <w:r w:rsidR="00D70759" w:rsidRPr="00EB07C5">
      <w:rPr>
        <w:rStyle w:val="HeaderBlack"/>
        <w:color w:val="FF0000"/>
      </w:rPr>
      <w:t xml:space="preserve"> </w:t>
    </w:r>
    <w:r w:rsidR="00D70759" w:rsidRPr="00843692">
      <w:rPr>
        <w:rStyle w:val="HeaderBlack"/>
        <w:color w:val="232732" w:themeColor="text2"/>
      </w:rPr>
      <w:t xml:space="preserve">– </w:t>
    </w:r>
    <w:r w:rsidR="00D70759" w:rsidRPr="00843692">
      <w:rPr>
        <w:rStyle w:val="HeaderBlack"/>
        <w:b/>
        <w:bCs/>
        <w:color w:val="232732" w:themeColor="text2"/>
      </w:rPr>
      <w:fldChar w:fldCharType="begin"/>
    </w:r>
    <w:r w:rsidR="00D70759" w:rsidRPr="00843692">
      <w:rPr>
        <w:rStyle w:val="HeaderBlack"/>
        <w:color w:val="232732" w:themeColor="text2"/>
      </w:rPr>
      <w:instrText xml:space="preserve"> SUBJECT  \* MERGEFORMAT </w:instrText>
    </w:r>
    <w:r w:rsidR="00D70759" w:rsidRPr="00843692">
      <w:rPr>
        <w:rStyle w:val="HeaderBlack"/>
        <w:b/>
        <w:bCs/>
        <w:color w:val="232732" w:themeColor="text2"/>
      </w:rPr>
      <w:fldChar w:fldCharType="separate"/>
    </w:r>
    <w:r w:rsidR="00B7748E">
      <w:rPr>
        <w:rStyle w:val="HeaderBlack"/>
        <w:color w:val="232732" w:themeColor="text2"/>
      </w:rPr>
      <w:t>Transgender Factsheet – Myths and Facts</w:t>
    </w:r>
    <w:r w:rsidR="00D70759" w:rsidRPr="00843692">
      <w:rPr>
        <w:rStyle w:val="HeaderBlack"/>
        <w:b/>
        <w:bCs/>
        <w:color w:val="232732" w:themeColor="text2"/>
      </w:rPr>
      <w:fldChar w:fldCharType="end"/>
    </w:r>
  </w:p>
  <w:p w14:paraId="22426352" w14:textId="77777777" w:rsidR="009D6CCB" w:rsidRDefault="009D6CCB" w:rsidP="00D70759">
    <w:pPr>
      <w:pStyle w:val="Header"/>
      <w:pBdr>
        <w:bottom w:val="single" w:sz="8" w:space="6"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967" w14:textId="7EB7DF31" w:rsidR="009D6CCB" w:rsidRDefault="009D6CCB" w:rsidP="00D70759">
    <w:pPr>
      <w:pStyle w:val="Header"/>
      <w:pBdr>
        <w:bottom w:val="single" w:sz="8" w:space="6" w:color="auto"/>
      </w:pBdr>
    </w:pPr>
    <w:r w:rsidRPr="00EB07C5">
      <w:rPr>
        <w:b/>
        <w:bCs/>
        <w:color w:val="FF0000"/>
      </w:rPr>
      <w:fldChar w:fldCharType="begin"/>
    </w:r>
    <w:r w:rsidRPr="00EB07C5">
      <w:rPr>
        <w:b/>
        <w:bCs/>
        <w:color w:val="FF0000"/>
      </w:rPr>
      <w:instrText xml:space="preserve"> TITLE  \* MERGEFORMAT </w:instrText>
    </w:r>
    <w:r w:rsidRPr="00EB07C5">
      <w:rPr>
        <w:b/>
        <w:bCs/>
        <w:color w:val="FF0000"/>
      </w:rPr>
      <w:fldChar w:fldCharType="separate"/>
    </w:r>
    <w:r w:rsidR="009A39C0">
      <w:rPr>
        <w:b/>
        <w:bCs/>
        <w:color w:val="FF0000"/>
      </w:rPr>
      <w:t>Inclusive Employers</w:t>
    </w:r>
    <w:r w:rsidRPr="00EB07C5">
      <w:rPr>
        <w:b/>
        <w:bCs/>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A956" w14:textId="77777777" w:rsidR="00B21733" w:rsidRDefault="008C4E34" w:rsidP="00626F85">
    <w:pPr>
      <w:pStyle w:val="Header"/>
      <w:jc w:val="right"/>
    </w:pPr>
    <w:r>
      <w:rPr>
        <w:noProof/>
      </w:rPr>
      <w:drawing>
        <wp:inline distT="0" distB="0" distL="0" distR="0" wp14:anchorId="74CA373E" wp14:editId="0CB62AD4">
          <wp:extent cx="2093603" cy="1087448"/>
          <wp:effectExtent l="0" t="0" r="1905" b="0"/>
          <wp:docPr id="37" name="Picture 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597" cy="1103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7C6DBA"/>
    <w:lvl w:ilvl="0">
      <w:start w:val="1"/>
      <w:numFmt w:val="decimal"/>
      <w:pStyle w:val="Heading1"/>
      <w:lvlText w:val="%1."/>
      <w:lvlJc w:val="left"/>
      <w:pPr>
        <w:tabs>
          <w:tab w:val="num" w:pos="1492"/>
        </w:tabs>
        <w:ind w:left="1492" w:hanging="360"/>
      </w:pPr>
    </w:lvl>
  </w:abstractNum>
  <w:abstractNum w:abstractNumId="1" w15:restartNumberingAfterBreak="0">
    <w:nsid w:val="FFFFFF7D"/>
    <w:multiLevelType w:val="singleLevel"/>
    <w:tmpl w:val="DFCC2E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6C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0CEC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CD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87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4E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4D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69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52977"/>
    <w:multiLevelType w:val="hybridMultilevel"/>
    <w:tmpl w:val="230E4EAE"/>
    <w:lvl w:ilvl="0" w:tplc="D0F4E170">
      <w:start w:val="1"/>
      <w:numFmt w:val="decimal"/>
      <w:lvlText w:val="%1."/>
      <w:lvlJc w:val="left"/>
      <w:pPr>
        <w:ind w:left="36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4658A5"/>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23E2"/>
    <w:multiLevelType w:val="hybridMultilevel"/>
    <w:tmpl w:val="82B6056C"/>
    <w:lvl w:ilvl="0" w:tplc="6E0E72BE">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213F5"/>
    <w:multiLevelType w:val="hybridMultilevel"/>
    <w:tmpl w:val="B4EA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D7F09"/>
    <w:multiLevelType w:val="hybridMultilevel"/>
    <w:tmpl w:val="93B8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E04E3"/>
    <w:multiLevelType w:val="hybridMultilevel"/>
    <w:tmpl w:val="A0F0991A"/>
    <w:lvl w:ilvl="0" w:tplc="117885B2">
      <w:start w:val="1"/>
      <w:numFmt w:val="decimal"/>
      <w:lvlText w:val="%1."/>
      <w:lvlJc w:val="left"/>
      <w:pPr>
        <w:ind w:left="717" w:hanging="360"/>
      </w:pPr>
      <w:rPr>
        <w:rFonts w:hint="default"/>
        <w:b/>
        <w:i w:val="0"/>
        <w:caps w:val="0"/>
        <w:strike w:val="0"/>
        <w:dstrike w:val="0"/>
        <w:vanish w:val="0"/>
        <w:sz w:val="36"/>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A79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5268A"/>
    <w:multiLevelType w:val="hybridMultilevel"/>
    <w:tmpl w:val="C068ECC4"/>
    <w:lvl w:ilvl="0" w:tplc="9D40062A">
      <w:start w:val="1"/>
      <w:numFmt w:val="decimal"/>
      <w:pStyle w:val="TOC1"/>
      <w:lvlText w:val="%1."/>
      <w:lvlJc w:val="left"/>
      <w:pPr>
        <w:ind w:left="851" w:hanging="851"/>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E2836"/>
    <w:multiLevelType w:val="hybridMultilevel"/>
    <w:tmpl w:val="CFA0C2F0"/>
    <w:lvl w:ilvl="0" w:tplc="0A6657B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8159C"/>
    <w:multiLevelType w:val="hybridMultilevel"/>
    <w:tmpl w:val="782EDBDC"/>
    <w:lvl w:ilvl="0" w:tplc="24A0598A">
      <w:start w:val="1"/>
      <w:numFmt w:val="decimal"/>
      <w:lvlText w:val="%1."/>
      <w:lvlJc w:val="left"/>
      <w:pPr>
        <w:ind w:left="720" w:hanging="360"/>
      </w:pPr>
      <w:rPr>
        <w:rFonts w:hint="default"/>
        <w:color w:val="232732"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A30CE"/>
    <w:multiLevelType w:val="hybridMultilevel"/>
    <w:tmpl w:val="FC26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80F"/>
    <w:multiLevelType w:val="multilevel"/>
    <w:tmpl w:val="782EDBDC"/>
    <w:lvl w:ilvl="0">
      <w:start w:val="1"/>
      <w:numFmt w:val="decimal"/>
      <w:lvlText w:val="%1."/>
      <w:lvlJc w:val="left"/>
      <w:pPr>
        <w:ind w:left="720" w:hanging="360"/>
      </w:pPr>
      <w:rPr>
        <w:rFonts w:hint="default"/>
        <w:color w:val="232732"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C2FA8"/>
    <w:multiLevelType w:val="hybridMultilevel"/>
    <w:tmpl w:val="FD40028C"/>
    <w:lvl w:ilvl="0" w:tplc="7102F54A">
      <w:start w:val="1"/>
      <w:numFmt w:val="decimal"/>
      <w:pStyle w:val="Heading1Whi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E77BB4"/>
    <w:multiLevelType w:val="hybridMultilevel"/>
    <w:tmpl w:val="547A553E"/>
    <w:lvl w:ilvl="0" w:tplc="B9A8ECFC">
      <w:start w:val="1"/>
      <w:numFmt w:val="bullet"/>
      <w:pStyle w:val="Body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58963">
    <w:abstractNumId w:val="15"/>
  </w:num>
  <w:num w:numId="2" w16cid:durableId="1294018875">
    <w:abstractNumId w:val="16"/>
  </w:num>
  <w:num w:numId="3" w16cid:durableId="1552575867">
    <w:abstractNumId w:val="19"/>
  </w:num>
  <w:num w:numId="4" w16cid:durableId="1609921781">
    <w:abstractNumId w:val="0"/>
  </w:num>
  <w:num w:numId="5" w16cid:durableId="421924555">
    <w:abstractNumId w:val="1"/>
  </w:num>
  <w:num w:numId="6" w16cid:durableId="1062871982">
    <w:abstractNumId w:val="2"/>
  </w:num>
  <w:num w:numId="7" w16cid:durableId="286089719">
    <w:abstractNumId w:val="3"/>
  </w:num>
  <w:num w:numId="8" w16cid:durableId="1391613781">
    <w:abstractNumId w:val="8"/>
  </w:num>
  <w:num w:numId="9" w16cid:durableId="527253211">
    <w:abstractNumId w:val="4"/>
  </w:num>
  <w:num w:numId="10" w16cid:durableId="615451157">
    <w:abstractNumId w:val="5"/>
  </w:num>
  <w:num w:numId="11" w16cid:durableId="428048124">
    <w:abstractNumId w:val="6"/>
  </w:num>
  <w:num w:numId="12" w16cid:durableId="642348298">
    <w:abstractNumId w:val="7"/>
  </w:num>
  <w:num w:numId="13" w16cid:durableId="1931500025">
    <w:abstractNumId w:val="9"/>
  </w:num>
  <w:num w:numId="14" w16cid:durableId="1407726460">
    <w:abstractNumId w:val="23"/>
  </w:num>
  <w:num w:numId="15" w16cid:durableId="1035542116">
    <w:abstractNumId w:val="21"/>
  </w:num>
  <w:num w:numId="16" w16cid:durableId="1611475528">
    <w:abstractNumId w:val="12"/>
  </w:num>
  <w:num w:numId="17" w16cid:durableId="1677996520">
    <w:abstractNumId w:val="11"/>
  </w:num>
  <w:num w:numId="18" w16cid:durableId="547037423">
    <w:abstractNumId w:val="22"/>
  </w:num>
  <w:num w:numId="19" w16cid:durableId="486046949">
    <w:abstractNumId w:val="10"/>
  </w:num>
  <w:num w:numId="20" w16cid:durableId="1473592710">
    <w:abstractNumId w:val="18"/>
  </w:num>
  <w:num w:numId="21" w16cid:durableId="276089">
    <w:abstractNumId w:val="17"/>
  </w:num>
  <w:num w:numId="22" w16cid:durableId="1850826259">
    <w:abstractNumId w:val="14"/>
  </w:num>
  <w:num w:numId="23" w16cid:durableId="964430642">
    <w:abstractNumId w:val="20"/>
  </w:num>
  <w:num w:numId="24" w16cid:durableId="25445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E"/>
    <w:rsid w:val="0000441B"/>
    <w:rsid w:val="00010495"/>
    <w:rsid w:val="000108C5"/>
    <w:rsid w:val="000111EE"/>
    <w:rsid w:val="00012064"/>
    <w:rsid w:val="00014C8E"/>
    <w:rsid w:val="00016A6C"/>
    <w:rsid w:val="000174A7"/>
    <w:rsid w:val="00025ADD"/>
    <w:rsid w:val="000274B1"/>
    <w:rsid w:val="00050717"/>
    <w:rsid w:val="0006112C"/>
    <w:rsid w:val="00064C54"/>
    <w:rsid w:val="0007268A"/>
    <w:rsid w:val="00075B7D"/>
    <w:rsid w:val="000821D2"/>
    <w:rsid w:val="00085051"/>
    <w:rsid w:val="000855F5"/>
    <w:rsid w:val="00087A7C"/>
    <w:rsid w:val="00094431"/>
    <w:rsid w:val="00096595"/>
    <w:rsid w:val="000A0AF2"/>
    <w:rsid w:val="000A3369"/>
    <w:rsid w:val="000A57EB"/>
    <w:rsid w:val="000B21BF"/>
    <w:rsid w:val="000B41DA"/>
    <w:rsid w:val="000B46B6"/>
    <w:rsid w:val="000C4EB7"/>
    <w:rsid w:val="000C7335"/>
    <w:rsid w:val="000D2E3F"/>
    <w:rsid w:val="000E290C"/>
    <w:rsid w:val="000E40AA"/>
    <w:rsid w:val="000E49D7"/>
    <w:rsid w:val="000F7DB1"/>
    <w:rsid w:val="001056E6"/>
    <w:rsid w:val="00111157"/>
    <w:rsid w:val="00115099"/>
    <w:rsid w:val="00117097"/>
    <w:rsid w:val="00124DC6"/>
    <w:rsid w:val="00127CB8"/>
    <w:rsid w:val="0013078A"/>
    <w:rsid w:val="0013308E"/>
    <w:rsid w:val="001352EB"/>
    <w:rsid w:val="00143096"/>
    <w:rsid w:val="00152C53"/>
    <w:rsid w:val="00155DFC"/>
    <w:rsid w:val="001562AA"/>
    <w:rsid w:val="0016399D"/>
    <w:rsid w:val="00172F54"/>
    <w:rsid w:val="00176E0C"/>
    <w:rsid w:val="001842E7"/>
    <w:rsid w:val="001851E9"/>
    <w:rsid w:val="001858CC"/>
    <w:rsid w:val="001868BE"/>
    <w:rsid w:val="001918BD"/>
    <w:rsid w:val="0019464B"/>
    <w:rsid w:val="001A4FE4"/>
    <w:rsid w:val="001B0AC6"/>
    <w:rsid w:val="001D1126"/>
    <w:rsid w:val="001E01FD"/>
    <w:rsid w:val="001E2344"/>
    <w:rsid w:val="001F6D21"/>
    <w:rsid w:val="0020713A"/>
    <w:rsid w:val="00211926"/>
    <w:rsid w:val="0023099A"/>
    <w:rsid w:val="0023637B"/>
    <w:rsid w:val="00244FB7"/>
    <w:rsid w:val="002464CC"/>
    <w:rsid w:val="00247735"/>
    <w:rsid w:val="002600CE"/>
    <w:rsid w:val="002721FD"/>
    <w:rsid w:val="00275CE2"/>
    <w:rsid w:val="002835AE"/>
    <w:rsid w:val="002915AF"/>
    <w:rsid w:val="002A56A2"/>
    <w:rsid w:val="002A56C2"/>
    <w:rsid w:val="002A61D1"/>
    <w:rsid w:val="002A79FA"/>
    <w:rsid w:val="002B140D"/>
    <w:rsid w:val="002B6736"/>
    <w:rsid w:val="002C3038"/>
    <w:rsid w:val="002C3743"/>
    <w:rsid w:val="002C3B4B"/>
    <w:rsid w:val="002C3CCE"/>
    <w:rsid w:val="002D22FA"/>
    <w:rsid w:val="002D7AA8"/>
    <w:rsid w:val="002D7FF2"/>
    <w:rsid w:val="002E53B0"/>
    <w:rsid w:val="002F2820"/>
    <w:rsid w:val="002F2C43"/>
    <w:rsid w:val="002F5A0B"/>
    <w:rsid w:val="00303C15"/>
    <w:rsid w:val="0030432E"/>
    <w:rsid w:val="00310FE7"/>
    <w:rsid w:val="0031105C"/>
    <w:rsid w:val="003110E2"/>
    <w:rsid w:val="00314BF2"/>
    <w:rsid w:val="0032016F"/>
    <w:rsid w:val="00320D63"/>
    <w:rsid w:val="00322869"/>
    <w:rsid w:val="00324CFB"/>
    <w:rsid w:val="0032793F"/>
    <w:rsid w:val="00327C75"/>
    <w:rsid w:val="003375F4"/>
    <w:rsid w:val="003425C3"/>
    <w:rsid w:val="00345907"/>
    <w:rsid w:val="00355989"/>
    <w:rsid w:val="00357894"/>
    <w:rsid w:val="00377BD3"/>
    <w:rsid w:val="003829E8"/>
    <w:rsid w:val="00385465"/>
    <w:rsid w:val="00386CE1"/>
    <w:rsid w:val="00395CE2"/>
    <w:rsid w:val="003A1299"/>
    <w:rsid w:val="003A3815"/>
    <w:rsid w:val="003A4CEE"/>
    <w:rsid w:val="003B299C"/>
    <w:rsid w:val="003C37AB"/>
    <w:rsid w:val="003C535D"/>
    <w:rsid w:val="003D0F20"/>
    <w:rsid w:val="003D38BA"/>
    <w:rsid w:val="003E4979"/>
    <w:rsid w:val="003F0D9E"/>
    <w:rsid w:val="004003C1"/>
    <w:rsid w:val="00410D6E"/>
    <w:rsid w:val="00421F8F"/>
    <w:rsid w:val="0043347A"/>
    <w:rsid w:val="004579B4"/>
    <w:rsid w:val="00460E80"/>
    <w:rsid w:val="00462970"/>
    <w:rsid w:val="004659C5"/>
    <w:rsid w:val="004665B4"/>
    <w:rsid w:val="004701CD"/>
    <w:rsid w:val="00472D55"/>
    <w:rsid w:val="00480535"/>
    <w:rsid w:val="00486EBC"/>
    <w:rsid w:val="004A0DAF"/>
    <w:rsid w:val="004A5AED"/>
    <w:rsid w:val="004A64E5"/>
    <w:rsid w:val="004B10DC"/>
    <w:rsid w:val="004B1EC5"/>
    <w:rsid w:val="004C155E"/>
    <w:rsid w:val="004C1B58"/>
    <w:rsid w:val="004D17E2"/>
    <w:rsid w:val="004D33BE"/>
    <w:rsid w:val="004E35AB"/>
    <w:rsid w:val="004E3951"/>
    <w:rsid w:val="004F3649"/>
    <w:rsid w:val="004F4B06"/>
    <w:rsid w:val="005057E8"/>
    <w:rsid w:val="00511A28"/>
    <w:rsid w:val="00511DC3"/>
    <w:rsid w:val="00517099"/>
    <w:rsid w:val="00520340"/>
    <w:rsid w:val="005208CB"/>
    <w:rsid w:val="00523A63"/>
    <w:rsid w:val="00524878"/>
    <w:rsid w:val="005264E8"/>
    <w:rsid w:val="00527869"/>
    <w:rsid w:val="005334AF"/>
    <w:rsid w:val="00536C27"/>
    <w:rsid w:val="00536D00"/>
    <w:rsid w:val="00551316"/>
    <w:rsid w:val="0055137F"/>
    <w:rsid w:val="005528F6"/>
    <w:rsid w:val="0057288F"/>
    <w:rsid w:val="00577CF6"/>
    <w:rsid w:val="00581D5E"/>
    <w:rsid w:val="0058366B"/>
    <w:rsid w:val="005836A9"/>
    <w:rsid w:val="005858E5"/>
    <w:rsid w:val="00597D96"/>
    <w:rsid w:val="005B1C29"/>
    <w:rsid w:val="005B396A"/>
    <w:rsid w:val="005C1120"/>
    <w:rsid w:val="005C1C0D"/>
    <w:rsid w:val="005C3CA1"/>
    <w:rsid w:val="005C49CF"/>
    <w:rsid w:val="005D0B22"/>
    <w:rsid w:val="005D5DC0"/>
    <w:rsid w:val="0060134C"/>
    <w:rsid w:val="0061033E"/>
    <w:rsid w:val="00610ACC"/>
    <w:rsid w:val="00610E7B"/>
    <w:rsid w:val="00612218"/>
    <w:rsid w:val="00614B4D"/>
    <w:rsid w:val="006178DD"/>
    <w:rsid w:val="006215CE"/>
    <w:rsid w:val="006225B5"/>
    <w:rsid w:val="00626A06"/>
    <w:rsid w:val="00626AAF"/>
    <w:rsid w:val="00626F85"/>
    <w:rsid w:val="00627BC5"/>
    <w:rsid w:val="00631816"/>
    <w:rsid w:val="0063218D"/>
    <w:rsid w:val="00632648"/>
    <w:rsid w:val="0064513A"/>
    <w:rsid w:val="006468B9"/>
    <w:rsid w:val="00656BE9"/>
    <w:rsid w:val="00661DF8"/>
    <w:rsid w:val="00662A0C"/>
    <w:rsid w:val="00674EB5"/>
    <w:rsid w:val="0068036D"/>
    <w:rsid w:val="006866E8"/>
    <w:rsid w:val="00686E5D"/>
    <w:rsid w:val="00692CFA"/>
    <w:rsid w:val="006945EB"/>
    <w:rsid w:val="006A7FE2"/>
    <w:rsid w:val="006B00D2"/>
    <w:rsid w:val="006B2EF5"/>
    <w:rsid w:val="006C08AE"/>
    <w:rsid w:val="006C1721"/>
    <w:rsid w:val="006C5BF2"/>
    <w:rsid w:val="006D3767"/>
    <w:rsid w:val="006E48F3"/>
    <w:rsid w:val="006E518C"/>
    <w:rsid w:val="006F37A4"/>
    <w:rsid w:val="006F7363"/>
    <w:rsid w:val="0070052A"/>
    <w:rsid w:val="007005DA"/>
    <w:rsid w:val="00706371"/>
    <w:rsid w:val="00732058"/>
    <w:rsid w:val="00733706"/>
    <w:rsid w:val="0073504C"/>
    <w:rsid w:val="007413ED"/>
    <w:rsid w:val="0074214E"/>
    <w:rsid w:val="0074275B"/>
    <w:rsid w:val="007455BF"/>
    <w:rsid w:val="00752E61"/>
    <w:rsid w:val="0075660D"/>
    <w:rsid w:val="00756B62"/>
    <w:rsid w:val="007623BD"/>
    <w:rsid w:val="00763343"/>
    <w:rsid w:val="00763CD3"/>
    <w:rsid w:val="00770B02"/>
    <w:rsid w:val="00771A20"/>
    <w:rsid w:val="007743AC"/>
    <w:rsid w:val="007751B9"/>
    <w:rsid w:val="007763B6"/>
    <w:rsid w:val="00776943"/>
    <w:rsid w:val="007815B9"/>
    <w:rsid w:val="007826DE"/>
    <w:rsid w:val="00787976"/>
    <w:rsid w:val="007934C3"/>
    <w:rsid w:val="007A0142"/>
    <w:rsid w:val="007A0D30"/>
    <w:rsid w:val="007A15EA"/>
    <w:rsid w:val="007A266F"/>
    <w:rsid w:val="007A353E"/>
    <w:rsid w:val="007A4417"/>
    <w:rsid w:val="007B3ABB"/>
    <w:rsid w:val="007B7976"/>
    <w:rsid w:val="007C7B4D"/>
    <w:rsid w:val="007D0DFC"/>
    <w:rsid w:val="007D477C"/>
    <w:rsid w:val="007D60A0"/>
    <w:rsid w:val="007D6612"/>
    <w:rsid w:val="007E2945"/>
    <w:rsid w:val="007E509E"/>
    <w:rsid w:val="007F0049"/>
    <w:rsid w:val="007F545A"/>
    <w:rsid w:val="008056F5"/>
    <w:rsid w:val="008070AD"/>
    <w:rsid w:val="00812444"/>
    <w:rsid w:val="00812C5D"/>
    <w:rsid w:val="008135AA"/>
    <w:rsid w:val="008151A9"/>
    <w:rsid w:val="008200B1"/>
    <w:rsid w:val="0082207A"/>
    <w:rsid w:val="0082351D"/>
    <w:rsid w:val="008271F6"/>
    <w:rsid w:val="00831037"/>
    <w:rsid w:val="00831765"/>
    <w:rsid w:val="008362CC"/>
    <w:rsid w:val="008421EA"/>
    <w:rsid w:val="00845C50"/>
    <w:rsid w:val="00850E54"/>
    <w:rsid w:val="00850F53"/>
    <w:rsid w:val="00867B28"/>
    <w:rsid w:val="00874723"/>
    <w:rsid w:val="00875537"/>
    <w:rsid w:val="00875EB5"/>
    <w:rsid w:val="008766CD"/>
    <w:rsid w:val="0087670B"/>
    <w:rsid w:val="0087762E"/>
    <w:rsid w:val="008944AA"/>
    <w:rsid w:val="0089736F"/>
    <w:rsid w:val="008B0F34"/>
    <w:rsid w:val="008B2ACC"/>
    <w:rsid w:val="008C4E34"/>
    <w:rsid w:val="008C5EBA"/>
    <w:rsid w:val="008C638D"/>
    <w:rsid w:val="008C76FE"/>
    <w:rsid w:val="008D2F88"/>
    <w:rsid w:val="008E2A0E"/>
    <w:rsid w:val="008E2C40"/>
    <w:rsid w:val="0090166C"/>
    <w:rsid w:val="00905756"/>
    <w:rsid w:val="00906F91"/>
    <w:rsid w:val="009079A3"/>
    <w:rsid w:val="00916BEF"/>
    <w:rsid w:val="00916F93"/>
    <w:rsid w:val="00921C1F"/>
    <w:rsid w:val="00941528"/>
    <w:rsid w:val="009456EC"/>
    <w:rsid w:val="00947AAA"/>
    <w:rsid w:val="00952325"/>
    <w:rsid w:val="0095247E"/>
    <w:rsid w:val="0095411A"/>
    <w:rsid w:val="00954538"/>
    <w:rsid w:val="009627DC"/>
    <w:rsid w:val="009713E2"/>
    <w:rsid w:val="0099255C"/>
    <w:rsid w:val="009A39C0"/>
    <w:rsid w:val="009A43D5"/>
    <w:rsid w:val="009D6CCB"/>
    <w:rsid w:val="009D7CCD"/>
    <w:rsid w:val="009E4A66"/>
    <w:rsid w:val="009E7679"/>
    <w:rsid w:val="00A002B9"/>
    <w:rsid w:val="00A03C16"/>
    <w:rsid w:val="00A0781A"/>
    <w:rsid w:val="00A22163"/>
    <w:rsid w:val="00A26E2D"/>
    <w:rsid w:val="00A2732F"/>
    <w:rsid w:val="00A37EA8"/>
    <w:rsid w:val="00A43BFE"/>
    <w:rsid w:val="00A43D44"/>
    <w:rsid w:val="00A44F4E"/>
    <w:rsid w:val="00A533A0"/>
    <w:rsid w:val="00A57F78"/>
    <w:rsid w:val="00A6210A"/>
    <w:rsid w:val="00A6545A"/>
    <w:rsid w:val="00A6550D"/>
    <w:rsid w:val="00A75BB3"/>
    <w:rsid w:val="00A76160"/>
    <w:rsid w:val="00A85F69"/>
    <w:rsid w:val="00A86004"/>
    <w:rsid w:val="00A87E43"/>
    <w:rsid w:val="00A95790"/>
    <w:rsid w:val="00A97656"/>
    <w:rsid w:val="00AA6185"/>
    <w:rsid w:val="00AA75BE"/>
    <w:rsid w:val="00AB1B69"/>
    <w:rsid w:val="00AC4932"/>
    <w:rsid w:val="00AC7023"/>
    <w:rsid w:val="00AC7CF6"/>
    <w:rsid w:val="00AE1478"/>
    <w:rsid w:val="00AE4329"/>
    <w:rsid w:val="00AF4325"/>
    <w:rsid w:val="00AF4CFE"/>
    <w:rsid w:val="00AF6036"/>
    <w:rsid w:val="00B04EAF"/>
    <w:rsid w:val="00B071AC"/>
    <w:rsid w:val="00B21733"/>
    <w:rsid w:val="00B22342"/>
    <w:rsid w:val="00B27EE6"/>
    <w:rsid w:val="00B27F2E"/>
    <w:rsid w:val="00B34EF6"/>
    <w:rsid w:val="00B4042E"/>
    <w:rsid w:val="00B468E2"/>
    <w:rsid w:val="00B500EE"/>
    <w:rsid w:val="00B54D2E"/>
    <w:rsid w:val="00B604DD"/>
    <w:rsid w:val="00B60BF6"/>
    <w:rsid w:val="00B61F18"/>
    <w:rsid w:val="00B72C37"/>
    <w:rsid w:val="00B734F7"/>
    <w:rsid w:val="00B7748E"/>
    <w:rsid w:val="00B94888"/>
    <w:rsid w:val="00B95710"/>
    <w:rsid w:val="00B97EE2"/>
    <w:rsid w:val="00BA1A3A"/>
    <w:rsid w:val="00BA4DA7"/>
    <w:rsid w:val="00BB2738"/>
    <w:rsid w:val="00BB5756"/>
    <w:rsid w:val="00BB71FB"/>
    <w:rsid w:val="00BB79BD"/>
    <w:rsid w:val="00BC014F"/>
    <w:rsid w:val="00BC33C6"/>
    <w:rsid w:val="00BC4C7E"/>
    <w:rsid w:val="00BC7064"/>
    <w:rsid w:val="00BC77C4"/>
    <w:rsid w:val="00BC7D3B"/>
    <w:rsid w:val="00BD17F3"/>
    <w:rsid w:val="00BD485F"/>
    <w:rsid w:val="00BD4FB2"/>
    <w:rsid w:val="00BE1848"/>
    <w:rsid w:val="00BE2556"/>
    <w:rsid w:val="00BE292A"/>
    <w:rsid w:val="00BE2B25"/>
    <w:rsid w:val="00BF47A8"/>
    <w:rsid w:val="00C036F3"/>
    <w:rsid w:val="00C0614E"/>
    <w:rsid w:val="00C07247"/>
    <w:rsid w:val="00C10E35"/>
    <w:rsid w:val="00C31AFF"/>
    <w:rsid w:val="00C431A9"/>
    <w:rsid w:val="00C4504A"/>
    <w:rsid w:val="00C5437C"/>
    <w:rsid w:val="00C55394"/>
    <w:rsid w:val="00C55BC5"/>
    <w:rsid w:val="00C75C5A"/>
    <w:rsid w:val="00C842D4"/>
    <w:rsid w:val="00C8796B"/>
    <w:rsid w:val="00C95C7C"/>
    <w:rsid w:val="00C97BF1"/>
    <w:rsid w:val="00CA335C"/>
    <w:rsid w:val="00CA4913"/>
    <w:rsid w:val="00CA5CC8"/>
    <w:rsid w:val="00CB6248"/>
    <w:rsid w:val="00CC2622"/>
    <w:rsid w:val="00CC5C9F"/>
    <w:rsid w:val="00CC6B0A"/>
    <w:rsid w:val="00CC6C3B"/>
    <w:rsid w:val="00CC6D5A"/>
    <w:rsid w:val="00CD175F"/>
    <w:rsid w:val="00CD3E58"/>
    <w:rsid w:val="00CE0C09"/>
    <w:rsid w:val="00CF7736"/>
    <w:rsid w:val="00D00348"/>
    <w:rsid w:val="00D23FEB"/>
    <w:rsid w:val="00D24F1A"/>
    <w:rsid w:val="00D31537"/>
    <w:rsid w:val="00D456FD"/>
    <w:rsid w:val="00D474ED"/>
    <w:rsid w:val="00D506F7"/>
    <w:rsid w:val="00D50BDE"/>
    <w:rsid w:val="00D5602F"/>
    <w:rsid w:val="00D601E7"/>
    <w:rsid w:val="00D60C1C"/>
    <w:rsid w:val="00D67920"/>
    <w:rsid w:val="00D70759"/>
    <w:rsid w:val="00D76AE6"/>
    <w:rsid w:val="00D83D99"/>
    <w:rsid w:val="00D93D63"/>
    <w:rsid w:val="00D95520"/>
    <w:rsid w:val="00D971CE"/>
    <w:rsid w:val="00DA3275"/>
    <w:rsid w:val="00DB2BBA"/>
    <w:rsid w:val="00DB4E15"/>
    <w:rsid w:val="00DB5500"/>
    <w:rsid w:val="00DC3569"/>
    <w:rsid w:val="00DC3F5B"/>
    <w:rsid w:val="00DC4021"/>
    <w:rsid w:val="00DC752D"/>
    <w:rsid w:val="00DD11B4"/>
    <w:rsid w:val="00DD7773"/>
    <w:rsid w:val="00DE35E6"/>
    <w:rsid w:val="00DE54CA"/>
    <w:rsid w:val="00E00EAB"/>
    <w:rsid w:val="00E07141"/>
    <w:rsid w:val="00E1212D"/>
    <w:rsid w:val="00E12433"/>
    <w:rsid w:val="00E16D77"/>
    <w:rsid w:val="00E21E7F"/>
    <w:rsid w:val="00E26588"/>
    <w:rsid w:val="00E31E4C"/>
    <w:rsid w:val="00E33684"/>
    <w:rsid w:val="00E51539"/>
    <w:rsid w:val="00E54D1F"/>
    <w:rsid w:val="00E565C9"/>
    <w:rsid w:val="00E56C93"/>
    <w:rsid w:val="00E56F83"/>
    <w:rsid w:val="00E77265"/>
    <w:rsid w:val="00E80E96"/>
    <w:rsid w:val="00E853DB"/>
    <w:rsid w:val="00E90C7B"/>
    <w:rsid w:val="00EA6F4A"/>
    <w:rsid w:val="00ED3F4C"/>
    <w:rsid w:val="00ED512C"/>
    <w:rsid w:val="00ED6596"/>
    <w:rsid w:val="00ED7068"/>
    <w:rsid w:val="00EF3583"/>
    <w:rsid w:val="00EF3CB5"/>
    <w:rsid w:val="00F01F39"/>
    <w:rsid w:val="00F11ABA"/>
    <w:rsid w:val="00F15D6F"/>
    <w:rsid w:val="00F1759E"/>
    <w:rsid w:val="00F263F3"/>
    <w:rsid w:val="00F32A8B"/>
    <w:rsid w:val="00F40D09"/>
    <w:rsid w:val="00F516D2"/>
    <w:rsid w:val="00F53A9E"/>
    <w:rsid w:val="00F54441"/>
    <w:rsid w:val="00F56B35"/>
    <w:rsid w:val="00F56CC7"/>
    <w:rsid w:val="00F64A0E"/>
    <w:rsid w:val="00F672CD"/>
    <w:rsid w:val="00F73BCB"/>
    <w:rsid w:val="00F76CE7"/>
    <w:rsid w:val="00F85182"/>
    <w:rsid w:val="00F86822"/>
    <w:rsid w:val="00F87914"/>
    <w:rsid w:val="00F94355"/>
    <w:rsid w:val="00FA11E5"/>
    <w:rsid w:val="00FA2BE7"/>
    <w:rsid w:val="00FB4E48"/>
    <w:rsid w:val="00FB54C1"/>
    <w:rsid w:val="00FB7761"/>
    <w:rsid w:val="00FC2CCD"/>
    <w:rsid w:val="00FE500A"/>
    <w:rsid w:val="00FE56CF"/>
    <w:rsid w:val="00FE634B"/>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1F2A"/>
  <w14:defaultImageDpi w14:val="32767"/>
  <w15:chartTrackingRefBased/>
  <w15:docId w15:val="{B9793A62-3C67-154F-BA5C-FB1DED9C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2B9"/>
    <w:pPr>
      <w:keepNext/>
      <w:keepLines/>
      <w:numPr>
        <w:numId w:val="4"/>
      </w:numPr>
      <w:tabs>
        <w:tab w:val="clear" w:pos="1492"/>
      </w:tabs>
      <w:spacing w:before="240" w:after="720"/>
      <w:ind w:left="360"/>
      <w:outlineLvl w:val="0"/>
    </w:pPr>
    <w:rPr>
      <w:rFonts w:asciiTheme="majorHAnsi" w:eastAsiaTheme="majorEastAsia" w:hAnsiTheme="majorHAnsi" w:cstheme="majorBidi"/>
      <w:color w:val="C82A0E" w:themeColor="accent1" w:themeShade="BF"/>
      <w:sz w:val="56"/>
      <w:szCs w:val="56"/>
    </w:rPr>
  </w:style>
  <w:style w:type="paragraph" w:styleId="Heading2">
    <w:name w:val="heading 2"/>
    <w:basedOn w:val="Normal"/>
    <w:next w:val="Normal"/>
    <w:link w:val="Heading2Char"/>
    <w:uiPriority w:val="9"/>
    <w:unhideWhenUsed/>
    <w:qFormat/>
    <w:rsid w:val="003425C3"/>
    <w:pPr>
      <w:keepNext/>
      <w:keepLines/>
      <w:spacing w:before="40"/>
      <w:outlineLvl w:val="1"/>
    </w:pPr>
    <w:rPr>
      <w:rFonts w:eastAsiaTheme="majorEastAsia" w:cstheme="majorBidi"/>
      <w:b/>
      <w:bCs/>
      <w:color w:val="232732" w:themeColor="text2"/>
      <w:sz w:val="26"/>
      <w:szCs w:val="26"/>
    </w:rPr>
  </w:style>
  <w:style w:type="paragraph" w:styleId="Heading3">
    <w:name w:val="heading 3"/>
    <w:basedOn w:val="Normal"/>
    <w:next w:val="Normal"/>
    <w:link w:val="Heading3Char"/>
    <w:uiPriority w:val="9"/>
    <w:unhideWhenUsed/>
    <w:qFormat/>
    <w:rsid w:val="009D6CCB"/>
    <w:pPr>
      <w:keepNext/>
      <w:keepLines/>
      <w:spacing w:before="40"/>
      <w:outlineLvl w:val="2"/>
    </w:pPr>
    <w:rPr>
      <w:rFonts w:asciiTheme="majorHAnsi" w:eastAsiaTheme="majorEastAsia" w:hAnsiTheme="majorHAnsi" w:cstheme="majorBidi"/>
      <w:color w:val="851C09" w:themeColor="accent1" w:themeShade="7F"/>
    </w:rPr>
  </w:style>
  <w:style w:type="paragraph" w:styleId="Heading4">
    <w:name w:val="heading 4"/>
    <w:basedOn w:val="Normal"/>
    <w:next w:val="Normal"/>
    <w:link w:val="Heading4Char"/>
    <w:uiPriority w:val="9"/>
    <w:semiHidden/>
    <w:unhideWhenUsed/>
    <w:qFormat/>
    <w:rsid w:val="008C638D"/>
    <w:pPr>
      <w:keepNext/>
      <w:keepLines/>
      <w:spacing w:before="40"/>
      <w:outlineLvl w:val="3"/>
    </w:pPr>
    <w:rPr>
      <w:rFonts w:asciiTheme="majorHAnsi" w:eastAsiaTheme="majorEastAsia" w:hAnsiTheme="majorHAnsi" w:cstheme="majorBidi"/>
      <w:i/>
      <w:iCs/>
      <w:color w:val="C82A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8D2F88"/>
    <w:pPr>
      <w:numPr>
        <w:numId w:val="21"/>
      </w:numPr>
      <w:pBdr>
        <w:bottom w:val="single" w:sz="8" w:space="10" w:color="F04C2F" w:themeColor="accent1"/>
        <w:between w:val="single" w:sz="8" w:space="1" w:color="F04C2F" w:themeColor="accent1"/>
      </w:pBdr>
      <w:tabs>
        <w:tab w:val="right" w:pos="9010"/>
      </w:tabs>
      <w:spacing w:before="240" w:after="240"/>
    </w:pPr>
    <w:rPr>
      <w:rFonts w:cs="Agenda Regular (Body)"/>
      <w:bCs/>
      <w:noProof/>
      <w:color w:val="000000" w:themeColor="text1"/>
      <w:sz w:val="36"/>
      <w:szCs w:val="22"/>
    </w:rPr>
  </w:style>
  <w:style w:type="paragraph" w:styleId="TOC2">
    <w:name w:val="toc 2"/>
    <w:basedOn w:val="Normal"/>
    <w:next w:val="Normal"/>
    <w:autoRedefine/>
    <w:uiPriority w:val="39"/>
    <w:unhideWhenUsed/>
    <w:rsid w:val="00AE4329"/>
    <w:rPr>
      <w:rFonts w:cstheme="minorHAnsi"/>
      <w:b/>
      <w:bCs/>
      <w:smallCaps/>
      <w:sz w:val="22"/>
      <w:szCs w:val="22"/>
    </w:rPr>
  </w:style>
  <w:style w:type="paragraph" w:styleId="TOC3">
    <w:name w:val="toc 3"/>
    <w:basedOn w:val="Normal"/>
    <w:next w:val="Normal"/>
    <w:autoRedefine/>
    <w:uiPriority w:val="39"/>
    <w:unhideWhenUsed/>
    <w:rsid w:val="00AE4329"/>
    <w:rPr>
      <w:rFonts w:cstheme="minorHAnsi"/>
      <w:smallCaps/>
      <w:sz w:val="22"/>
      <w:szCs w:val="22"/>
    </w:rPr>
  </w:style>
  <w:style w:type="paragraph" w:styleId="TOC4">
    <w:name w:val="toc 4"/>
    <w:basedOn w:val="Normal"/>
    <w:next w:val="Normal"/>
    <w:autoRedefine/>
    <w:uiPriority w:val="39"/>
    <w:unhideWhenUsed/>
    <w:rsid w:val="00AE4329"/>
    <w:rPr>
      <w:rFonts w:cstheme="minorHAnsi"/>
      <w:sz w:val="22"/>
      <w:szCs w:val="22"/>
    </w:rPr>
  </w:style>
  <w:style w:type="paragraph" w:styleId="TOC5">
    <w:name w:val="toc 5"/>
    <w:basedOn w:val="Normal"/>
    <w:next w:val="Normal"/>
    <w:autoRedefine/>
    <w:uiPriority w:val="39"/>
    <w:unhideWhenUsed/>
    <w:rsid w:val="00AE4329"/>
    <w:rPr>
      <w:rFonts w:cstheme="minorHAnsi"/>
      <w:sz w:val="22"/>
      <w:szCs w:val="22"/>
    </w:rPr>
  </w:style>
  <w:style w:type="paragraph" w:styleId="TOC6">
    <w:name w:val="toc 6"/>
    <w:basedOn w:val="Normal"/>
    <w:next w:val="Normal"/>
    <w:autoRedefine/>
    <w:uiPriority w:val="39"/>
    <w:unhideWhenUsed/>
    <w:rsid w:val="00AE4329"/>
    <w:rPr>
      <w:rFonts w:cstheme="minorHAnsi"/>
      <w:sz w:val="22"/>
      <w:szCs w:val="22"/>
    </w:rPr>
  </w:style>
  <w:style w:type="paragraph" w:styleId="TOC7">
    <w:name w:val="toc 7"/>
    <w:basedOn w:val="Normal"/>
    <w:next w:val="Normal"/>
    <w:autoRedefine/>
    <w:uiPriority w:val="39"/>
    <w:unhideWhenUsed/>
    <w:rsid w:val="00AE4329"/>
    <w:rPr>
      <w:rFonts w:cstheme="minorHAnsi"/>
      <w:sz w:val="22"/>
      <w:szCs w:val="22"/>
    </w:rPr>
  </w:style>
  <w:style w:type="paragraph" w:styleId="TOC8">
    <w:name w:val="toc 8"/>
    <w:basedOn w:val="Normal"/>
    <w:next w:val="Normal"/>
    <w:autoRedefine/>
    <w:uiPriority w:val="39"/>
    <w:unhideWhenUsed/>
    <w:rsid w:val="00AE4329"/>
    <w:rPr>
      <w:rFonts w:cstheme="minorHAnsi"/>
      <w:sz w:val="22"/>
      <w:szCs w:val="22"/>
    </w:rPr>
  </w:style>
  <w:style w:type="paragraph" w:styleId="TOC9">
    <w:name w:val="toc 9"/>
    <w:basedOn w:val="Normal"/>
    <w:next w:val="Normal"/>
    <w:autoRedefine/>
    <w:uiPriority w:val="39"/>
    <w:unhideWhenUsed/>
    <w:rsid w:val="00AE4329"/>
    <w:rPr>
      <w:rFonts w:cstheme="minorHAnsi"/>
      <w:sz w:val="22"/>
      <w:szCs w:val="22"/>
    </w:rPr>
  </w:style>
  <w:style w:type="character" w:customStyle="1" w:styleId="Heading1Char">
    <w:name w:val="Heading 1 Char"/>
    <w:basedOn w:val="DefaultParagraphFont"/>
    <w:link w:val="Heading1"/>
    <w:uiPriority w:val="9"/>
    <w:rsid w:val="00A002B9"/>
    <w:rPr>
      <w:rFonts w:asciiTheme="majorHAnsi" w:eastAsiaTheme="majorEastAsia" w:hAnsiTheme="majorHAnsi" w:cstheme="majorBidi"/>
      <w:color w:val="C82A0E" w:themeColor="accent1" w:themeShade="BF"/>
      <w:sz w:val="56"/>
      <w:szCs w:val="56"/>
    </w:rPr>
  </w:style>
  <w:style w:type="character" w:styleId="Hyperlink">
    <w:name w:val="Hyperlink"/>
    <w:basedOn w:val="DefaultParagraphFont"/>
    <w:uiPriority w:val="99"/>
    <w:unhideWhenUsed/>
    <w:rsid w:val="00A22163"/>
    <w:rPr>
      <w:color w:val="0563C1" w:themeColor="hyperlink"/>
      <w:u w:val="single"/>
    </w:rPr>
  </w:style>
  <w:style w:type="paragraph" w:styleId="NoSpacing">
    <w:name w:val="No Spacing"/>
    <w:link w:val="NoSpacingChar"/>
    <w:uiPriority w:val="1"/>
    <w:qFormat/>
    <w:rsid w:val="00244FB7"/>
    <w:rPr>
      <w:rFonts w:eastAsiaTheme="minorEastAsia"/>
      <w:sz w:val="22"/>
      <w:szCs w:val="22"/>
      <w:lang w:val="en-US" w:eastAsia="zh-CN"/>
    </w:rPr>
  </w:style>
  <w:style w:type="character" w:customStyle="1" w:styleId="NoSpacingChar">
    <w:name w:val="No Spacing Char"/>
    <w:basedOn w:val="DefaultParagraphFont"/>
    <w:link w:val="NoSpacing"/>
    <w:uiPriority w:val="1"/>
    <w:rsid w:val="00244FB7"/>
    <w:rPr>
      <w:rFonts w:eastAsiaTheme="minorEastAsia"/>
      <w:sz w:val="22"/>
      <w:szCs w:val="22"/>
      <w:lang w:val="en-US" w:eastAsia="zh-CN"/>
    </w:rPr>
  </w:style>
  <w:style w:type="character" w:styleId="BookTitle">
    <w:name w:val="Book Title"/>
    <w:basedOn w:val="DefaultParagraphFont"/>
    <w:uiPriority w:val="33"/>
    <w:qFormat/>
    <w:rsid w:val="00244FB7"/>
    <w:rPr>
      <w:b/>
      <w:bCs/>
      <w:i/>
      <w:iCs/>
      <w:spacing w:val="5"/>
    </w:rPr>
  </w:style>
  <w:style w:type="paragraph" w:styleId="Title">
    <w:name w:val="Title"/>
    <w:basedOn w:val="Normal"/>
    <w:next w:val="Normal"/>
    <w:link w:val="TitleChar"/>
    <w:uiPriority w:val="10"/>
    <w:qFormat/>
    <w:rsid w:val="00244FB7"/>
    <w:pPr>
      <w:contextualSpacing/>
    </w:pPr>
    <w:rPr>
      <w:rFonts w:asciiTheme="majorHAnsi" w:eastAsiaTheme="majorEastAsia" w:hAnsiTheme="majorHAnsi" w:cs="Times New Roman (Headings CS)"/>
      <w:color w:val="F04C2F" w:themeColor="accent1"/>
      <w:spacing w:val="-10"/>
      <w:kern w:val="28"/>
      <w:sz w:val="72"/>
      <w:szCs w:val="56"/>
    </w:rPr>
  </w:style>
  <w:style w:type="character" w:customStyle="1" w:styleId="TitleChar">
    <w:name w:val="Title Char"/>
    <w:basedOn w:val="DefaultParagraphFont"/>
    <w:link w:val="Title"/>
    <w:uiPriority w:val="10"/>
    <w:rsid w:val="00244FB7"/>
    <w:rPr>
      <w:rFonts w:asciiTheme="majorHAnsi" w:eastAsiaTheme="majorEastAsia" w:hAnsiTheme="majorHAnsi" w:cs="Times New Roman (Headings CS)"/>
      <w:color w:val="F04C2F" w:themeColor="accent1"/>
      <w:spacing w:val="-10"/>
      <w:kern w:val="28"/>
      <w:sz w:val="72"/>
      <w:szCs w:val="56"/>
    </w:rPr>
  </w:style>
  <w:style w:type="paragraph" w:styleId="Subtitle">
    <w:name w:val="Subtitle"/>
    <w:basedOn w:val="NoSpacing"/>
    <w:next w:val="Normal"/>
    <w:link w:val="SubtitleChar"/>
    <w:uiPriority w:val="11"/>
    <w:qFormat/>
    <w:rsid w:val="00244FB7"/>
    <w:rPr>
      <w:color w:val="232732" w:themeColor="text2"/>
      <w:sz w:val="52"/>
      <w:szCs w:val="52"/>
    </w:rPr>
  </w:style>
  <w:style w:type="character" w:customStyle="1" w:styleId="SubtitleChar">
    <w:name w:val="Subtitle Char"/>
    <w:basedOn w:val="DefaultParagraphFont"/>
    <w:link w:val="Subtitle"/>
    <w:uiPriority w:val="11"/>
    <w:rsid w:val="00244FB7"/>
    <w:rPr>
      <w:rFonts w:eastAsiaTheme="minorEastAsia"/>
      <w:color w:val="232732" w:themeColor="text2"/>
      <w:sz w:val="52"/>
      <w:szCs w:val="52"/>
      <w:lang w:val="en-US" w:eastAsia="zh-CN"/>
    </w:rPr>
  </w:style>
  <w:style w:type="character" w:customStyle="1" w:styleId="Heading2Char">
    <w:name w:val="Heading 2 Char"/>
    <w:basedOn w:val="DefaultParagraphFont"/>
    <w:link w:val="Heading2"/>
    <w:uiPriority w:val="9"/>
    <w:rsid w:val="003425C3"/>
    <w:rPr>
      <w:rFonts w:eastAsiaTheme="majorEastAsia" w:cstheme="majorBidi"/>
      <w:b/>
      <w:bCs/>
      <w:color w:val="232732" w:themeColor="text2"/>
      <w:sz w:val="26"/>
      <w:szCs w:val="26"/>
    </w:rPr>
  </w:style>
  <w:style w:type="character" w:customStyle="1" w:styleId="Heading3Char">
    <w:name w:val="Heading 3 Char"/>
    <w:basedOn w:val="DefaultParagraphFont"/>
    <w:link w:val="Heading3"/>
    <w:uiPriority w:val="9"/>
    <w:rsid w:val="009D6CCB"/>
    <w:rPr>
      <w:rFonts w:asciiTheme="majorHAnsi" w:eastAsiaTheme="majorEastAsia" w:hAnsiTheme="majorHAnsi" w:cstheme="majorBidi"/>
      <w:color w:val="851C09" w:themeColor="accent1" w:themeShade="7F"/>
    </w:rPr>
  </w:style>
  <w:style w:type="paragraph" w:styleId="Header">
    <w:name w:val="header"/>
    <w:basedOn w:val="Normal"/>
    <w:link w:val="HeaderChar"/>
    <w:uiPriority w:val="99"/>
    <w:unhideWhenUsed/>
    <w:rsid w:val="009D6CCB"/>
    <w:pPr>
      <w:tabs>
        <w:tab w:val="center" w:pos="4513"/>
        <w:tab w:val="right" w:pos="9026"/>
      </w:tabs>
    </w:pPr>
  </w:style>
  <w:style w:type="character" w:customStyle="1" w:styleId="HeaderChar">
    <w:name w:val="Header Char"/>
    <w:basedOn w:val="DefaultParagraphFont"/>
    <w:link w:val="Header"/>
    <w:uiPriority w:val="99"/>
    <w:rsid w:val="009D6CCB"/>
  </w:style>
  <w:style w:type="paragraph" w:styleId="Footer">
    <w:name w:val="footer"/>
    <w:basedOn w:val="Normal"/>
    <w:link w:val="FooterChar"/>
    <w:uiPriority w:val="99"/>
    <w:unhideWhenUsed/>
    <w:rsid w:val="009D6CCB"/>
    <w:pPr>
      <w:tabs>
        <w:tab w:val="center" w:pos="4513"/>
        <w:tab w:val="right" w:pos="9026"/>
      </w:tabs>
    </w:pPr>
  </w:style>
  <w:style w:type="character" w:customStyle="1" w:styleId="FooterChar">
    <w:name w:val="Footer Char"/>
    <w:basedOn w:val="DefaultParagraphFont"/>
    <w:link w:val="Footer"/>
    <w:uiPriority w:val="99"/>
    <w:rsid w:val="009D6CCB"/>
  </w:style>
  <w:style w:type="character" w:customStyle="1" w:styleId="HeaderBlack">
    <w:name w:val="Header Black"/>
    <w:basedOn w:val="DefaultParagraphFont"/>
    <w:uiPriority w:val="1"/>
    <w:rsid w:val="009D6CCB"/>
  </w:style>
  <w:style w:type="paragraph" w:customStyle="1" w:styleId="Introductoryparagraph">
    <w:name w:val="Introductory paragraph"/>
    <w:basedOn w:val="Normal"/>
    <w:qFormat/>
    <w:rsid w:val="00AC7023"/>
    <w:pPr>
      <w:spacing w:after="720" w:line="300" w:lineRule="auto"/>
    </w:pPr>
    <w:rPr>
      <w:color w:val="232732" w:themeColor="text2"/>
      <w:sz w:val="32"/>
      <w:szCs w:val="32"/>
    </w:rPr>
  </w:style>
  <w:style w:type="paragraph" w:styleId="NormalWeb">
    <w:name w:val="Normal (Web)"/>
    <w:basedOn w:val="Normal"/>
    <w:uiPriority w:val="99"/>
    <w:unhideWhenUsed/>
    <w:rsid w:val="00AC7023"/>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Web"/>
    <w:link w:val="BodyTextChar"/>
    <w:uiPriority w:val="99"/>
    <w:unhideWhenUsed/>
    <w:qFormat/>
    <w:rsid w:val="00AC7023"/>
    <w:pPr>
      <w:spacing w:before="0" w:beforeAutospacing="0" w:after="225" w:afterAutospacing="0" w:line="300" w:lineRule="auto"/>
      <w:jc w:val="both"/>
    </w:pPr>
    <w:rPr>
      <w:rFonts w:asciiTheme="minorHAnsi" w:hAnsiTheme="minorHAnsi" w:cs="Arial"/>
      <w:color w:val="000000"/>
    </w:rPr>
  </w:style>
  <w:style w:type="character" w:customStyle="1" w:styleId="BodyTextChar">
    <w:name w:val="Body Text Char"/>
    <w:basedOn w:val="DefaultParagraphFont"/>
    <w:link w:val="BodyText"/>
    <w:uiPriority w:val="99"/>
    <w:rsid w:val="00AC7023"/>
    <w:rPr>
      <w:rFonts w:eastAsia="Times New Roman" w:cs="Arial"/>
      <w:color w:val="000000"/>
      <w:lang w:eastAsia="en-GB"/>
    </w:rPr>
  </w:style>
  <w:style w:type="paragraph" w:customStyle="1" w:styleId="BodyTextwithheader">
    <w:name w:val="Body Text with header"/>
    <w:basedOn w:val="BodyText"/>
    <w:link w:val="BodyTextwithheaderChar"/>
    <w:qFormat/>
    <w:rsid w:val="00BF47A8"/>
    <w:rPr>
      <w:b/>
      <w:bCs/>
      <w:color w:val="F04C2F" w:themeColor="accent1"/>
    </w:rPr>
  </w:style>
  <w:style w:type="paragraph" w:customStyle="1" w:styleId="BodyTextBullet">
    <w:name w:val="Body Text Bullet"/>
    <w:basedOn w:val="BodyText"/>
    <w:next w:val="BodyText"/>
    <w:qFormat/>
    <w:rsid w:val="00787976"/>
    <w:pPr>
      <w:numPr>
        <w:numId w:val="14"/>
      </w:numPr>
      <w:spacing w:after="120"/>
      <w:ind w:left="425" w:hanging="357"/>
    </w:pPr>
  </w:style>
  <w:style w:type="character" w:customStyle="1" w:styleId="BodyTextwithheaderChar">
    <w:name w:val="Body Text with header Char"/>
    <w:basedOn w:val="BodyTextChar"/>
    <w:link w:val="BodyTextwithheader"/>
    <w:rsid w:val="00BF47A8"/>
    <w:rPr>
      <w:rFonts w:eastAsia="Times New Roman" w:cs="Arial"/>
      <w:b/>
      <w:bCs/>
      <w:color w:val="F04C2F" w:themeColor="accent1"/>
      <w:lang w:eastAsia="en-GB"/>
    </w:rPr>
  </w:style>
  <w:style w:type="paragraph" w:customStyle="1" w:styleId="Heading1White">
    <w:name w:val="Heading 1 White"/>
    <w:basedOn w:val="Heading1"/>
    <w:next w:val="Normal"/>
    <w:qFormat/>
    <w:rsid w:val="00732058"/>
    <w:pPr>
      <w:numPr>
        <w:numId w:val="18"/>
      </w:numPr>
    </w:pPr>
    <w:rPr>
      <w:color w:val="FFFFFF" w:themeColor="background1"/>
    </w:rPr>
  </w:style>
  <w:style w:type="paragraph" w:customStyle="1" w:styleId="IEPullquote">
    <w:name w:val="IE_Pull quote"/>
    <w:basedOn w:val="NormalWeb"/>
    <w:qFormat/>
    <w:rsid w:val="00921C1F"/>
    <w:pPr>
      <w:spacing w:before="0" w:beforeAutospacing="0" w:after="225" w:afterAutospacing="0" w:line="360" w:lineRule="auto"/>
      <w:jc w:val="both"/>
    </w:pPr>
    <w:rPr>
      <w:rFonts w:ascii="Arial" w:hAnsi="Arial" w:cs="Arial"/>
      <w:color w:val="FFFFFF" w:themeColor="background1"/>
      <w:sz w:val="52"/>
      <w:szCs w:val="52"/>
    </w:rPr>
  </w:style>
  <w:style w:type="paragraph" w:customStyle="1" w:styleId="IEPullquoteattribution">
    <w:name w:val="IE Pull quote attribution"/>
    <w:basedOn w:val="NormalWeb"/>
    <w:qFormat/>
    <w:rsid w:val="00D70759"/>
    <w:pPr>
      <w:spacing w:before="0" w:beforeAutospacing="0" w:after="225" w:afterAutospacing="0"/>
      <w:jc w:val="both"/>
    </w:pPr>
    <w:rPr>
      <w:rFonts w:ascii="Arial" w:hAnsi="Arial" w:cs="Arial"/>
      <w:b/>
      <w:bCs/>
      <w:color w:val="000000"/>
      <w:sz w:val="32"/>
      <w:szCs w:val="32"/>
    </w:rPr>
  </w:style>
  <w:style w:type="character" w:customStyle="1" w:styleId="URL">
    <w:name w:val="URL"/>
    <w:basedOn w:val="DefaultParagraphFont"/>
    <w:uiPriority w:val="1"/>
    <w:qFormat/>
    <w:rsid w:val="00B34EF6"/>
    <w:rPr>
      <w:rFonts w:eastAsiaTheme="majorEastAsia"/>
      <w:i/>
      <w:iCs/>
    </w:rPr>
  </w:style>
  <w:style w:type="paragraph" w:customStyle="1" w:styleId="URLPulloutheader">
    <w:name w:val="URL_Pullout header"/>
    <w:basedOn w:val="Normal"/>
    <w:next w:val="BodyText"/>
    <w:link w:val="URLPulloutheaderChar"/>
    <w:qFormat/>
    <w:rsid w:val="00B34EF6"/>
    <w:pPr>
      <w:spacing w:after="225" w:line="300" w:lineRule="auto"/>
      <w:jc w:val="both"/>
    </w:pPr>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RLPulloutheaderChar">
    <w:name w:val="URL_Pullout header Char"/>
    <w:basedOn w:val="DefaultParagraphFont"/>
    <w:link w:val="URLPulloutheader"/>
    <w:rsid w:val="00B34EF6"/>
    <w:rPr>
      <w:rFonts w:eastAsiaTheme="majorEastAsia" w:cs="Arial"/>
      <w:b/>
      <w:iCs/>
      <w:color w:val="F04C2F"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otation">
    <w:name w:val="Quotation"/>
    <w:basedOn w:val="BodyText"/>
    <w:next w:val="Normal"/>
    <w:qFormat/>
    <w:rsid w:val="003A4CEE"/>
    <w:pPr>
      <w:ind w:left="1134" w:right="1412"/>
      <w:contextualSpacing/>
    </w:pPr>
    <w:rPr>
      <w:rFonts w:eastAsiaTheme="majorEastAsia"/>
      <w:i/>
      <w:iCs/>
    </w:rPr>
  </w:style>
  <w:style w:type="paragraph" w:customStyle="1" w:styleId="Introductionpagetitle">
    <w:name w:val="Introduction page title"/>
    <w:basedOn w:val="Heading1White"/>
    <w:qFormat/>
    <w:rsid w:val="00A002B9"/>
    <w:pPr>
      <w:pageBreakBefore/>
      <w:numPr>
        <w:numId w:val="0"/>
      </w:numPr>
      <w:mirrorIndents/>
    </w:pPr>
    <w:rPr>
      <w:rFonts w:eastAsia="Times New Roman"/>
      <w:lang w:eastAsia="en-GB"/>
    </w:rPr>
  </w:style>
  <w:style w:type="character" w:styleId="UnresolvedMention">
    <w:name w:val="Unresolved Mention"/>
    <w:basedOn w:val="DefaultParagraphFont"/>
    <w:uiPriority w:val="99"/>
    <w:rsid w:val="00763CD3"/>
    <w:rPr>
      <w:color w:val="605E5C"/>
      <w:shd w:val="clear" w:color="auto" w:fill="E1DFDD"/>
    </w:rPr>
  </w:style>
  <w:style w:type="character" w:styleId="SmartHyperlink">
    <w:name w:val="Smart Hyperlink"/>
    <w:basedOn w:val="DefaultParagraphFont"/>
    <w:uiPriority w:val="99"/>
    <w:unhideWhenUsed/>
    <w:rsid w:val="00763CD3"/>
    <w:rPr>
      <w:rFonts w:asciiTheme="minorHAnsi" w:hAnsiTheme="minorHAnsi"/>
      <w:i/>
      <w:u w:val="dotted"/>
    </w:rPr>
  </w:style>
  <w:style w:type="paragraph" w:customStyle="1" w:styleId="WebAddress">
    <w:name w:val="Web Address"/>
    <w:basedOn w:val="Normal"/>
    <w:qFormat/>
    <w:rsid w:val="00523A63"/>
    <w:pPr>
      <w:spacing w:after="120" w:line="276" w:lineRule="auto"/>
    </w:pPr>
    <w:rPr>
      <w:i/>
    </w:rPr>
  </w:style>
  <w:style w:type="character" w:customStyle="1" w:styleId="Heading4Char">
    <w:name w:val="Heading 4 Char"/>
    <w:basedOn w:val="DefaultParagraphFont"/>
    <w:link w:val="Heading4"/>
    <w:uiPriority w:val="9"/>
    <w:semiHidden/>
    <w:rsid w:val="008C638D"/>
    <w:rPr>
      <w:rFonts w:asciiTheme="majorHAnsi" w:eastAsiaTheme="majorEastAsia" w:hAnsiTheme="majorHAnsi" w:cstheme="majorBidi"/>
      <w:i/>
      <w:iCs/>
      <w:color w:val="C82A0E" w:themeColor="accent1" w:themeShade="BF"/>
    </w:rPr>
  </w:style>
  <w:style w:type="paragraph" w:styleId="ListParagraph">
    <w:name w:val="List Paragraph"/>
    <w:basedOn w:val="Normal"/>
    <w:uiPriority w:val="34"/>
    <w:qFormat/>
    <w:rsid w:val="0075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4963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nclusiveemployers.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clusiveemployer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clusive Week">
  <a:themeElements>
    <a:clrScheme name="Inclusive Employers">
      <a:dk1>
        <a:srgbClr val="000000"/>
      </a:dk1>
      <a:lt1>
        <a:srgbClr val="FFFFFF"/>
      </a:lt1>
      <a:dk2>
        <a:srgbClr val="232732"/>
      </a:dk2>
      <a:lt2>
        <a:srgbClr val="FFFCE9"/>
      </a:lt2>
      <a:accent1>
        <a:srgbClr val="F04C2F"/>
      </a:accent1>
      <a:accent2>
        <a:srgbClr val="23AFB2"/>
      </a:accent2>
      <a:accent3>
        <a:srgbClr val="F7B23D"/>
      </a:accent3>
      <a:accent4>
        <a:srgbClr val="F07F83"/>
      </a:accent4>
      <a:accent5>
        <a:srgbClr val="5B9BD5"/>
      </a:accent5>
      <a:accent6>
        <a:srgbClr val="70AD47"/>
      </a:accent6>
      <a:hlink>
        <a:srgbClr val="0563C1"/>
      </a:hlink>
      <a:folHlink>
        <a:srgbClr val="954F72"/>
      </a:folHlink>
    </a:clrScheme>
    <a:fontScheme name="Arial">
      <a:majorFont>
        <a:latin typeface="Agenda Bold"/>
        <a:ea typeface=""/>
        <a:cs typeface=""/>
      </a:majorFont>
      <a:minorFont>
        <a:latin typeface="Agenda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clusive Week" id="{3BB70771-B92A-D647-BEE7-A86072EF8C42}" vid="{F1442B9A-4A5E-7B4E-9C2C-C0F1272899D1}"/>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A2BD05-89C2-5A4E-83A1-71FCC91A5264}">
  <we:reference id="wa200000729" version="3.9.283.0" store="en-US" storeType="OMEX"/>
  <we:alternateReferences>
    <we:reference id="wa200000729" version="3.9.28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f74cf-db95-4766-966b-e5533dbb56da">
      <Terms xmlns="http://schemas.microsoft.com/office/infopath/2007/PartnerControls"/>
    </lcf76f155ced4ddcb4097134ff3c332f>
    <TaxCatchAll xmlns="a6075cad-7901-4c6d-9e1d-4ce48aa0a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2D8930F9B61342869873324B1C1364" ma:contentTypeVersion="16" ma:contentTypeDescription="Create a new document." ma:contentTypeScope="" ma:versionID="595806770da7b2a4af0ee1163fe4e2f0">
  <xsd:schema xmlns:xsd="http://www.w3.org/2001/XMLSchema" xmlns:xs="http://www.w3.org/2001/XMLSchema" xmlns:p="http://schemas.microsoft.com/office/2006/metadata/properties" xmlns:ns2="817f74cf-db95-4766-966b-e5533dbb56da" xmlns:ns3="a6075cad-7901-4c6d-9e1d-4ce48aa0ae3d" targetNamespace="http://schemas.microsoft.com/office/2006/metadata/properties" ma:root="true" ma:fieldsID="e113cdb341012e8a441da57e42da9bef" ns2:_="" ns3:_="">
    <xsd:import namespace="817f74cf-db95-4766-966b-e5533dbb56da"/>
    <xsd:import namespace="a6075cad-7901-4c6d-9e1d-4ce48aa0ae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4cf-db95-4766-966b-e5533dbb5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2278b9-40e2-4743-9b87-3503dcd1b1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075cad-7901-4c6d-9e1d-4ce48aa0a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e97548-294b-4c65-b6fc-126b6dfb9915}" ma:internalName="TaxCatchAll" ma:showField="CatchAllData" ma:web="a6075cad-7901-4c6d-9e1d-4ce48aa0a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B8159-909C-3B4A-806D-222B57A83A76}">
  <ds:schemaRefs>
    <ds:schemaRef ds:uri="http://schemas.openxmlformats.org/officeDocument/2006/bibliography"/>
  </ds:schemaRefs>
</ds:datastoreItem>
</file>

<file path=customXml/itemProps2.xml><?xml version="1.0" encoding="utf-8"?>
<ds:datastoreItem xmlns:ds="http://schemas.openxmlformats.org/officeDocument/2006/customXml" ds:itemID="{21D9ADE1-9D4F-44A1-B6A4-2490073A037C}">
  <ds:schemaRefs>
    <ds:schemaRef ds:uri="http://schemas.microsoft.com/office/2006/metadata/properties"/>
    <ds:schemaRef ds:uri="http://schemas.microsoft.com/office/infopath/2007/PartnerControls"/>
    <ds:schemaRef ds:uri="817f74cf-db95-4766-966b-e5533dbb56da"/>
    <ds:schemaRef ds:uri="a6075cad-7901-4c6d-9e1d-4ce48aa0ae3d"/>
  </ds:schemaRefs>
</ds:datastoreItem>
</file>

<file path=customXml/itemProps3.xml><?xml version="1.0" encoding="utf-8"?>
<ds:datastoreItem xmlns:ds="http://schemas.openxmlformats.org/officeDocument/2006/customXml" ds:itemID="{6D4625C7-FD3F-46D8-AC4D-CD6F80AEE939}">
  <ds:schemaRefs>
    <ds:schemaRef ds:uri="http://schemas.microsoft.com/sharepoint/v3/contenttype/forms"/>
  </ds:schemaRefs>
</ds:datastoreItem>
</file>

<file path=customXml/itemProps4.xml><?xml version="1.0" encoding="utf-8"?>
<ds:datastoreItem xmlns:ds="http://schemas.openxmlformats.org/officeDocument/2006/customXml" ds:itemID="{36441938-4A49-4319-8A5E-1FFFF312E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4cf-db95-4766-966b-e5533dbb56da"/>
    <ds:schemaRef ds:uri="a6075cad-7901-4c6d-9e1d-4ce48aa0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6217</Words>
  <Characters>35440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Inclusive Employers</vt:lpstr>
    </vt:vector>
  </TitlesOfParts>
  <Manager/>
  <Company/>
  <LinksUpToDate>false</LinksUpToDate>
  <CharactersWithSpaces>41574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Employers</dc:title>
  <dc:subject>Transgender Factsheet – Myths and Facts</dc:subject>
  <dc:creator>Karl Svenson</dc:creator>
  <cp:keywords/>
  <dc:description/>
  <cp:lastModifiedBy>Jilly Svikis</cp:lastModifiedBy>
  <cp:revision>3</cp:revision>
  <dcterms:created xsi:type="dcterms:W3CDTF">2022-08-01T15:58:00Z</dcterms:created>
  <dcterms:modified xsi:type="dcterms:W3CDTF">2022-08-01T15:58:00Z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0x0101009A2D8930F9B61342869873324B1C1364</vt:lpwstr>
  </property>
</Properties>
</file>